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6A3B8" w14:textId="288637E6" w:rsidR="006C6D60" w:rsidRDefault="006C6D60">
      <w:pPr>
        <w:pBdr>
          <w:top w:val="nil"/>
          <w:left w:val="nil"/>
          <w:bottom w:val="nil"/>
          <w:right w:val="nil"/>
          <w:between w:val="nil"/>
        </w:pBdr>
        <w:spacing w:line="276" w:lineRule="auto"/>
        <w:jc w:val="center"/>
        <w:rPr>
          <w:b/>
          <w:color w:val="FF0000"/>
          <w:sz w:val="32"/>
          <w:szCs w:val="32"/>
        </w:rPr>
      </w:pPr>
      <w:bookmarkStart w:id="0" w:name="_Hlk134656303"/>
      <w:r w:rsidRPr="006C6D60">
        <w:rPr>
          <w:b/>
          <w:color w:val="FF0000"/>
          <w:sz w:val="32"/>
          <w:szCs w:val="32"/>
        </w:rPr>
        <w:t xml:space="preserve">STUDY OF STRUCTURAL, MICROSTRUCTURAL AND MECHANICAL PROPERTIES OF </w:t>
      </w:r>
      <w:r>
        <w:rPr>
          <w:b/>
          <w:color w:val="FF0000"/>
          <w:sz w:val="32"/>
          <w:szCs w:val="32"/>
        </w:rPr>
        <w:t>BOROSILICATE-BASED</w:t>
      </w:r>
      <w:r w:rsidRPr="006C6D60">
        <w:rPr>
          <w:b/>
          <w:color w:val="FF0000"/>
          <w:sz w:val="32"/>
          <w:szCs w:val="32"/>
        </w:rPr>
        <w:t xml:space="preserve"> GLASS-CERAMIC COMPOSITES</w:t>
      </w:r>
    </w:p>
    <w:bookmarkEnd w:id="0"/>
    <w:p w14:paraId="24140309" w14:textId="67DC903F" w:rsidR="0000788D" w:rsidRDefault="001A335F">
      <w:pPr>
        <w:pBdr>
          <w:top w:val="nil"/>
          <w:left w:val="nil"/>
          <w:bottom w:val="nil"/>
          <w:right w:val="nil"/>
          <w:between w:val="nil"/>
        </w:pBdr>
        <w:spacing w:line="276" w:lineRule="auto"/>
        <w:jc w:val="center"/>
        <w:rPr>
          <w:b/>
          <w:color w:val="000000"/>
          <w:sz w:val="28"/>
          <w:szCs w:val="28"/>
        </w:rPr>
      </w:pPr>
      <w:r>
        <w:rPr>
          <w:b/>
          <w:color w:val="000000"/>
          <w:sz w:val="28"/>
          <w:szCs w:val="28"/>
        </w:rPr>
        <w:t>A project report submitted</w:t>
      </w:r>
    </w:p>
    <w:p w14:paraId="2EC5301C" w14:textId="77777777" w:rsidR="0000788D" w:rsidRDefault="001A335F">
      <w:pPr>
        <w:pBdr>
          <w:top w:val="nil"/>
          <w:left w:val="nil"/>
          <w:bottom w:val="nil"/>
          <w:right w:val="nil"/>
          <w:between w:val="nil"/>
        </w:pBdr>
        <w:spacing w:line="276" w:lineRule="auto"/>
        <w:jc w:val="center"/>
        <w:rPr>
          <w:b/>
          <w:color w:val="000000"/>
          <w:sz w:val="28"/>
          <w:szCs w:val="28"/>
        </w:rPr>
      </w:pPr>
      <w:r>
        <w:rPr>
          <w:b/>
          <w:color w:val="000000"/>
          <w:sz w:val="28"/>
          <w:szCs w:val="28"/>
        </w:rPr>
        <w:t>In partial fulfillment of the requirement for the award of the degree of</w:t>
      </w:r>
    </w:p>
    <w:p w14:paraId="5DD372B8" w14:textId="77777777" w:rsidR="0000788D" w:rsidRDefault="001A335F">
      <w:pPr>
        <w:pBdr>
          <w:top w:val="nil"/>
          <w:left w:val="nil"/>
          <w:bottom w:val="nil"/>
          <w:right w:val="nil"/>
          <w:between w:val="nil"/>
        </w:pBdr>
        <w:spacing w:line="276" w:lineRule="auto"/>
        <w:jc w:val="center"/>
        <w:rPr>
          <w:b/>
          <w:color w:val="000000"/>
          <w:sz w:val="28"/>
          <w:szCs w:val="28"/>
        </w:rPr>
      </w:pPr>
      <w:r>
        <w:rPr>
          <w:b/>
          <w:color w:val="000000"/>
          <w:sz w:val="28"/>
          <w:szCs w:val="28"/>
        </w:rPr>
        <w:t>BACHELOR OF TECHNOLOGY IN</w:t>
      </w:r>
    </w:p>
    <w:p w14:paraId="13E4E0CD" w14:textId="77777777" w:rsidR="0000788D" w:rsidRDefault="001A335F">
      <w:pPr>
        <w:pBdr>
          <w:top w:val="nil"/>
          <w:left w:val="nil"/>
          <w:bottom w:val="nil"/>
          <w:right w:val="nil"/>
          <w:between w:val="nil"/>
        </w:pBdr>
        <w:spacing w:line="276" w:lineRule="auto"/>
        <w:jc w:val="center"/>
        <w:rPr>
          <w:b/>
          <w:color w:val="0070C0"/>
          <w:sz w:val="28"/>
          <w:szCs w:val="28"/>
        </w:rPr>
      </w:pPr>
      <w:r>
        <w:rPr>
          <w:b/>
          <w:color w:val="0070C0"/>
          <w:sz w:val="28"/>
          <w:szCs w:val="28"/>
        </w:rPr>
        <w:t>MECHANICAL ENGINEERING</w:t>
      </w:r>
    </w:p>
    <w:p w14:paraId="4E90D7C9" w14:textId="77777777" w:rsidR="0000788D" w:rsidRDefault="001A335F">
      <w:pPr>
        <w:pBdr>
          <w:top w:val="nil"/>
          <w:left w:val="nil"/>
          <w:bottom w:val="nil"/>
          <w:right w:val="nil"/>
          <w:between w:val="nil"/>
        </w:pBdr>
        <w:spacing w:line="276" w:lineRule="auto"/>
        <w:jc w:val="center"/>
        <w:rPr>
          <w:b/>
          <w:color w:val="000000"/>
          <w:sz w:val="39"/>
          <w:szCs w:val="39"/>
        </w:rPr>
      </w:pPr>
      <w:r>
        <w:rPr>
          <w:b/>
          <w:color w:val="000000"/>
          <w:sz w:val="28"/>
          <w:szCs w:val="28"/>
        </w:rPr>
        <w:t>By</w:t>
      </w:r>
    </w:p>
    <w:p w14:paraId="25B32685" w14:textId="39CA5CD1" w:rsidR="0000788D" w:rsidRDefault="001A335F">
      <w:pPr>
        <w:tabs>
          <w:tab w:val="left" w:pos="5516"/>
        </w:tabs>
        <w:ind w:left="31"/>
        <w:jc w:val="center"/>
        <w:rPr>
          <w:b/>
          <w:sz w:val="28"/>
          <w:szCs w:val="28"/>
        </w:rPr>
      </w:pPr>
      <w:r>
        <w:rPr>
          <w:b/>
          <w:color w:val="E16C09"/>
          <w:sz w:val="28"/>
          <w:szCs w:val="28"/>
        </w:rPr>
        <w:t>M</w:t>
      </w:r>
      <w:r w:rsidR="00DB47D9">
        <w:rPr>
          <w:b/>
          <w:color w:val="E16C09"/>
          <w:sz w:val="28"/>
          <w:szCs w:val="28"/>
        </w:rPr>
        <w:t>.</w:t>
      </w:r>
      <w:r>
        <w:rPr>
          <w:b/>
          <w:color w:val="E16C09"/>
          <w:sz w:val="28"/>
          <w:szCs w:val="28"/>
        </w:rPr>
        <w:t xml:space="preserve"> SUJITH</w:t>
      </w:r>
      <w:r w:rsidR="00DB47D9">
        <w:rPr>
          <w:b/>
          <w:color w:val="E16C09"/>
          <w:sz w:val="28"/>
          <w:szCs w:val="28"/>
        </w:rPr>
        <w:t xml:space="preserve"> CHANDRA</w:t>
      </w:r>
      <w:r>
        <w:rPr>
          <w:b/>
          <w:color w:val="E16C09"/>
          <w:sz w:val="28"/>
          <w:szCs w:val="28"/>
        </w:rPr>
        <w:t xml:space="preserve"> </w:t>
      </w:r>
      <w:r>
        <w:rPr>
          <w:b/>
          <w:color w:val="E16C09"/>
          <w:sz w:val="28"/>
          <w:szCs w:val="28"/>
        </w:rPr>
        <w:tab/>
        <w:t>19071A0333</w:t>
      </w:r>
    </w:p>
    <w:p w14:paraId="64D97064" w14:textId="77777777" w:rsidR="0000788D" w:rsidRDefault="001A335F">
      <w:pPr>
        <w:tabs>
          <w:tab w:val="left" w:pos="5516"/>
        </w:tabs>
        <w:spacing w:before="160"/>
        <w:ind w:left="32"/>
        <w:jc w:val="center"/>
        <w:rPr>
          <w:b/>
          <w:sz w:val="28"/>
          <w:szCs w:val="28"/>
        </w:rPr>
      </w:pPr>
      <w:r>
        <w:rPr>
          <w:b/>
          <w:color w:val="E16C09"/>
          <w:sz w:val="28"/>
          <w:szCs w:val="28"/>
        </w:rPr>
        <w:t>P. SIDDARDTH</w:t>
      </w:r>
      <w:r>
        <w:rPr>
          <w:b/>
          <w:color w:val="E16C09"/>
          <w:sz w:val="28"/>
          <w:szCs w:val="28"/>
        </w:rPr>
        <w:tab/>
        <w:t>19071A0339</w:t>
      </w:r>
    </w:p>
    <w:p w14:paraId="04B98F63" w14:textId="5B5641BB" w:rsidR="0000788D" w:rsidRDefault="001A335F">
      <w:pPr>
        <w:tabs>
          <w:tab w:val="left" w:pos="5516"/>
        </w:tabs>
        <w:spacing w:before="163"/>
        <w:ind w:left="31"/>
        <w:jc w:val="center"/>
        <w:rPr>
          <w:b/>
          <w:sz w:val="28"/>
          <w:szCs w:val="28"/>
        </w:rPr>
      </w:pPr>
      <w:r>
        <w:rPr>
          <w:b/>
          <w:color w:val="E16C09"/>
          <w:sz w:val="28"/>
          <w:szCs w:val="28"/>
        </w:rPr>
        <w:t>P</w:t>
      </w:r>
      <w:r w:rsidR="000E18CD">
        <w:rPr>
          <w:b/>
          <w:color w:val="E16C09"/>
          <w:sz w:val="28"/>
          <w:szCs w:val="28"/>
        </w:rPr>
        <w:t>.</w:t>
      </w:r>
      <w:r>
        <w:rPr>
          <w:b/>
          <w:color w:val="E16C09"/>
          <w:sz w:val="28"/>
          <w:szCs w:val="28"/>
        </w:rPr>
        <w:t>V</w:t>
      </w:r>
      <w:r w:rsidR="000E18CD">
        <w:rPr>
          <w:b/>
          <w:color w:val="E16C09"/>
          <w:sz w:val="28"/>
          <w:szCs w:val="28"/>
        </w:rPr>
        <w:t>.</w:t>
      </w:r>
      <w:r>
        <w:rPr>
          <w:b/>
          <w:color w:val="E16C09"/>
          <w:sz w:val="28"/>
          <w:szCs w:val="28"/>
        </w:rPr>
        <w:t>S SURAJ</w:t>
      </w:r>
      <w:r>
        <w:rPr>
          <w:b/>
          <w:color w:val="E16C09"/>
          <w:sz w:val="28"/>
          <w:szCs w:val="28"/>
        </w:rPr>
        <w:tab/>
        <w:t>19071A0341</w:t>
      </w:r>
    </w:p>
    <w:p w14:paraId="5DBE8162" w14:textId="77777777" w:rsidR="0000788D" w:rsidRDefault="001A335F">
      <w:pPr>
        <w:tabs>
          <w:tab w:val="left" w:pos="5516"/>
        </w:tabs>
        <w:spacing w:before="160"/>
        <w:ind w:left="31"/>
        <w:jc w:val="center"/>
        <w:rPr>
          <w:b/>
          <w:sz w:val="28"/>
          <w:szCs w:val="28"/>
        </w:rPr>
      </w:pPr>
      <w:r>
        <w:rPr>
          <w:b/>
          <w:color w:val="E16C09"/>
          <w:sz w:val="28"/>
          <w:szCs w:val="28"/>
        </w:rPr>
        <w:t>V. SIMON PRASHANTH</w:t>
      </w:r>
      <w:r>
        <w:rPr>
          <w:b/>
          <w:color w:val="E16C09"/>
          <w:sz w:val="28"/>
          <w:szCs w:val="28"/>
        </w:rPr>
        <w:tab/>
        <w:t>19071A0358</w:t>
      </w:r>
    </w:p>
    <w:p w14:paraId="7076842F" w14:textId="77777777" w:rsidR="0000788D" w:rsidRDefault="0000788D">
      <w:pPr>
        <w:pBdr>
          <w:top w:val="nil"/>
          <w:left w:val="nil"/>
          <w:bottom w:val="nil"/>
          <w:right w:val="nil"/>
          <w:between w:val="nil"/>
        </w:pBdr>
        <w:spacing w:before="11"/>
        <w:rPr>
          <w:b/>
          <w:color w:val="000000"/>
          <w:sz w:val="27"/>
          <w:szCs w:val="27"/>
        </w:rPr>
      </w:pPr>
    </w:p>
    <w:p w14:paraId="0DB9FB62" w14:textId="77777777" w:rsidR="0000788D" w:rsidRDefault="001A335F">
      <w:pPr>
        <w:ind w:left="34"/>
        <w:jc w:val="center"/>
        <w:rPr>
          <w:b/>
          <w:sz w:val="28"/>
          <w:szCs w:val="28"/>
        </w:rPr>
      </w:pPr>
      <w:r>
        <w:rPr>
          <w:b/>
          <w:color w:val="00AE50"/>
          <w:sz w:val="28"/>
          <w:szCs w:val="28"/>
        </w:rPr>
        <w:t>Under the guidance of</w:t>
      </w:r>
    </w:p>
    <w:p w14:paraId="32ED9F44" w14:textId="0220D64E" w:rsidR="0000788D" w:rsidRDefault="001A335F">
      <w:pPr>
        <w:spacing w:before="185"/>
        <w:ind w:left="33"/>
        <w:jc w:val="center"/>
        <w:rPr>
          <w:b/>
          <w:sz w:val="28"/>
          <w:szCs w:val="28"/>
        </w:rPr>
      </w:pPr>
      <w:r>
        <w:rPr>
          <w:b/>
          <w:color w:val="E16C09"/>
          <w:sz w:val="28"/>
          <w:szCs w:val="28"/>
        </w:rPr>
        <w:t xml:space="preserve"> </w:t>
      </w:r>
      <w:r w:rsidR="006C6D60">
        <w:rPr>
          <w:b/>
          <w:color w:val="E16C09"/>
          <w:sz w:val="28"/>
          <w:szCs w:val="28"/>
        </w:rPr>
        <w:t>Dr.</w:t>
      </w:r>
      <w:r>
        <w:rPr>
          <w:b/>
          <w:color w:val="E16C09"/>
          <w:sz w:val="28"/>
          <w:szCs w:val="28"/>
        </w:rPr>
        <w:t>CH.</w:t>
      </w:r>
      <w:r>
        <w:rPr>
          <w:b/>
          <w:sz w:val="24"/>
          <w:szCs w:val="24"/>
        </w:rPr>
        <w:t xml:space="preserve"> </w:t>
      </w:r>
      <w:r>
        <w:rPr>
          <w:b/>
          <w:color w:val="E16C09"/>
          <w:sz w:val="28"/>
          <w:szCs w:val="28"/>
        </w:rPr>
        <w:t>PRIYADARSINI</w:t>
      </w:r>
    </w:p>
    <w:p w14:paraId="6103C42D" w14:textId="77777777" w:rsidR="0000788D" w:rsidRDefault="0000788D">
      <w:pPr>
        <w:pBdr>
          <w:top w:val="nil"/>
          <w:left w:val="nil"/>
          <w:bottom w:val="nil"/>
          <w:right w:val="nil"/>
          <w:between w:val="nil"/>
        </w:pBdr>
        <w:rPr>
          <w:b/>
          <w:color w:val="000000"/>
          <w:sz w:val="20"/>
          <w:szCs w:val="20"/>
        </w:rPr>
      </w:pPr>
    </w:p>
    <w:p w14:paraId="6889CF55" w14:textId="77777777" w:rsidR="0000788D" w:rsidRDefault="001A335F">
      <w:pPr>
        <w:pBdr>
          <w:top w:val="nil"/>
          <w:left w:val="nil"/>
          <w:bottom w:val="nil"/>
          <w:right w:val="nil"/>
          <w:between w:val="nil"/>
        </w:pBdr>
        <w:spacing w:before="11"/>
        <w:jc w:val="center"/>
        <w:rPr>
          <w:b/>
          <w:color w:val="000000"/>
          <w:sz w:val="13"/>
          <w:szCs w:val="13"/>
        </w:rPr>
      </w:pPr>
      <w:r>
        <w:rPr>
          <w:rFonts w:ascii="Century Gothic" w:eastAsia="Century Gothic" w:hAnsi="Century Gothic" w:cs="Century Gothic"/>
          <w:b/>
          <w:noProof/>
          <w:color w:val="000000"/>
          <w:sz w:val="28"/>
          <w:szCs w:val="28"/>
        </w:rPr>
        <w:drawing>
          <wp:inline distT="0" distB="0" distL="0" distR="0" wp14:anchorId="51D73341" wp14:editId="47D63561">
            <wp:extent cx="1138993" cy="1036934"/>
            <wp:effectExtent l="0" t="0" r="0" b="0"/>
            <wp:docPr id="23" name="image1.png" descr="D:\PAAC-New-6.2GB\PAAC Formats\VNRVJIET Logo.png"/>
            <wp:cNvGraphicFramePr/>
            <a:graphic xmlns:a="http://schemas.openxmlformats.org/drawingml/2006/main">
              <a:graphicData uri="http://schemas.openxmlformats.org/drawingml/2006/picture">
                <pic:pic xmlns:pic="http://schemas.openxmlformats.org/drawingml/2006/picture">
                  <pic:nvPicPr>
                    <pic:cNvPr id="0" name="image1.png" descr="D:\PAAC-New-6.2GB\PAAC Formats\VNRVJIET Logo.png"/>
                    <pic:cNvPicPr preferRelativeResize="0"/>
                  </pic:nvPicPr>
                  <pic:blipFill>
                    <a:blip r:embed="rId8"/>
                    <a:srcRect/>
                    <a:stretch>
                      <a:fillRect/>
                    </a:stretch>
                  </pic:blipFill>
                  <pic:spPr>
                    <a:xfrm>
                      <a:off x="0" y="0"/>
                      <a:ext cx="1138993" cy="1036934"/>
                    </a:xfrm>
                    <a:prstGeom prst="rect">
                      <a:avLst/>
                    </a:prstGeom>
                    <a:ln/>
                  </pic:spPr>
                </pic:pic>
              </a:graphicData>
            </a:graphic>
          </wp:inline>
        </w:drawing>
      </w:r>
    </w:p>
    <w:p w14:paraId="09E3D9AE" w14:textId="77777777" w:rsidR="0000788D" w:rsidRDefault="001A335F">
      <w:pPr>
        <w:spacing w:before="1"/>
        <w:ind w:left="30"/>
        <w:jc w:val="center"/>
        <w:rPr>
          <w:b/>
          <w:sz w:val="28"/>
          <w:szCs w:val="28"/>
        </w:rPr>
      </w:pPr>
      <w:r>
        <w:rPr>
          <w:b/>
          <w:color w:val="006EC0"/>
          <w:sz w:val="28"/>
          <w:szCs w:val="28"/>
        </w:rPr>
        <w:t>Department of Mechanical Engineering</w:t>
      </w:r>
    </w:p>
    <w:p w14:paraId="0522ADF9" w14:textId="77777777" w:rsidR="0000788D" w:rsidRDefault="001A335F">
      <w:pPr>
        <w:spacing w:before="183" w:line="276" w:lineRule="auto"/>
        <w:ind w:left="25"/>
        <w:jc w:val="center"/>
        <w:rPr>
          <w:b/>
          <w:sz w:val="24"/>
          <w:szCs w:val="24"/>
        </w:rPr>
      </w:pPr>
      <w:r>
        <w:rPr>
          <w:b/>
          <w:color w:val="E16C09"/>
          <w:sz w:val="24"/>
          <w:szCs w:val="24"/>
        </w:rPr>
        <w:t>VNR VIGNANA JYOTHI INSTITUTE OF ENGINEERING &amp; TECHNOLOGY</w:t>
      </w:r>
    </w:p>
    <w:p w14:paraId="1E78E10E" w14:textId="77777777" w:rsidR="0000788D" w:rsidRDefault="001A335F">
      <w:pPr>
        <w:spacing w:before="183" w:line="276" w:lineRule="auto"/>
        <w:ind w:left="25"/>
        <w:jc w:val="center"/>
        <w:rPr>
          <w:b/>
          <w:sz w:val="24"/>
          <w:szCs w:val="24"/>
        </w:rPr>
      </w:pPr>
      <w:r>
        <w:rPr>
          <w:b/>
          <w:color w:val="E16C09"/>
          <w:sz w:val="24"/>
          <w:szCs w:val="24"/>
        </w:rPr>
        <w:t>(Autonomous)</w:t>
      </w:r>
    </w:p>
    <w:p w14:paraId="1E5EA763" w14:textId="77777777" w:rsidR="0000788D" w:rsidRDefault="001A335F">
      <w:pPr>
        <w:spacing w:before="183" w:line="276" w:lineRule="auto"/>
        <w:ind w:left="908" w:right="1410"/>
        <w:jc w:val="center"/>
        <w:rPr>
          <w:b/>
          <w:color w:val="E16C09"/>
          <w:sz w:val="24"/>
          <w:szCs w:val="24"/>
        </w:rPr>
      </w:pPr>
      <w:proofErr w:type="spellStart"/>
      <w:r>
        <w:rPr>
          <w:b/>
          <w:color w:val="E16C09"/>
          <w:sz w:val="24"/>
          <w:szCs w:val="24"/>
        </w:rPr>
        <w:t>Vignana</w:t>
      </w:r>
      <w:proofErr w:type="spellEnd"/>
      <w:r>
        <w:rPr>
          <w:b/>
          <w:color w:val="E16C09"/>
          <w:sz w:val="24"/>
          <w:szCs w:val="24"/>
        </w:rPr>
        <w:t xml:space="preserve"> Jyothi Nagar, </w:t>
      </w:r>
      <w:proofErr w:type="spellStart"/>
      <w:r>
        <w:rPr>
          <w:b/>
          <w:color w:val="E16C09"/>
          <w:sz w:val="24"/>
          <w:szCs w:val="24"/>
        </w:rPr>
        <w:t>Bachupally</w:t>
      </w:r>
      <w:proofErr w:type="spellEnd"/>
      <w:r>
        <w:rPr>
          <w:b/>
          <w:color w:val="E16C09"/>
          <w:sz w:val="24"/>
          <w:szCs w:val="24"/>
        </w:rPr>
        <w:t xml:space="preserve">, </w:t>
      </w:r>
      <w:proofErr w:type="spellStart"/>
      <w:r>
        <w:rPr>
          <w:b/>
          <w:color w:val="E16C09"/>
          <w:sz w:val="24"/>
          <w:szCs w:val="24"/>
        </w:rPr>
        <w:t>Nizampet</w:t>
      </w:r>
      <w:proofErr w:type="spellEnd"/>
      <w:r>
        <w:rPr>
          <w:b/>
          <w:color w:val="E16C09"/>
          <w:sz w:val="24"/>
          <w:szCs w:val="24"/>
        </w:rPr>
        <w:t xml:space="preserve"> (SO), Hyderabad – 500 090 (Approved by AICTE &amp; Govt. of T.S and Affiliated to JNTU, Hyderabad)</w:t>
      </w:r>
    </w:p>
    <w:p w14:paraId="30483784" w14:textId="77777777" w:rsidR="0000788D" w:rsidRDefault="001A335F">
      <w:pPr>
        <w:spacing w:before="183" w:line="246" w:lineRule="auto"/>
        <w:ind w:left="908" w:right="1410"/>
        <w:jc w:val="center"/>
        <w:rPr>
          <w:b/>
          <w:sz w:val="24"/>
          <w:szCs w:val="24"/>
        </w:rPr>
        <w:sectPr w:rsidR="0000788D">
          <w:pgSz w:w="12240" w:h="15840"/>
          <w:pgMar w:top="1361" w:right="1361" w:bottom="1361" w:left="2160" w:header="0" w:footer="930" w:gutter="0"/>
          <w:pgNumType w:start="1"/>
          <w:cols w:space="720"/>
        </w:sectPr>
      </w:pPr>
      <w:r>
        <w:rPr>
          <w:b/>
          <w:color w:val="E16C09"/>
          <w:sz w:val="24"/>
          <w:szCs w:val="24"/>
        </w:rPr>
        <w:t>MAY, 2023.</w:t>
      </w:r>
    </w:p>
    <w:p w14:paraId="5D867F6B" w14:textId="1C6EB359" w:rsidR="0000788D" w:rsidRDefault="00000000">
      <w:pPr>
        <w:widowControl/>
        <w:ind w:left="-540"/>
        <w:rPr>
          <w:b/>
          <w:sz w:val="24"/>
          <w:szCs w:val="24"/>
        </w:rPr>
      </w:pPr>
      <w:r>
        <w:rPr>
          <w:b/>
          <w:noProof/>
          <w:sz w:val="24"/>
          <w:szCs w:val="24"/>
        </w:rPr>
        <w:lastRenderedPageBreak/>
        <w:pict w14:anchorId="2AAE34C1">
          <v:group id="_x0000_s2054" style="position:absolute;left:0;text-align:left;margin-left:-107.55pt;margin-top:-51.95pt;width:589.8pt;height:121.8pt;z-index:251659264" coordorigin="-96,168" coordsize="11796,2088">
            <v:shapetype id="_x0000_t202" coordsize="21600,21600" o:spt="202" path="m,l,21600r21600,l21600,xe">
              <v:stroke joinstyle="miter"/>
              <v:path gradientshapeok="t" o:connecttype="rect"/>
            </v:shapetype>
            <v:shape id="_x0000_s2055" type="#_x0000_t202" style="position:absolute;left:-96;top:168;width:2232;height:2088" strokecolor="white [3212]">
              <v:textbox style="mso-next-textbox:#_x0000_s2055">
                <w:txbxContent>
                  <w:p w14:paraId="6A4AEF68" w14:textId="77777777" w:rsidR="008C39D0" w:rsidRDefault="008C39D0" w:rsidP="008C39D0">
                    <w:pPr>
                      <w:jc w:val="right"/>
                    </w:pPr>
                  </w:p>
                  <w:p w14:paraId="57CF459E" w14:textId="77777777" w:rsidR="008C39D0" w:rsidRDefault="008C39D0" w:rsidP="008C39D0">
                    <w:pPr>
                      <w:ind w:left="142"/>
                      <w:jc w:val="center"/>
                    </w:pPr>
                    <w:r>
                      <w:rPr>
                        <w:rFonts w:ascii="Century Gothic" w:hAnsi="Century Gothic"/>
                        <w:b/>
                        <w:noProof/>
                        <w:lang w:bidi="te-IN"/>
                      </w:rPr>
                      <w:drawing>
                        <wp:inline distT="0" distB="0" distL="0" distR="0" wp14:anchorId="45AE9A43" wp14:editId="5660CA57">
                          <wp:extent cx="1062990" cy="967740"/>
                          <wp:effectExtent l="19050" t="0" r="3810" b="0"/>
                          <wp:docPr id="2" name="Picture 2" descr="D:\PAAC-New-6.2GB\PAAC Formats\VNRVJIE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AAC-New-6.2GB\PAAC Formats\VNRVJIET Logo.png"/>
                                  <pic:cNvPicPr>
                                    <a:picLocks noChangeAspect="1" noChangeArrowheads="1"/>
                                  </pic:cNvPicPr>
                                </pic:nvPicPr>
                                <pic:blipFill>
                                  <a:blip r:embed="rId9" cstate="print"/>
                                  <a:srcRect/>
                                  <a:stretch>
                                    <a:fillRect/>
                                  </a:stretch>
                                </pic:blipFill>
                                <pic:spPr bwMode="auto">
                                  <a:xfrm>
                                    <a:off x="0" y="0"/>
                                    <a:ext cx="1062990" cy="967740"/>
                                  </a:xfrm>
                                  <a:prstGeom prst="rect">
                                    <a:avLst/>
                                  </a:prstGeom>
                                  <a:noFill/>
                                  <a:ln w="9525">
                                    <a:noFill/>
                                    <a:miter lim="800000"/>
                                    <a:headEnd/>
                                    <a:tailEnd/>
                                  </a:ln>
                                </pic:spPr>
                              </pic:pic>
                            </a:graphicData>
                          </a:graphic>
                        </wp:inline>
                      </w:drawing>
                    </w:r>
                  </w:p>
                </w:txbxContent>
              </v:textbox>
            </v:shape>
            <v:shape id="_x0000_s2056" type="#_x0000_t202" style="position:absolute;left:9396;top:168;width:2304;height:2088" strokecolor="white [3212]">
              <v:textbox style="mso-next-textbox:#_x0000_s2056">
                <w:txbxContent>
                  <w:p w14:paraId="5A3F48D1" w14:textId="77777777" w:rsidR="008C39D0" w:rsidRDefault="008C39D0" w:rsidP="008C39D0">
                    <w:pPr>
                      <w:jc w:val="center"/>
                    </w:pPr>
                  </w:p>
                  <w:p w14:paraId="48D95244" w14:textId="77777777" w:rsidR="008C39D0" w:rsidRPr="008C7898" w:rsidRDefault="008C39D0" w:rsidP="008C39D0">
                    <w:pPr>
                      <w:ind w:left="-284"/>
                      <w:jc w:val="center"/>
                    </w:pPr>
                    <w:r>
                      <w:rPr>
                        <w:noProof/>
                        <w:lang w:bidi="te-IN"/>
                      </w:rPr>
                      <w:drawing>
                        <wp:inline distT="0" distB="0" distL="0" distR="0" wp14:anchorId="5435DA76" wp14:editId="310ABFF4">
                          <wp:extent cx="1612274" cy="1073785"/>
                          <wp:effectExtent l="0" t="0" r="0" b="0"/>
                          <wp:docPr id="3" name="Picture 3" descr="Azadi Ka Amrit Mahotsav, Ministry of Culture, Government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adi Ka Amrit Mahotsav, Ministry of Culture, Government of In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33027" cy="1087607"/>
                                  </a:xfrm>
                                  <a:prstGeom prst="rect">
                                    <a:avLst/>
                                  </a:prstGeom>
                                  <a:noFill/>
                                  <a:ln>
                                    <a:noFill/>
                                  </a:ln>
                                </pic:spPr>
                              </pic:pic>
                            </a:graphicData>
                          </a:graphic>
                        </wp:inline>
                      </w:drawing>
                    </w:r>
                  </w:p>
                </w:txbxContent>
              </v:textbox>
            </v:shape>
            <v:shape id="_x0000_s2057" type="#_x0000_t202" style="position:absolute;left:1956;top:168;width:7632;height:2088" strokecolor="white [3212]">
              <v:textbox style="mso-next-textbox:#_x0000_s2057">
                <w:txbxContent>
                  <w:p w14:paraId="0472BA60" w14:textId="77777777" w:rsidR="008C39D0" w:rsidRDefault="008C39D0" w:rsidP="008C39D0">
                    <w:pPr>
                      <w:autoSpaceDE w:val="0"/>
                      <w:autoSpaceDN w:val="0"/>
                      <w:adjustRightInd w:val="0"/>
                      <w:jc w:val="center"/>
                      <w:rPr>
                        <w:rFonts w:ascii="Century Gothic" w:hAnsi="Century Gothic"/>
                        <w:b/>
                        <w:color w:val="FF0000"/>
                        <w:sz w:val="28"/>
                        <w:szCs w:val="28"/>
                      </w:rPr>
                    </w:pPr>
                  </w:p>
                  <w:p w14:paraId="4064BA55" w14:textId="77777777" w:rsidR="008C39D0" w:rsidRPr="0035473C" w:rsidRDefault="008C39D0" w:rsidP="008C39D0">
                    <w:pPr>
                      <w:autoSpaceDE w:val="0"/>
                      <w:autoSpaceDN w:val="0"/>
                      <w:adjustRightInd w:val="0"/>
                      <w:jc w:val="center"/>
                      <w:rPr>
                        <w:rFonts w:ascii="Century Gothic" w:hAnsi="Century Gothic"/>
                        <w:b/>
                        <w:color w:val="FF0000"/>
                        <w:sz w:val="28"/>
                        <w:szCs w:val="28"/>
                      </w:rPr>
                    </w:pPr>
                    <w:r w:rsidRPr="0035473C">
                      <w:rPr>
                        <w:rFonts w:ascii="Century Gothic" w:hAnsi="Century Gothic"/>
                        <w:b/>
                        <w:color w:val="FF0000"/>
                        <w:sz w:val="28"/>
                        <w:szCs w:val="28"/>
                      </w:rPr>
                      <w:t>VALLURUPALLI NAGESWARA RAO VIGNANA JYOTHI</w:t>
                    </w:r>
                  </w:p>
                  <w:p w14:paraId="734D3753" w14:textId="77777777" w:rsidR="008C39D0" w:rsidRPr="0035473C" w:rsidRDefault="008C39D0" w:rsidP="008C39D0">
                    <w:pPr>
                      <w:autoSpaceDE w:val="0"/>
                      <w:autoSpaceDN w:val="0"/>
                      <w:adjustRightInd w:val="0"/>
                      <w:jc w:val="center"/>
                      <w:rPr>
                        <w:rFonts w:ascii="Century Gothic" w:hAnsi="Century Gothic"/>
                        <w:color w:val="FF0000"/>
                        <w:sz w:val="28"/>
                        <w:szCs w:val="28"/>
                      </w:rPr>
                    </w:pPr>
                    <w:r w:rsidRPr="0035473C">
                      <w:rPr>
                        <w:rFonts w:ascii="Century Gothic" w:hAnsi="Century Gothic"/>
                        <w:b/>
                        <w:color w:val="FF0000"/>
                        <w:sz w:val="28"/>
                        <w:szCs w:val="28"/>
                      </w:rPr>
                      <w:t>INSTITUTE OF ENGINEERING AND TECHNOLOGY</w:t>
                    </w:r>
                  </w:p>
                  <w:p w14:paraId="7450734B" w14:textId="77777777" w:rsidR="008C39D0" w:rsidRPr="009B0FFD" w:rsidRDefault="008C39D0" w:rsidP="008C39D0">
                    <w:pPr>
                      <w:tabs>
                        <w:tab w:val="center" w:pos="4513"/>
                        <w:tab w:val="left" w:pos="6753"/>
                      </w:tabs>
                      <w:autoSpaceDE w:val="0"/>
                      <w:autoSpaceDN w:val="0"/>
                      <w:adjustRightInd w:val="0"/>
                      <w:ind w:left="-210"/>
                      <w:jc w:val="center"/>
                      <w:rPr>
                        <w:rFonts w:ascii="Century Gothic" w:hAnsi="Century Gothic"/>
                        <w:color w:val="C00000"/>
                        <w:sz w:val="13"/>
                        <w:szCs w:val="13"/>
                      </w:rPr>
                    </w:pPr>
                    <w:r w:rsidRPr="009B0FFD">
                      <w:rPr>
                        <w:rFonts w:ascii="Century Gothic" w:hAnsi="Century Gothic"/>
                        <w:color w:val="C00000"/>
                        <w:sz w:val="13"/>
                        <w:szCs w:val="13"/>
                      </w:rPr>
                      <w:t>An Autonomous, ISO 9001:2015 &amp; QS I-Gauge Diamond Rated Institute, Accredited by NAAC with ‘A++’ Grade</w:t>
                    </w:r>
                  </w:p>
                  <w:p w14:paraId="4D640619" w14:textId="77777777" w:rsidR="008C39D0" w:rsidRDefault="008C39D0" w:rsidP="008C39D0">
                    <w:pPr>
                      <w:autoSpaceDE w:val="0"/>
                      <w:autoSpaceDN w:val="0"/>
                      <w:adjustRightInd w:val="0"/>
                      <w:jc w:val="center"/>
                      <w:rPr>
                        <w:rFonts w:ascii="Century Gothic" w:hAnsi="Century Gothic"/>
                        <w:color w:val="C00000"/>
                        <w:sz w:val="15"/>
                        <w:szCs w:val="15"/>
                      </w:rPr>
                    </w:pPr>
                    <w:r w:rsidRPr="009B0FFD">
                      <w:rPr>
                        <w:rFonts w:ascii="Century Gothic" w:hAnsi="Century Gothic"/>
                        <w:color w:val="C00000"/>
                        <w:sz w:val="15"/>
                        <w:szCs w:val="15"/>
                      </w:rPr>
                      <w:t xml:space="preserve">NBA Accreditation for </w:t>
                    </w:r>
                    <w:r>
                      <w:rPr>
                        <w:rFonts w:ascii="Century Gothic" w:hAnsi="Century Gothic"/>
                        <w:color w:val="C00000"/>
                        <w:sz w:val="15"/>
                        <w:szCs w:val="15"/>
                      </w:rPr>
                      <w:t xml:space="preserve">B.Tech. </w:t>
                    </w:r>
                    <w:r w:rsidRPr="009B0FFD">
                      <w:rPr>
                        <w:rFonts w:ascii="Century Gothic" w:hAnsi="Century Gothic"/>
                        <w:color w:val="C00000"/>
                        <w:sz w:val="15"/>
                        <w:szCs w:val="15"/>
                      </w:rPr>
                      <w:t>CE,EEE,ME,ECE,CSE,EIE,IT</w:t>
                    </w:r>
                    <w:r>
                      <w:rPr>
                        <w:rFonts w:ascii="Century Gothic" w:hAnsi="Century Gothic"/>
                        <w:color w:val="C00000"/>
                        <w:sz w:val="15"/>
                        <w:szCs w:val="15"/>
                      </w:rPr>
                      <w:t>,AME, M.Tech. STRE,PE,AMS,SWE</w:t>
                    </w:r>
                    <w:r w:rsidRPr="009B0FFD">
                      <w:rPr>
                        <w:rFonts w:ascii="Century Gothic" w:hAnsi="Century Gothic"/>
                        <w:color w:val="C00000"/>
                        <w:sz w:val="15"/>
                        <w:szCs w:val="15"/>
                      </w:rPr>
                      <w:t xml:space="preserve"> Programmes</w:t>
                    </w:r>
                  </w:p>
                  <w:p w14:paraId="114ABEAF" w14:textId="77777777" w:rsidR="008C39D0" w:rsidRDefault="008C39D0" w:rsidP="008C39D0">
                    <w:pPr>
                      <w:autoSpaceDE w:val="0"/>
                      <w:autoSpaceDN w:val="0"/>
                      <w:adjustRightInd w:val="0"/>
                      <w:ind w:left="-191"/>
                      <w:jc w:val="center"/>
                      <w:rPr>
                        <w:rFonts w:ascii="Century Gothic" w:hAnsi="Century Gothic"/>
                        <w:color w:val="C00000"/>
                        <w:sz w:val="15"/>
                        <w:szCs w:val="15"/>
                      </w:rPr>
                    </w:pPr>
                    <w:r w:rsidRPr="009B0FFD">
                      <w:rPr>
                        <w:rFonts w:ascii="Century Gothic" w:hAnsi="Century Gothic"/>
                        <w:color w:val="C00000"/>
                        <w:sz w:val="15"/>
                        <w:szCs w:val="15"/>
                      </w:rPr>
                      <w:t>Approved by AICTE, New Delhi, Affiliated to JNTUH, NIRF</w:t>
                    </w:r>
                    <w:r>
                      <w:rPr>
                        <w:rFonts w:ascii="Century Gothic" w:hAnsi="Century Gothic"/>
                        <w:color w:val="C00000"/>
                        <w:sz w:val="15"/>
                        <w:szCs w:val="15"/>
                      </w:rPr>
                      <w:t>(2022) 113</w:t>
                    </w:r>
                    <w:r w:rsidRPr="009B0FFD">
                      <w:rPr>
                        <w:rFonts w:ascii="Century Gothic" w:hAnsi="Century Gothic"/>
                        <w:color w:val="C00000"/>
                        <w:sz w:val="15"/>
                        <w:szCs w:val="15"/>
                      </w:rPr>
                      <w:t xml:space="preserve"> Rank in </w:t>
                    </w:r>
                    <w:r>
                      <w:rPr>
                        <w:rFonts w:ascii="Century Gothic" w:hAnsi="Century Gothic"/>
                        <w:color w:val="C00000"/>
                        <w:sz w:val="15"/>
                        <w:szCs w:val="15"/>
                      </w:rPr>
                      <w:t xml:space="preserve">Engineering </w:t>
                    </w:r>
                    <w:r w:rsidRPr="009B0FFD">
                      <w:rPr>
                        <w:rFonts w:ascii="Century Gothic" w:hAnsi="Century Gothic"/>
                        <w:color w:val="C00000"/>
                        <w:sz w:val="15"/>
                        <w:szCs w:val="15"/>
                      </w:rPr>
                      <w:t>Category</w:t>
                    </w:r>
                  </w:p>
                  <w:p w14:paraId="7B81EBA1" w14:textId="77777777" w:rsidR="008C39D0" w:rsidRPr="009B0FFD" w:rsidRDefault="008C39D0" w:rsidP="008C39D0">
                    <w:pPr>
                      <w:autoSpaceDE w:val="0"/>
                      <w:autoSpaceDN w:val="0"/>
                      <w:adjustRightInd w:val="0"/>
                      <w:ind w:left="-191"/>
                      <w:jc w:val="center"/>
                      <w:rPr>
                        <w:rFonts w:ascii="Century Gothic" w:hAnsi="Century Gothic"/>
                        <w:color w:val="C00000"/>
                        <w:sz w:val="15"/>
                        <w:szCs w:val="15"/>
                      </w:rPr>
                    </w:pPr>
                    <w:r>
                      <w:rPr>
                        <w:rFonts w:ascii="Century Gothic" w:hAnsi="Century Gothic"/>
                        <w:color w:val="C00000"/>
                        <w:sz w:val="15"/>
                        <w:szCs w:val="15"/>
                      </w:rPr>
                      <w:t>C</w:t>
                    </w:r>
                    <w:r w:rsidRPr="00422C2D">
                      <w:rPr>
                        <w:rFonts w:ascii="Century Gothic" w:hAnsi="Century Gothic"/>
                        <w:color w:val="C00000"/>
                        <w:sz w:val="15"/>
                        <w:szCs w:val="15"/>
                      </w:rPr>
                      <w:t>ollege with Potential for Excellence</w:t>
                    </w:r>
                    <w:r>
                      <w:rPr>
                        <w:rFonts w:ascii="Century Gothic" w:hAnsi="Century Gothic"/>
                        <w:color w:val="C00000"/>
                        <w:sz w:val="15"/>
                        <w:szCs w:val="15"/>
                      </w:rPr>
                      <w:t xml:space="preserve"> by UGC,</w:t>
                    </w:r>
                    <w:r w:rsidRPr="00A403DC">
                      <w:rPr>
                        <w:rFonts w:ascii="Century Gothic" w:hAnsi="Century Gothic"/>
                        <w:color w:val="C00000"/>
                        <w:sz w:val="15"/>
                        <w:szCs w:val="15"/>
                      </w:rPr>
                      <w:t xml:space="preserve">JNTUH-Recognized Research </w:t>
                    </w:r>
                    <w:proofErr w:type="spellStart"/>
                    <w:r w:rsidRPr="00A403DC">
                      <w:rPr>
                        <w:rFonts w:ascii="Century Gothic" w:hAnsi="Century Gothic"/>
                        <w:color w:val="C00000"/>
                        <w:sz w:val="15"/>
                        <w:szCs w:val="15"/>
                      </w:rPr>
                      <w:t>Centres:CE,</w:t>
                    </w:r>
                    <w:r>
                      <w:rPr>
                        <w:rFonts w:ascii="Century Gothic" w:hAnsi="Century Gothic"/>
                        <w:color w:val="C00000"/>
                        <w:sz w:val="15"/>
                        <w:szCs w:val="15"/>
                      </w:rPr>
                      <w:t>EEE,ME,ECE,</w:t>
                    </w:r>
                    <w:r w:rsidRPr="00A403DC">
                      <w:rPr>
                        <w:rFonts w:ascii="Century Gothic" w:hAnsi="Century Gothic"/>
                        <w:color w:val="C00000"/>
                        <w:sz w:val="15"/>
                        <w:szCs w:val="15"/>
                      </w:rPr>
                      <w:t>CSE</w:t>
                    </w:r>
                    <w:r w:rsidRPr="009B0FFD">
                      <w:rPr>
                        <w:rFonts w:ascii="Century Gothic" w:hAnsi="Century Gothic"/>
                        <w:color w:val="C00000"/>
                        <w:sz w:val="15"/>
                        <w:szCs w:val="15"/>
                      </w:rPr>
                      <w:t>Vignana</w:t>
                    </w:r>
                    <w:proofErr w:type="spellEnd"/>
                    <w:r w:rsidRPr="009B0FFD">
                      <w:rPr>
                        <w:rFonts w:ascii="Century Gothic" w:hAnsi="Century Gothic"/>
                        <w:color w:val="C00000"/>
                        <w:sz w:val="15"/>
                        <w:szCs w:val="15"/>
                      </w:rPr>
                      <w:t xml:space="preserve"> Jyothi Nagar, Pragathi Nagar, Nizampet (S.O</w:t>
                    </w:r>
                    <w:r>
                      <w:rPr>
                        <w:rFonts w:ascii="Century Gothic" w:hAnsi="Century Gothic"/>
                        <w:color w:val="C00000"/>
                        <w:sz w:val="15"/>
                        <w:szCs w:val="15"/>
                      </w:rPr>
                      <w:t>.</w:t>
                    </w:r>
                    <w:r w:rsidRPr="009B0FFD">
                      <w:rPr>
                        <w:rFonts w:ascii="Century Gothic" w:hAnsi="Century Gothic"/>
                        <w:color w:val="C00000"/>
                        <w:sz w:val="15"/>
                        <w:szCs w:val="15"/>
                      </w:rPr>
                      <w:t>), Hyderabad – 500 090, TS, India.</w:t>
                    </w:r>
                  </w:p>
                  <w:p w14:paraId="42397833" w14:textId="77777777" w:rsidR="008C39D0" w:rsidRPr="009B0FFD" w:rsidRDefault="008C39D0" w:rsidP="008C39D0">
                    <w:pPr>
                      <w:tabs>
                        <w:tab w:val="center" w:pos="4680"/>
                        <w:tab w:val="right" w:pos="9360"/>
                      </w:tabs>
                      <w:jc w:val="center"/>
                      <w:rPr>
                        <w:rFonts w:ascii="Century Gothic" w:hAnsi="Century Gothic"/>
                        <w:color w:val="C00000"/>
                        <w:sz w:val="15"/>
                        <w:szCs w:val="15"/>
                      </w:rPr>
                    </w:pPr>
                    <w:r w:rsidRPr="009B0FFD">
                      <w:rPr>
                        <w:rFonts w:ascii="Century Gothic" w:hAnsi="Century Gothic"/>
                        <w:color w:val="C00000"/>
                        <w:sz w:val="15"/>
                        <w:szCs w:val="15"/>
                      </w:rPr>
                      <w:t>Telephone No: 040-2304 2758/59/60, Fax: 040-23042761</w:t>
                    </w:r>
                  </w:p>
                  <w:p w14:paraId="31C507FB" w14:textId="77777777" w:rsidR="008C39D0" w:rsidRDefault="008C39D0" w:rsidP="008C39D0">
                    <w:pPr>
                      <w:jc w:val="center"/>
                      <w:rPr>
                        <w:rFonts w:ascii="Century Gothic" w:hAnsi="Century Gothic"/>
                        <w:color w:val="C00000"/>
                        <w:sz w:val="15"/>
                        <w:szCs w:val="15"/>
                      </w:rPr>
                    </w:pPr>
                    <w:r w:rsidRPr="009B0FFD">
                      <w:rPr>
                        <w:rFonts w:ascii="Century Gothic" w:hAnsi="Century Gothic"/>
                        <w:color w:val="C00000"/>
                        <w:sz w:val="15"/>
                        <w:szCs w:val="15"/>
                      </w:rPr>
                      <w:t xml:space="preserve">E-mail: </w:t>
                    </w:r>
                    <w:hyperlink r:id="rId11" w:history="1">
                      <w:r w:rsidRPr="009B0FFD">
                        <w:rPr>
                          <w:rFonts w:ascii="Century Gothic" w:hAnsi="Century Gothic"/>
                          <w:color w:val="C00000"/>
                          <w:sz w:val="15"/>
                          <w:szCs w:val="15"/>
                        </w:rPr>
                        <w:t>postbox@vnrvjiet.ac.in</w:t>
                      </w:r>
                    </w:hyperlink>
                    <w:r w:rsidRPr="009B0FFD">
                      <w:rPr>
                        <w:rFonts w:ascii="Century Gothic" w:hAnsi="Century Gothic"/>
                        <w:color w:val="C00000"/>
                        <w:sz w:val="15"/>
                        <w:szCs w:val="15"/>
                      </w:rPr>
                      <w:t xml:space="preserve">, Website: </w:t>
                    </w:r>
                    <w:hyperlink r:id="rId12" w:history="1">
                      <w:r w:rsidRPr="009B0FFD">
                        <w:rPr>
                          <w:rFonts w:ascii="Century Gothic" w:hAnsi="Century Gothic"/>
                          <w:color w:val="C00000"/>
                          <w:sz w:val="15"/>
                          <w:szCs w:val="15"/>
                        </w:rPr>
                        <w:t>www.vnrvjiet.ac.in</w:t>
                      </w:r>
                    </w:hyperlink>
                  </w:p>
                  <w:p w14:paraId="6ECFFEA6" w14:textId="77777777" w:rsidR="008C39D0" w:rsidRPr="008C7898" w:rsidRDefault="008C39D0" w:rsidP="008C39D0">
                    <w:pPr>
                      <w:spacing w:line="276" w:lineRule="auto"/>
                      <w:jc w:val="center"/>
                    </w:pPr>
                  </w:p>
                </w:txbxContent>
              </v:textbox>
            </v:shape>
          </v:group>
        </w:pict>
      </w:r>
      <w:r w:rsidR="001A335F">
        <w:rPr>
          <w:b/>
          <w:noProof/>
          <w:sz w:val="24"/>
          <w:szCs w:val="24"/>
        </w:rPr>
        <w:drawing>
          <wp:inline distT="114300" distB="114300" distL="114300" distR="114300" wp14:anchorId="7FCAB23C" wp14:editId="1E24AC7F">
            <wp:extent cx="6003332" cy="702627"/>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6003332" cy="702627"/>
                    </a:xfrm>
                    <a:prstGeom prst="rect">
                      <a:avLst/>
                    </a:prstGeom>
                    <a:ln/>
                  </pic:spPr>
                </pic:pic>
              </a:graphicData>
            </a:graphic>
          </wp:inline>
        </w:drawing>
      </w:r>
    </w:p>
    <w:tbl>
      <w:tblPr>
        <w:tblStyle w:val="2"/>
        <w:tblW w:w="10475" w:type="dxa"/>
        <w:tblInd w:w="-1170" w:type="dxa"/>
        <w:tblBorders>
          <w:top w:val="nil"/>
          <w:left w:val="nil"/>
          <w:bottom w:val="single" w:sz="4" w:space="0" w:color="000000"/>
          <w:right w:val="nil"/>
          <w:insideH w:val="nil"/>
          <w:insideV w:val="nil"/>
        </w:tblBorders>
        <w:tblLayout w:type="fixed"/>
        <w:tblLook w:val="0400" w:firstRow="0" w:lastRow="0" w:firstColumn="0" w:lastColumn="0" w:noHBand="0" w:noVBand="1"/>
      </w:tblPr>
      <w:tblGrid>
        <w:gridCol w:w="1888"/>
        <w:gridCol w:w="6505"/>
        <w:gridCol w:w="2082"/>
      </w:tblGrid>
      <w:tr w:rsidR="0000788D" w14:paraId="04E634C9" w14:textId="77777777">
        <w:tc>
          <w:tcPr>
            <w:tcW w:w="1888" w:type="dxa"/>
          </w:tcPr>
          <w:p w14:paraId="0BD31C1E" w14:textId="77777777" w:rsidR="0000788D" w:rsidRDefault="0000788D">
            <w:pPr>
              <w:rPr>
                <w:color w:val="C00000"/>
              </w:rPr>
            </w:pPr>
          </w:p>
        </w:tc>
        <w:tc>
          <w:tcPr>
            <w:tcW w:w="6505" w:type="dxa"/>
          </w:tcPr>
          <w:p w14:paraId="3CEA621F" w14:textId="77777777" w:rsidR="0000788D" w:rsidRDefault="0000788D">
            <w:pPr>
              <w:jc w:val="center"/>
            </w:pPr>
          </w:p>
        </w:tc>
        <w:tc>
          <w:tcPr>
            <w:tcW w:w="2082" w:type="dxa"/>
          </w:tcPr>
          <w:p w14:paraId="06C31416" w14:textId="77777777" w:rsidR="0000788D" w:rsidRDefault="0000788D"/>
        </w:tc>
      </w:tr>
    </w:tbl>
    <w:p w14:paraId="0E83BD9E" w14:textId="77777777" w:rsidR="0000788D" w:rsidRDefault="0000788D">
      <w:pPr>
        <w:pBdr>
          <w:top w:val="nil"/>
          <w:left w:val="nil"/>
          <w:bottom w:val="nil"/>
          <w:right w:val="nil"/>
          <w:between w:val="nil"/>
        </w:pBdr>
        <w:rPr>
          <w:b/>
          <w:color w:val="000000"/>
          <w:sz w:val="7"/>
          <w:szCs w:val="7"/>
        </w:rPr>
      </w:pPr>
    </w:p>
    <w:p w14:paraId="6F0E0B85" w14:textId="77777777" w:rsidR="0000788D" w:rsidRDefault="001A335F">
      <w:pPr>
        <w:jc w:val="center"/>
      </w:pPr>
      <w:r>
        <w:rPr>
          <w:b/>
          <w:sz w:val="24"/>
          <w:szCs w:val="24"/>
        </w:rPr>
        <w:t>DEPARTMENT OF MECHANICAL ENGINEERING</w:t>
      </w:r>
    </w:p>
    <w:p w14:paraId="08DCE535" w14:textId="77777777" w:rsidR="0000788D" w:rsidRDefault="001A335F">
      <w:pPr>
        <w:spacing w:before="1" w:line="360" w:lineRule="auto"/>
        <w:ind w:left="992" w:right="736"/>
        <w:jc w:val="center"/>
        <w:rPr>
          <w:b/>
          <w:sz w:val="24"/>
          <w:szCs w:val="24"/>
        </w:rPr>
      </w:pPr>
      <w:r>
        <w:rPr>
          <w:b/>
          <w:sz w:val="24"/>
          <w:szCs w:val="24"/>
        </w:rPr>
        <w:t>CERTIFICATE</w:t>
      </w:r>
    </w:p>
    <w:p w14:paraId="1D51C759" w14:textId="4C6E9918" w:rsidR="0000788D" w:rsidRDefault="001A335F">
      <w:pPr>
        <w:spacing w:before="1" w:line="276" w:lineRule="auto"/>
        <w:ind w:right="736"/>
        <w:jc w:val="both"/>
        <w:rPr>
          <w:sz w:val="24"/>
          <w:szCs w:val="24"/>
        </w:rPr>
      </w:pPr>
      <w:bookmarkStart w:id="1" w:name="_gjdgxs" w:colFirst="0" w:colLast="0"/>
      <w:bookmarkEnd w:id="1"/>
      <w:r>
        <w:rPr>
          <w:sz w:val="24"/>
          <w:szCs w:val="24"/>
        </w:rPr>
        <w:t>This is to certify that the project report entitled</w:t>
      </w:r>
      <w:r>
        <w:rPr>
          <w:b/>
          <w:sz w:val="24"/>
          <w:szCs w:val="24"/>
        </w:rPr>
        <w:t xml:space="preserve"> “</w:t>
      </w:r>
      <w:r w:rsidR="00DD324D" w:rsidRPr="00DD324D">
        <w:rPr>
          <w:b/>
          <w:sz w:val="24"/>
          <w:szCs w:val="24"/>
        </w:rPr>
        <w:t>STUDY OF STRUCTURAL, MICROSTRUCTURAL AND MECHANICAL PROPERTIES OF BOROSILICATE-BASED GLASS-CERAMIC COMPOSITES</w:t>
      </w:r>
      <w:r>
        <w:rPr>
          <w:b/>
        </w:rPr>
        <w:t>”</w:t>
      </w:r>
      <w:r>
        <w:rPr>
          <w:b/>
          <w:sz w:val="24"/>
          <w:szCs w:val="24"/>
        </w:rPr>
        <w:t xml:space="preserve"> </w:t>
      </w:r>
      <w:r>
        <w:rPr>
          <w:sz w:val="24"/>
          <w:szCs w:val="24"/>
        </w:rPr>
        <w:t>has been carried out at VNR VJIET, Hyderabad and submitted by the following Students.</w:t>
      </w:r>
    </w:p>
    <w:p w14:paraId="6559516F" w14:textId="77777777" w:rsidR="0000788D" w:rsidRDefault="001A335F">
      <w:pPr>
        <w:widowControl/>
        <w:spacing w:line="276" w:lineRule="auto"/>
        <w:jc w:val="both"/>
        <w:rPr>
          <w:sz w:val="24"/>
          <w:szCs w:val="24"/>
        </w:rPr>
      </w:pPr>
      <w:r>
        <w:rPr>
          <w:sz w:val="24"/>
          <w:szCs w:val="24"/>
        </w:rPr>
        <w:t xml:space="preserve">S. No </w:t>
      </w:r>
      <w:r>
        <w:rPr>
          <w:sz w:val="24"/>
          <w:szCs w:val="24"/>
        </w:rPr>
        <w:tab/>
      </w:r>
      <w:r>
        <w:rPr>
          <w:sz w:val="24"/>
          <w:szCs w:val="24"/>
        </w:rPr>
        <w:tab/>
        <w:t xml:space="preserve">NAME OF THE STUDENT </w:t>
      </w:r>
      <w:r>
        <w:rPr>
          <w:sz w:val="24"/>
          <w:szCs w:val="24"/>
        </w:rPr>
        <w:tab/>
      </w:r>
      <w:r>
        <w:rPr>
          <w:sz w:val="24"/>
          <w:szCs w:val="24"/>
        </w:rPr>
        <w:tab/>
      </w:r>
      <w:r>
        <w:rPr>
          <w:sz w:val="24"/>
          <w:szCs w:val="24"/>
        </w:rPr>
        <w:tab/>
        <w:t>HALL TICKET No.</w:t>
      </w:r>
    </w:p>
    <w:p w14:paraId="2E9600B1" w14:textId="54AD59EE" w:rsidR="0000788D" w:rsidRDefault="001A335F">
      <w:pPr>
        <w:widowControl/>
        <w:spacing w:line="276" w:lineRule="auto"/>
        <w:rPr>
          <w:b/>
          <w:sz w:val="24"/>
          <w:szCs w:val="24"/>
        </w:rPr>
      </w:pPr>
      <w:r>
        <w:rPr>
          <w:b/>
          <w:sz w:val="24"/>
          <w:szCs w:val="24"/>
        </w:rPr>
        <w:t xml:space="preserve">1. </w:t>
      </w:r>
      <w:r>
        <w:rPr>
          <w:b/>
          <w:sz w:val="24"/>
          <w:szCs w:val="24"/>
        </w:rPr>
        <w:tab/>
      </w:r>
      <w:r>
        <w:rPr>
          <w:b/>
          <w:sz w:val="24"/>
          <w:szCs w:val="24"/>
        </w:rPr>
        <w:tab/>
        <w:t>M</w:t>
      </w:r>
      <w:r w:rsidR="00DB47D9">
        <w:rPr>
          <w:b/>
          <w:sz w:val="24"/>
          <w:szCs w:val="24"/>
        </w:rPr>
        <w:t>.</w:t>
      </w:r>
      <w:r>
        <w:rPr>
          <w:b/>
          <w:sz w:val="24"/>
          <w:szCs w:val="24"/>
        </w:rPr>
        <w:t xml:space="preserve"> SUJITH</w:t>
      </w:r>
      <w:r w:rsidR="00DB47D9">
        <w:rPr>
          <w:b/>
          <w:sz w:val="24"/>
          <w:szCs w:val="24"/>
        </w:rPr>
        <w:t xml:space="preserve"> CHANDRA</w:t>
      </w:r>
      <w:r>
        <w:rPr>
          <w:b/>
          <w:sz w:val="24"/>
          <w:szCs w:val="24"/>
        </w:rPr>
        <w:t xml:space="preserve"> </w:t>
      </w:r>
      <w:r>
        <w:rPr>
          <w:b/>
          <w:sz w:val="24"/>
          <w:szCs w:val="24"/>
        </w:rPr>
        <w:tab/>
      </w:r>
      <w:r>
        <w:rPr>
          <w:b/>
          <w:sz w:val="24"/>
          <w:szCs w:val="24"/>
        </w:rPr>
        <w:tab/>
        <w:t xml:space="preserve">            19071A0333</w:t>
      </w:r>
    </w:p>
    <w:p w14:paraId="4BA55952" w14:textId="77777777" w:rsidR="0000788D" w:rsidRDefault="001A335F">
      <w:pPr>
        <w:widowControl/>
        <w:spacing w:line="276" w:lineRule="auto"/>
        <w:rPr>
          <w:b/>
          <w:sz w:val="24"/>
          <w:szCs w:val="24"/>
        </w:rPr>
      </w:pPr>
      <w:r>
        <w:rPr>
          <w:b/>
          <w:sz w:val="24"/>
          <w:szCs w:val="24"/>
        </w:rPr>
        <w:t>2.</w:t>
      </w:r>
      <w:r>
        <w:rPr>
          <w:b/>
          <w:sz w:val="24"/>
          <w:szCs w:val="24"/>
        </w:rPr>
        <w:tab/>
      </w:r>
      <w:r>
        <w:rPr>
          <w:b/>
          <w:sz w:val="24"/>
          <w:szCs w:val="24"/>
        </w:rPr>
        <w:tab/>
        <w:t>PATHIPAKA SIDDARDTH</w:t>
      </w:r>
      <w:r>
        <w:rPr>
          <w:b/>
          <w:sz w:val="24"/>
          <w:szCs w:val="24"/>
        </w:rPr>
        <w:tab/>
        <w:t xml:space="preserve">            19071A0339</w:t>
      </w:r>
    </w:p>
    <w:p w14:paraId="21608285" w14:textId="7837B539" w:rsidR="0000788D" w:rsidRDefault="001A335F">
      <w:pPr>
        <w:widowControl/>
        <w:spacing w:line="276" w:lineRule="auto"/>
        <w:rPr>
          <w:b/>
          <w:sz w:val="24"/>
          <w:szCs w:val="24"/>
        </w:rPr>
      </w:pPr>
      <w:r>
        <w:rPr>
          <w:b/>
          <w:sz w:val="24"/>
          <w:szCs w:val="24"/>
        </w:rPr>
        <w:t>3.</w:t>
      </w:r>
      <w:r>
        <w:rPr>
          <w:b/>
          <w:sz w:val="24"/>
          <w:szCs w:val="24"/>
        </w:rPr>
        <w:tab/>
      </w:r>
      <w:r>
        <w:rPr>
          <w:b/>
          <w:sz w:val="24"/>
          <w:szCs w:val="24"/>
        </w:rPr>
        <w:tab/>
        <w:t>P.V.S. SURAJ</w:t>
      </w:r>
      <w:r>
        <w:rPr>
          <w:b/>
          <w:sz w:val="24"/>
          <w:szCs w:val="24"/>
        </w:rPr>
        <w:tab/>
      </w:r>
      <w:r>
        <w:rPr>
          <w:b/>
          <w:sz w:val="24"/>
          <w:szCs w:val="24"/>
        </w:rPr>
        <w:tab/>
        <w:t xml:space="preserve">                   </w:t>
      </w:r>
      <w:r w:rsidR="006C6D60">
        <w:rPr>
          <w:b/>
          <w:sz w:val="24"/>
          <w:szCs w:val="24"/>
        </w:rPr>
        <w:t xml:space="preserve">    </w:t>
      </w:r>
      <w:r>
        <w:rPr>
          <w:b/>
          <w:sz w:val="24"/>
          <w:szCs w:val="24"/>
        </w:rPr>
        <w:t xml:space="preserve"> 19071A0341</w:t>
      </w:r>
    </w:p>
    <w:p w14:paraId="0E7BF918" w14:textId="77777777" w:rsidR="0000788D" w:rsidRDefault="001A335F">
      <w:pPr>
        <w:pBdr>
          <w:top w:val="nil"/>
          <w:left w:val="nil"/>
          <w:bottom w:val="nil"/>
          <w:right w:val="nil"/>
          <w:between w:val="nil"/>
        </w:pBdr>
        <w:spacing w:line="276" w:lineRule="auto"/>
        <w:rPr>
          <w:b/>
          <w:color w:val="000000"/>
          <w:sz w:val="24"/>
          <w:szCs w:val="24"/>
        </w:rPr>
      </w:pPr>
      <w:r>
        <w:rPr>
          <w:b/>
          <w:color w:val="000000"/>
          <w:sz w:val="24"/>
          <w:szCs w:val="24"/>
        </w:rPr>
        <w:t xml:space="preserve">4. </w:t>
      </w:r>
      <w:r>
        <w:rPr>
          <w:b/>
          <w:color w:val="000000"/>
          <w:sz w:val="24"/>
          <w:szCs w:val="24"/>
        </w:rPr>
        <w:tab/>
      </w:r>
      <w:r>
        <w:rPr>
          <w:b/>
          <w:color w:val="000000"/>
          <w:sz w:val="24"/>
          <w:szCs w:val="24"/>
        </w:rPr>
        <w:tab/>
        <w:t>V.SIMON PRASHANTH</w:t>
      </w:r>
      <w:r>
        <w:rPr>
          <w:b/>
          <w:color w:val="000000"/>
          <w:sz w:val="24"/>
          <w:szCs w:val="24"/>
        </w:rPr>
        <w:tab/>
      </w:r>
      <w:r>
        <w:rPr>
          <w:b/>
          <w:color w:val="000000"/>
          <w:sz w:val="24"/>
          <w:szCs w:val="24"/>
        </w:rPr>
        <w:tab/>
      </w:r>
      <w:r>
        <w:rPr>
          <w:b/>
          <w:color w:val="000000"/>
          <w:sz w:val="24"/>
          <w:szCs w:val="24"/>
        </w:rPr>
        <w:tab/>
        <w:t>19071A0358</w:t>
      </w:r>
    </w:p>
    <w:p w14:paraId="450FB9DA" w14:textId="77777777" w:rsidR="0000788D" w:rsidRDefault="0000788D">
      <w:pPr>
        <w:spacing w:before="1" w:line="276" w:lineRule="auto"/>
        <w:ind w:right="735"/>
        <w:jc w:val="both"/>
        <w:rPr>
          <w:sz w:val="24"/>
          <w:szCs w:val="24"/>
        </w:rPr>
      </w:pPr>
    </w:p>
    <w:p w14:paraId="0759B983" w14:textId="77777777" w:rsidR="0000788D" w:rsidRDefault="001A335F">
      <w:pPr>
        <w:spacing w:before="1" w:line="276" w:lineRule="auto"/>
        <w:ind w:right="735"/>
        <w:jc w:val="both"/>
        <w:rPr>
          <w:sz w:val="24"/>
          <w:szCs w:val="24"/>
        </w:rPr>
      </w:pPr>
      <w:r>
        <w:rPr>
          <w:sz w:val="24"/>
          <w:szCs w:val="24"/>
        </w:rPr>
        <w:t xml:space="preserve">In partial fulfillment of the requirements for the award of the Bachelor of Technology in Mechanical Engineering to Jawaharlal Nehru Technological University, Hyderabad at </w:t>
      </w:r>
      <w:r>
        <w:rPr>
          <w:b/>
          <w:sz w:val="24"/>
          <w:szCs w:val="24"/>
        </w:rPr>
        <w:t xml:space="preserve">VNR </w:t>
      </w:r>
      <w:proofErr w:type="spellStart"/>
      <w:r>
        <w:rPr>
          <w:b/>
          <w:sz w:val="24"/>
          <w:szCs w:val="24"/>
        </w:rPr>
        <w:t>Vignana</w:t>
      </w:r>
      <w:proofErr w:type="spellEnd"/>
      <w:r>
        <w:rPr>
          <w:b/>
          <w:sz w:val="24"/>
          <w:szCs w:val="24"/>
        </w:rPr>
        <w:t xml:space="preserve"> Jyothi Institute of Engineering &amp; Technology </w:t>
      </w:r>
      <w:r>
        <w:rPr>
          <w:sz w:val="24"/>
          <w:szCs w:val="24"/>
        </w:rPr>
        <w:t xml:space="preserve">during the period of 2019-2023 is </w:t>
      </w:r>
      <w:proofErr w:type="spellStart"/>
      <w:r>
        <w:rPr>
          <w:sz w:val="24"/>
          <w:szCs w:val="24"/>
        </w:rPr>
        <w:t>bonafide</w:t>
      </w:r>
      <w:proofErr w:type="spellEnd"/>
      <w:r>
        <w:rPr>
          <w:sz w:val="24"/>
          <w:szCs w:val="24"/>
        </w:rPr>
        <w:t xml:space="preserve"> of the work carried out by them under the guidance and supervision of the undersigned. The results embodied in this project report have not been submitted to any other University or institution for the award of any Degree.</w:t>
      </w:r>
    </w:p>
    <w:p w14:paraId="182E9DD9" w14:textId="77777777" w:rsidR="0000788D" w:rsidRDefault="0000788D">
      <w:pPr>
        <w:spacing w:before="1" w:line="276" w:lineRule="auto"/>
        <w:ind w:right="735"/>
        <w:jc w:val="both"/>
        <w:rPr>
          <w:sz w:val="24"/>
          <w:szCs w:val="24"/>
        </w:rPr>
      </w:pPr>
    </w:p>
    <w:p w14:paraId="3E99B45B" w14:textId="77777777" w:rsidR="0000788D" w:rsidRDefault="0000788D">
      <w:pPr>
        <w:spacing w:before="1" w:line="276" w:lineRule="auto"/>
        <w:ind w:right="735"/>
        <w:jc w:val="both"/>
        <w:rPr>
          <w:sz w:val="24"/>
          <w:szCs w:val="24"/>
        </w:rPr>
      </w:pPr>
    </w:p>
    <w:p w14:paraId="29A8EB77" w14:textId="390F136D" w:rsidR="0000788D" w:rsidRDefault="00F624FA">
      <w:pPr>
        <w:spacing w:before="169" w:line="240" w:lineRule="auto"/>
        <w:rPr>
          <w:b/>
          <w:sz w:val="24"/>
          <w:szCs w:val="24"/>
        </w:rPr>
      </w:pPr>
      <w:r>
        <w:rPr>
          <w:b/>
          <w:sz w:val="24"/>
          <w:szCs w:val="24"/>
        </w:rPr>
        <w:t>Dr</w:t>
      </w:r>
      <w:r w:rsidR="001A335F">
        <w:rPr>
          <w:b/>
          <w:sz w:val="24"/>
          <w:szCs w:val="24"/>
        </w:rPr>
        <w:t>. C</w:t>
      </w:r>
      <w:r>
        <w:rPr>
          <w:b/>
          <w:sz w:val="24"/>
          <w:szCs w:val="24"/>
        </w:rPr>
        <w:t>H</w:t>
      </w:r>
      <w:r w:rsidR="001A335F">
        <w:rPr>
          <w:b/>
          <w:sz w:val="24"/>
          <w:szCs w:val="24"/>
        </w:rPr>
        <w:t xml:space="preserve">. </w:t>
      </w:r>
      <w:r w:rsidR="00DB47D9">
        <w:rPr>
          <w:b/>
          <w:sz w:val="24"/>
          <w:szCs w:val="24"/>
        </w:rPr>
        <w:t xml:space="preserve">Priyadarsini </w:t>
      </w:r>
      <w:r w:rsidR="00DB47D9">
        <w:rPr>
          <w:b/>
          <w:sz w:val="24"/>
          <w:szCs w:val="24"/>
        </w:rPr>
        <w:tab/>
      </w:r>
      <w:r w:rsidR="001A335F">
        <w:rPr>
          <w:b/>
          <w:sz w:val="24"/>
          <w:szCs w:val="24"/>
        </w:rPr>
        <w:tab/>
      </w:r>
      <w:r w:rsidR="001A335F">
        <w:rPr>
          <w:b/>
          <w:sz w:val="24"/>
          <w:szCs w:val="24"/>
        </w:rPr>
        <w:tab/>
      </w:r>
      <w:r w:rsidR="001A335F">
        <w:rPr>
          <w:b/>
          <w:sz w:val="24"/>
          <w:szCs w:val="24"/>
        </w:rPr>
        <w:tab/>
        <w:t xml:space="preserve">Dr. </w:t>
      </w:r>
      <w:r w:rsidR="000E18CD">
        <w:rPr>
          <w:b/>
          <w:sz w:val="24"/>
          <w:szCs w:val="24"/>
        </w:rPr>
        <w:t>B. SATYANARAYANA</w:t>
      </w:r>
    </w:p>
    <w:p w14:paraId="505DF6FE" w14:textId="7569C3A7" w:rsidR="0000788D" w:rsidRDefault="001A335F">
      <w:pPr>
        <w:spacing w:before="137" w:line="240" w:lineRule="auto"/>
        <w:ind w:right="445"/>
        <w:rPr>
          <w:b/>
          <w:sz w:val="24"/>
          <w:szCs w:val="24"/>
        </w:rPr>
      </w:pPr>
      <w:r>
        <w:rPr>
          <w:b/>
          <w:sz w:val="24"/>
          <w:szCs w:val="24"/>
        </w:rPr>
        <w:t xml:space="preserve">Project </w:t>
      </w:r>
      <w:r w:rsidR="00DB47D9">
        <w:rPr>
          <w:b/>
          <w:sz w:val="24"/>
          <w:szCs w:val="24"/>
        </w:rPr>
        <w:t>Guide</w:t>
      </w: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t>Head of the Department</w:t>
      </w:r>
    </w:p>
    <w:p w14:paraId="0C29059E" w14:textId="335B51B2" w:rsidR="009962BF" w:rsidRDefault="001A335F">
      <w:pPr>
        <w:spacing w:before="137" w:line="240" w:lineRule="auto"/>
        <w:ind w:right="445"/>
        <w:rPr>
          <w:b/>
          <w:sz w:val="24"/>
          <w:szCs w:val="24"/>
        </w:rPr>
      </w:pPr>
      <w:r>
        <w:rPr>
          <w:b/>
          <w:sz w:val="24"/>
          <w:szCs w:val="24"/>
        </w:rPr>
        <w:t xml:space="preserve">Assistant </w:t>
      </w:r>
      <w:r w:rsidR="00DB47D9">
        <w:rPr>
          <w:b/>
          <w:sz w:val="24"/>
          <w:szCs w:val="24"/>
        </w:rPr>
        <w:t>Professor</w:t>
      </w:r>
      <w:r>
        <w:rPr>
          <w:b/>
          <w:sz w:val="24"/>
          <w:szCs w:val="24"/>
        </w:rPr>
        <w:t xml:space="preserve"> </w:t>
      </w:r>
      <w:r w:rsidR="009962BF">
        <w:rPr>
          <w:b/>
          <w:sz w:val="24"/>
          <w:szCs w:val="24"/>
        </w:rPr>
        <w:t xml:space="preserve">                                              </w:t>
      </w:r>
      <w:r w:rsidR="000E18CD">
        <w:rPr>
          <w:b/>
          <w:sz w:val="24"/>
          <w:szCs w:val="24"/>
        </w:rPr>
        <w:t xml:space="preserve">    Mechanical Engineering</w:t>
      </w:r>
    </w:p>
    <w:p w14:paraId="3FD9420B" w14:textId="00A0459B" w:rsidR="0000788D" w:rsidRDefault="009962BF">
      <w:pPr>
        <w:spacing w:before="137" w:line="240" w:lineRule="auto"/>
        <w:ind w:right="445"/>
        <w:rPr>
          <w:b/>
          <w:sz w:val="24"/>
          <w:szCs w:val="24"/>
        </w:rPr>
      </w:pPr>
      <w:r>
        <w:rPr>
          <w:b/>
          <w:sz w:val="24"/>
          <w:szCs w:val="24"/>
        </w:rPr>
        <w:t xml:space="preserve">Mechanical Engineering                                          </w:t>
      </w:r>
      <w:r w:rsidR="000E18CD">
        <w:rPr>
          <w:b/>
          <w:sz w:val="24"/>
          <w:szCs w:val="24"/>
        </w:rPr>
        <w:t>VNR VJIET</w:t>
      </w:r>
    </w:p>
    <w:p w14:paraId="0CC77CB0" w14:textId="20DC6CB5" w:rsidR="0000788D" w:rsidRDefault="001A335F">
      <w:pPr>
        <w:spacing w:before="137" w:line="240" w:lineRule="auto"/>
        <w:ind w:right="445"/>
        <w:rPr>
          <w:b/>
          <w:sz w:val="24"/>
          <w:szCs w:val="24"/>
        </w:rPr>
        <w:sectPr w:rsidR="0000788D">
          <w:pgSz w:w="12240" w:h="15840"/>
          <w:pgMar w:top="1361" w:right="1361" w:bottom="1361" w:left="2160" w:header="0" w:footer="930" w:gutter="0"/>
          <w:cols w:space="720"/>
        </w:sectPr>
      </w:pPr>
      <w:r>
        <w:rPr>
          <w:b/>
          <w:sz w:val="24"/>
          <w:szCs w:val="24"/>
        </w:rPr>
        <w:t>VNR VJIET</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noProof/>
        </w:rPr>
        <w:drawing>
          <wp:anchor distT="0" distB="0" distL="0" distR="0" simplePos="0" relativeHeight="251658240" behindDoc="1" locked="0" layoutInCell="1" hidden="0" allowOverlap="1" wp14:anchorId="7FFA51FC" wp14:editId="4128262F">
            <wp:simplePos x="0" y="0"/>
            <wp:positionH relativeFrom="column">
              <wp:posOffset>-19049</wp:posOffset>
            </wp:positionH>
            <wp:positionV relativeFrom="paragraph">
              <wp:posOffset>232328</wp:posOffset>
            </wp:positionV>
            <wp:extent cx="5481447" cy="461086"/>
            <wp:effectExtent l="0" t="0" r="0" b="0"/>
            <wp:wrapNone/>
            <wp:docPr id="7" name="image12.jpg" descr="C:\Users\3Dprint\Desktop\2019-03-20\M V R D Prasad0001.JPG"/>
            <wp:cNvGraphicFramePr/>
            <a:graphic xmlns:a="http://schemas.openxmlformats.org/drawingml/2006/main">
              <a:graphicData uri="http://schemas.openxmlformats.org/drawingml/2006/picture">
                <pic:pic xmlns:pic="http://schemas.openxmlformats.org/drawingml/2006/picture">
                  <pic:nvPicPr>
                    <pic:cNvPr id="0" name="image12.jpg" descr="C:\Users\3Dprint\Desktop\2019-03-20\M V R D Prasad0001.JPG"/>
                    <pic:cNvPicPr preferRelativeResize="0"/>
                  </pic:nvPicPr>
                  <pic:blipFill>
                    <a:blip r:embed="rId14"/>
                    <a:srcRect/>
                    <a:stretch>
                      <a:fillRect/>
                    </a:stretch>
                  </pic:blipFill>
                  <pic:spPr>
                    <a:xfrm>
                      <a:off x="0" y="0"/>
                      <a:ext cx="5481447" cy="461086"/>
                    </a:xfrm>
                    <a:prstGeom prst="rect">
                      <a:avLst/>
                    </a:prstGeom>
                    <a:ln/>
                  </pic:spPr>
                </pic:pic>
              </a:graphicData>
            </a:graphic>
          </wp:anchor>
        </w:drawing>
      </w:r>
    </w:p>
    <w:p w14:paraId="5C071380" w14:textId="77777777" w:rsidR="0000788D" w:rsidRDefault="001A335F">
      <w:pPr>
        <w:pBdr>
          <w:top w:val="nil"/>
          <w:left w:val="nil"/>
          <w:bottom w:val="nil"/>
          <w:right w:val="nil"/>
          <w:between w:val="nil"/>
        </w:pBdr>
        <w:jc w:val="center"/>
        <w:rPr>
          <w:b/>
          <w:color w:val="000000"/>
          <w:sz w:val="32"/>
          <w:szCs w:val="32"/>
        </w:rPr>
      </w:pPr>
      <w:r>
        <w:rPr>
          <w:b/>
          <w:color w:val="000000"/>
          <w:sz w:val="32"/>
          <w:szCs w:val="32"/>
        </w:rPr>
        <w:lastRenderedPageBreak/>
        <w:t>APPROVAL CERTIFICATE</w:t>
      </w:r>
    </w:p>
    <w:p w14:paraId="1683EBBF" w14:textId="77777777" w:rsidR="0000788D" w:rsidRDefault="0000788D">
      <w:pPr>
        <w:pBdr>
          <w:top w:val="nil"/>
          <w:left w:val="nil"/>
          <w:bottom w:val="nil"/>
          <w:right w:val="nil"/>
          <w:between w:val="nil"/>
        </w:pBdr>
        <w:spacing w:before="8"/>
        <w:rPr>
          <w:b/>
          <w:color w:val="000000"/>
          <w:sz w:val="37"/>
          <w:szCs w:val="37"/>
        </w:rPr>
      </w:pPr>
    </w:p>
    <w:p w14:paraId="5DF7B47C" w14:textId="63D16D3A" w:rsidR="0000788D" w:rsidRDefault="001A335F">
      <w:pPr>
        <w:spacing w:line="276" w:lineRule="auto"/>
        <w:ind w:right="227"/>
        <w:jc w:val="both"/>
        <w:rPr>
          <w:b/>
          <w:sz w:val="24"/>
          <w:szCs w:val="24"/>
        </w:rPr>
      </w:pPr>
      <w:r>
        <w:rPr>
          <w:sz w:val="24"/>
          <w:szCs w:val="24"/>
        </w:rPr>
        <w:t xml:space="preserve">Viva-Voce examination conducted for the dissertation work entitled </w:t>
      </w:r>
      <w:r>
        <w:rPr>
          <w:b/>
          <w:sz w:val="24"/>
          <w:szCs w:val="24"/>
        </w:rPr>
        <w:t>“</w:t>
      </w:r>
      <w:r w:rsidR="00DD324D" w:rsidRPr="00DD324D">
        <w:rPr>
          <w:b/>
          <w:sz w:val="24"/>
          <w:szCs w:val="24"/>
        </w:rPr>
        <w:t>STUDY OF STRUCTURAL, MICROSTRUCTURAL AND MECHANICAL PROPERTIES OF BOROSILICATE-BASED GLASS-CERAMIC COMPOSITES</w:t>
      </w:r>
      <w:r>
        <w:rPr>
          <w:b/>
          <w:sz w:val="24"/>
          <w:szCs w:val="24"/>
        </w:rPr>
        <w:t xml:space="preserve">” </w:t>
      </w:r>
      <w:r>
        <w:rPr>
          <w:sz w:val="24"/>
          <w:szCs w:val="24"/>
        </w:rPr>
        <w:t xml:space="preserve">is conducted on……………… and the work is approved for the award of </w:t>
      </w:r>
      <w:r>
        <w:rPr>
          <w:b/>
          <w:sz w:val="24"/>
          <w:szCs w:val="24"/>
        </w:rPr>
        <w:t>Degree of Bachelor of Technology in Mechanical Engineering.</w:t>
      </w:r>
    </w:p>
    <w:p w14:paraId="02D3D86F" w14:textId="77777777" w:rsidR="0000788D" w:rsidRDefault="0000788D">
      <w:pPr>
        <w:pBdr>
          <w:top w:val="nil"/>
          <w:left w:val="nil"/>
          <w:bottom w:val="nil"/>
          <w:right w:val="nil"/>
          <w:between w:val="nil"/>
        </w:pBdr>
        <w:ind w:right="227"/>
        <w:rPr>
          <w:b/>
          <w:color w:val="000000"/>
          <w:sz w:val="26"/>
          <w:szCs w:val="26"/>
        </w:rPr>
      </w:pPr>
    </w:p>
    <w:p w14:paraId="1422D692" w14:textId="77777777" w:rsidR="0000788D" w:rsidRDefault="0000788D">
      <w:pPr>
        <w:pBdr>
          <w:top w:val="nil"/>
          <w:left w:val="nil"/>
          <w:bottom w:val="nil"/>
          <w:right w:val="nil"/>
          <w:between w:val="nil"/>
        </w:pBdr>
        <w:rPr>
          <w:b/>
          <w:color w:val="000000"/>
          <w:sz w:val="26"/>
          <w:szCs w:val="26"/>
        </w:rPr>
      </w:pPr>
    </w:p>
    <w:p w14:paraId="178E5405" w14:textId="77777777" w:rsidR="0000788D" w:rsidRDefault="0000788D">
      <w:pPr>
        <w:pBdr>
          <w:top w:val="nil"/>
          <w:left w:val="nil"/>
          <w:bottom w:val="nil"/>
          <w:right w:val="nil"/>
          <w:between w:val="nil"/>
        </w:pBdr>
        <w:rPr>
          <w:b/>
          <w:color w:val="000000"/>
          <w:sz w:val="26"/>
          <w:szCs w:val="26"/>
        </w:rPr>
      </w:pPr>
    </w:p>
    <w:p w14:paraId="4A39F80B" w14:textId="77777777" w:rsidR="0000788D" w:rsidRDefault="0000788D">
      <w:pPr>
        <w:pBdr>
          <w:top w:val="nil"/>
          <w:left w:val="nil"/>
          <w:bottom w:val="nil"/>
          <w:right w:val="nil"/>
          <w:between w:val="nil"/>
        </w:pBdr>
        <w:rPr>
          <w:b/>
          <w:color w:val="000000"/>
          <w:sz w:val="26"/>
          <w:szCs w:val="26"/>
        </w:rPr>
      </w:pPr>
    </w:p>
    <w:p w14:paraId="2CED88A0" w14:textId="77777777" w:rsidR="0000788D" w:rsidRDefault="0000788D">
      <w:pPr>
        <w:pBdr>
          <w:top w:val="nil"/>
          <w:left w:val="nil"/>
          <w:bottom w:val="nil"/>
          <w:right w:val="nil"/>
          <w:between w:val="nil"/>
        </w:pBdr>
        <w:rPr>
          <w:b/>
          <w:color w:val="000000"/>
          <w:sz w:val="26"/>
          <w:szCs w:val="26"/>
        </w:rPr>
      </w:pPr>
    </w:p>
    <w:p w14:paraId="2F9F38AB" w14:textId="77777777" w:rsidR="0000788D" w:rsidRDefault="0000788D">
      <w:pPr>
        <w:pBdr>
          <w:top w:val="nil"/>
          <w:left w:val="nil"/>
          <w:bottom w:val="nil"/>
          <w:right w:val="nil"/>
          <w:between w:val="nil"/>
        </w:pBdr>
        <w:rPr>
          <w:b/>
          <w:color w:val="000000"/>
          <w:sz w:val="26"/>
          <w:szCs w:val="26"/>
        </w:rPr>
      </w:pPr>
    </w:p>
    <w:p w14:paraId="0A4DCA19" w14:textId="77777777" w:rsidR="0000788D" w:rsidRDefault="0000788D">
      <w:pPr>
        <w:pBdr>
          <w:top w:val="nil"/>
          <w:left w:val="nil"/>
          <w:bottom w:val="nil"/>
          <w:right w:val="nil"/>
          <w:between w:val="nil"/>
        </w:pBdr>
        <w:rPr>
          <w:b/>
          <w:color w:val="000000"/>
          <w:sz w:val="26"/>
          <w:szCs w:val="26"/>
        </w:rPr>
      </w:pPr>
    </w:p>
    <w:p w14:paraId="654EC99E" w14:textId="77777777" w:rsidR="0000788D" w:rsidRDefault="0000788D">
      <w:pPr>
        <w:pBdr>
          <w:top w:val="nil"/>
          <w:left w:val="nil"/>
          <w:bottom w:val="nil"/>
          <w:right w:val="nil"/>
          <w:between w:val="nil"/>
        </w:pBdr>
        <w:rPr>
          <w:b/>
          <w:color w:val="000000"/>
          <w:sz w:val="26"/>
          <w:szCs w:val="26"/>
        </w:rPr>
      </w:pPr>
    </w:p>
    <w:p w14:paraId="1A999681" w14:textId="77777777" w:rsidR="0000788D" w:rsidRDefault="0000788D">
      <w:pPr>
        <w:pBdr>
          <w:top w:val="nil"/>
          <w:left w:val="nil"/>
          <w:bottom w:val="nil"/>
          <w:right w:val="nil"/>
          <w:between w:val="nil"/>
        </w:pBdr>
        <w:rPr>
          <w:b/>
          <w:color w:val="000000"/>
          <w:sz w:val="26"/>
          <w:szCs w:val="26"/>
        </w:rPr>
      </w:pPr>
    </w:p>
    <w:p w14:paraId="112FA01E" w14:textId="77777777" w:rsidR="0000788D" w:rsidRDefault="0000788D">
      <w:pPr>
        <w:pBdr>
          <w:top w:val="nil"/>
          <w:left w:val="nil"/>
          <w:bottom w:val="nil"/>
          <w:right w:val="nil"/>
          <w:between w:val="nil"/>
        </w:pBdr>
        <w:rPr>
          <w:b/>
          <w:color w:val="000000"/>
          <w:sz w:val="26"/>
          <w:szCs w:val="26"/>
        </w:rPr>
      </w:pPr>
    </w:p>
    <w:p w14:paraId="6B1E5CC9" w14:textId="77777777" w:rsidR="0000788D" w:rsidRDefault="0000788D">
      <w:pPr>
        <w:pBdr>
          <w:top w:val="nil"/>
          <w:left w:val="nil"/>
          <w:bottom w:val="nil"/>
          <w:right w:val="nil"/>
          <w:between w:val="nil"/>
        </w:pBdr>
        <w:rPr>
          <w:b/>
          <w:color w:val="000000"/>
          <w:sz w:val="26"/>
          <w:szCs w:val="26"/>
        </w:rPr>
      </w:pPr>
    </w:p>
    <w:p w14:paraId="06DA8C93" w14:textId="77777777" w:rsidR="0000788D" w:rsidRDefault="0000788D">
      <w:pPr>
        <w:pBdr>
          <w:top w:val="nil"/>
          <w:left w:val="nil"/>
          <w:bottom w:val="nil"/>
          <w:right w:val="nil"/>
          <w:between w:val="nil"/>
        </w:pBdr>
        <w:rPr>
          <w:b/>
          <w:color w:val="000000"/>
          <w:sz w:val="26"/>
          <w:szCs w:val="26"/>
        </w:rPr>
      </w:pPr>
    </w:p>
    <w:p w14:paraId="094F9921" w14:textId="77777777" w:rsidR="0000788D" w:rsidRDefault="0000788D">
      <w:pPr>
        <w:pBdr>
          <w:top w:val="nil"/>
          <w:left w:val="nil"/>
          <w:bottom w:val="nil"/>
          <w:right w:val="nil"/>
          <w:between w:val="nil"/>
        </w:pBdr>
        <w:rPr>
          <w:b/>
          <w:color w:val="000000"/>
          <w:sz w:val="38"/>
          <w:szCs w:val="38"/>
        </w:rPr>
      </w:pPr>
    </w:p>
    <w:p w14:paraId="4DB24388" w14:textId="77777777" w:rsidR="0000788D" w:rsidRDefault="001A335F">
      <w:pPr>
        <w:tabs>
          <w:tab w:val="left" w:pos="6342"/>
        </w:tabs>
        <w:jc w:val="both"/>
        <w:rPr>
          <w:b/>
          <w:sz w:val="24"/>
          <w:szCs w:val="24"/>
        </w:rPr>
        <w:sectPr w:rsidR="0000788D">
          <w:pgSz w:w="12240" w:h="15840"/>
          <w:pgMar w:top="1361" w:right="1361" w:bottom="1361" w:left="2160" w:header="0" w:footer="930" w:gutter="0"/>
          <w:cols w:space="720"/>
        </w:sectPr>
      </w:pPr>
      <w:r>
        <w:rPr>
          <w:b/>
          <w:sz w:val="24"/>
          <w:szCs w:val="24"/>
        </w:rPr>
        <w:t>INTERNAL EXAMINER                                          EXTERNAL EXAMINER</w:t>
      </w:r>
    </w:p>
    <w:p w14:paraId="4AD58941" w14:textId="77777777" w:rsidR="0000788D" w:rsidRDefault="001A335F">
      <w:pPr>
        <w:pBdr>
          <w:top w:val="nil"/>
          <w:left w:val="nil"/>
          <w:bottom w:val="nil"/>
          <w:right w:val="nil"/>
          <w:between w:val="nil"/>
        </w:pBdr>
        <w:spacing w:before="6"/>
        <w:rPr>
          <w:b/>
          <w:color w:val="000000"/>
          <w:sz w:val="32"/>
          <w:szCs w:val="32"/>
        </w:rPr>
      </w:pPr>
      <w:r>
        <w:rPr>
          <w:b/>
          <w:color w:val="000000"/>
          <w:sz w:val="32"/>
          <w:szCs w:val="32"/>
        </w:rPr>
        <w:lastRenderedPageBreak/>
        <w:t xml:space="preserve">                                   DECLARATION</w:t>
      </w:r>
    </w:p>
    <w:p w14:paraId="7CFF5C13" w14:textId="77777777" w:rsidR="0000788D" w:rsidRDefault="0000788D">
      <w:pPr>
        <w:pBdr>
          <w:top w:val="nil"/>
          <w:left w:val="nil"/>
          <w:bottom w:val="nil"/>
          <w:right w:val="nil"/>
          <w:between w:val="nil"/>
        </w:pBdr>
        <w:spacing w:before="6"/>
        <w:jc w:val="center"/>
        <w:rPr>
          <w:b/>
          <w:color w:val="000000"/>
          <w:sz w:val="32"/>
          <w:szCs w:val="32"/>
        </w:rPr>
      </w:pPr>
    </w:p>
    <w:p w14:paraId="6B7C4075" w14:textId="1D7E948E" w:rsidR="0000788D" w:rsidRDefault="001A335F">
      <w:pPr>
        <w:spacing w:line="276" w:lineRule="auto"/>
        <w:ind w:right="227"/>
        <w:jc w:val="both"/>
        <w:rPr>
          <w:sz w:val="24"/>
          <w:szCs w:val="24"/>
        </w:rPr>
      </w:pPr>
      <w:bookmarkStart w:id="2" w:name="_30j0zll" w:colFirst="0" w:colLast="0"/>
      <w:bookmarkEnd w:id="2"/>
      <w:r>
        <w:rPr>
          <w:sz w:val="24"/>
          <w:szCs w:val="24"/>
        </w:rPr>
        <w:t xml:space="preserve">We, the undersigned declare that the project report entitled </w:t>
      </w:r>
      <w:r>
        <w:rPr>
          <w:b/>
          <w:sz w:val="24"/>
          <w:szCs w:val="24"/>
        </w:rPr>
        <w:t>“</w:t>
      </w:r>
      <w:r w:rsidR="00DD324D" w:rsidRPr="00DD324D">
        <w:rPr>
          <w:b/>
          <w:sz w:val="24"/>
          <w:szCs w:val="24"/>
        </w:rPr>
        <w:t>STUDY OF STRUCTURAL, MICROSTRUCTURAL AND MECHANICAL PROPERTIES OF BOROSILICATE-BASED GLASS-CERAMIC COMPOSITES</w:t>
      </w:r>
      <w:r>
        <w:rPr>
          <w:sz w:val="24"/>
          <w:szCs w:val="24"/>
        </w:rPr>
        <w:t xml:space="preserve">” has been carried out and submitted in partial fulfillment of the requirements for the Award of the Bachelor of Technology in Mechanical Engineering at VNR </w:t>
      </w:r>
      <w:proofErr w:type="spellStart"/>
      <w:r>
        <w:rPr>
          <w:sz w:val="24"/>
          <w:szCs w:val="24"/>
        </w:rPr>
        <w:t>Vignana</w:t>
      </w:r>
      <w:proofErr w:type="spellEnd"/>
      <w:r>
        <w:rPr>
          <w:sz w:val="24"/>
          <w:szCs w:val="24"/>
        </w:rPr>
        <w:t xml:space="preserve"> Jyothi Institute of Engineering &amp; Technology, affiliated to Jawaharlal Nehru Technological University, Hyderabad is an authentic work and has not been submitted to any other university.</w:t>
      </w:r>
    </w:p>
    <w:p w14:paraId="18C1B694" w14:textId="77777777" w:rsidR="0000788D" w:rsidRDefault="0000788D">
      <w:pPr>
        <w:pBdr>
          <w:top w:val="nil"/>
          <w:left w:val="nil"/>
          <w:bottom w:val="nil"/>
          <w:right w:val="nil"/>
          <w:between w:val="nil"/>
        </w:pBdr>
        <w:ind w:right="227"/>
        <w:rPr>
          <w:color w:val="000000"/>
          <w:sz w:val="26"/>
          <w:szCs w:val="26"/>
        </w:rPr>
      </w:pPr>
    </w:p>
    <w:p w14:paraId="5A85F8CC" w14:textId="77777777" w:rsidR="0000788D" w:rsidRDefault="0000788D">
      <w:pPr>
        <w:pBdr>
          <w:top w:val="nil"/>
          <w:left w:val="nil"/>
          <w:bottom w:val="nil"/>
          <w:right w:val="nil"/>
          <w:between w:val="nil"/>
        </w:pBdr>
        <w:ind w:right="227"/>
        <w:rPr>
          <w:color w:val="000000"/>
          <w:sz w:val="26"/>
          <w:szCs w:val="26"/>
        </w:rPr>
      </w:pPr>
    </w:p>
    <w:p w14:paraId="60A68A51" w14:textId="77777777" w:rsidR="0000788D" w:rsidRDefault="0000788D">
      <w:pPr>
        <w:pBdr>
          <w:top w:val="nil"/>
          <w:left w:val="nil"/>
          <w:bottom w:val="nil"/>
          <w:right w:val="nil"/>
          <w:between w:val="nil"/>
        </w:pBdr>
        <w:ind w:right="227"/>
        <w:rPr>
          <w:color w:val="000000"/>
          <w:sz w:val="26"/>
          <w:szCs w:val="26"/>
        </w:rPr>
      </w:pPr>
    </w:p>
    <w:p w14:paraId="701527F4" w14:textId="77777777" w:rsidR="0000788D" w:rsidRDefault="0000788D">
      <w:pPr>
        <w:pBdr>
          <w:top w:val="nil"/>
          <w:left w:val="nil"/>
          <w:bottom w:val="nil"/>
          <w:right w:val="nil"/>
          <w:between w:val="nil"/>
        </w:pBdr>
        <w:ind w:right="227"/>
        <w:rPr>
          <w:color w:val="000000"/>
          <w:sz w:val="26"/>
          <w:szCs w:val="26"/>
        </w:rPr>
      </w:pPr>
    </w:p>
    <w:p w14:paraId="76AAB65F" w14:textId="77777777" w:rsidR="0000788D" w:rsidRDefault="0000788D">
      <w:pPr>
        <w:pBdr>
          <w:top w:val="nil"/>
          <w:left w:val="nil"/>
          <w:bottom w:val="nil"/>
          <w:right w:val="nil"/>
          <w:between w:val="nil"/>
        </w:pBdr>
        <w:spacing w:before="10"/>
        <w:ind w:right="227"/>
        <w:rPr>
          <w:color w:val="000000"/>
          <w:sz w:val="28"/>
          <w:szCs w:val="28"/>
        </w:rPr>
      </w:pPr>
    </w:p>
    <w:p w14:paraId="0E2348BC" w14:textId="77777777" w:rsidR="0000788D" w:rsidRDefault="001A335F">
      <w:pPr>
        <w:tabs>
          <w:tab w:val="left" w:pos="4813"/>
        </w:tabs>
        <w:spacing w:line="360" w:lineRule="auto"/>
        <w:ind w:right="227"/>
        <w:jc w:val="right"/>
        <w:rPr>
          <w:b/>
          <w:sz w:val="24"/>
          <w:szCs w:val="24"/>
        </w:rPr>
      </w:pPr>
      <w:r>
        <w:rPr>
          <w:b/>
          <w:sz w:val="24"/>
          <w:szCs w:val="24"/>
        </w:rPr>
        <w:t xml:space="preserve">         PLACE: HYDERABAD                            M.SUJITH             (19071A0333)</w:t>
      </w:r>
    </w:p>
    <w:p w14:paraId="7AAA0F43" w14:textId="77777777" w:rsidR="0000788D" w:rsidRDefault="001A335F">
      <w:pPr>
        <w:tabs>
          <w:tab w:val="left" w:pos="4801"/>
        </w:tabs>
        <w:spacing w:line="360" w:lineRule="auto"/>
        <w:ind w:right="227"/>
        <w:rPr>
          <w:b/>
          <w:sz w:val="24"/>
          <w:szCs w:val="24"/>
        </w:rPr>
      </w:pPr>
      <w:r>
        <w:rPr>
          <w:b/>
          <w:sz w:val="24"/>
          <w:szCs w:val="24"/>
        </w:rPr>
        <w:t xml:space="preserve">                DATE:                                                         P. SIDDARDTH    (19071A0339)            </w:t>
      </w:r>
    </w:p>
    <w:p w14:paraId="69187BAB" w14:textId="77777777" w:rsidR="0000788D" w:rsidRDefault="001A335F">
      <w:pPr>
        <w:tabs>
          <w:tab w:val="left" w:pos="4801"/>
        </w:tabs>
        <w:spacing w:line="360" w:lineRule="auto"/>
        <w:ind w:right="227"/>
        <w:rPr>
          <w:b/>
          <w:sz w:val="24"/>
          <w:szCs w:val="24"/>
        </w:rPr>
      </w:pPr>
      <w:r>
        <w:rPr>
          <w:b/>
          <w:sz w:val="24"/>
          <w:szCs w:val="24"/>
        </w:rPr>
        <w:t xml:space="preserve">                                                                                     P.V.S SURAJ         (19071A0341)           </w:t>
      </w:r>
    </w:p>
    <w:p w14:paraId="6B4D328C" w14:textId="77777777" w:rsidR="0000788D" w:rsidRDefault="001A335F">
      <w:pPr>
        <w:tabs>
          <w:tab w:val="left" w:pos="4801"/>
        </w:tabs>
        <w:spacing w:line="360" w:lineRule="auto"/>
        <w:ind w:right="227"/>
        <w:rPr>
          <w:b/>
          <w:sz w:val="24"/>
          <w:szCs w:val="24"/>
        </w:rPr>
      </w:pPr>
      <w:r>
        <w:rPr>
          <w:b/>
          <w:sz w:val="24"/>
          <w:szCs w:val="24"/>
        </w:rPr>
        <w:t xml:space="preserve">                                                                    V. SIMON PRASHANTH     (19071A0358)</w:t>
      </w:r>
    </w:p>
    <w:p w14:paraId="0B99267D" w14:textId="77777777" w:rsidR="0000788D" w:rsidRDefault="001A335F">
      <w:pPr>
        <w:tabs>
          <w:tab w:val="left" w:pos="4801"/>
        </w:tabs>
        <w:spacing w:line="360" w:lineRule="auto"/>
        <w:ind w:right="227"/>
        <w:rPr>
          <w:b/>
          <w:sz w:val="24"/>
          <w:szCs w:val="24"/>
        </w:rPr>
      </w:pPr>
      <w:r>
        <w:rPr>
          <w:b/>
          <w:sz w:val="24"/>
          <w:szCs w:val="24"/>
        </w:rPr>
        <w:t xml:space="preserve">                                                                                                   </w:t>
      </w:r>
    </w:p>
    <w:p w14:paraId="0D66462E" w14:textId="77777777" w:rsidR="0000788D" w:rsidRDefault="0000788D">
      <w:pPr>
        <w:tabs>
          <w:tab w:val="left" w:pos="4801"/>
        </w:tabs>
        <w:spacing w:line="600" w:lineRule="auto"/>
        <w:ind w:left="4801" w:right="824" w:hanging="4050"/>
        <w:rPr>
          <w:b/>
          <w:sz w:val="24"/>
          <w:szCs w:val="24"/>
        </w:rPr>
      </w:pPr>
    </w:p>
    <w:p w14:paraId="279F121A" w14:textId="77777777" w:rsidR="0000788D" w:rsidRDefault="0000788D">
      <w:pPr>
        <w:tabs>
          <w:tab w:val="left" w:pos="4801"/>
        </w:tabs>
        <w:spacing w:line="600" w:lineRule="auto"/>
        <w:ind w:left="4801" w:right="824" w:hanging="4050"/>
        <w:rPr>
          <w:b/>
          <w:sz w:val="24"/>
          <w:szCs w:val="24"/>
        </w:rPr>
      </w:pPr>
    </w:p>
    <w:p w14:paraId="1C863C8D" w14:textId="77777777" w:rsidR="0000788D" w:rsidRDefault="0000788D">
      <w:pPr>
        <w:tabs>
          <w:tab w:val="left" w:pos="4801"/>
        </w:tabs>
        <w:spacing w:line="600" w:lineRule="auto"/>
        <w:ind w:left="4801" w:right="824" w:hanging="4050"/>
        <w:rPr>
          <w:b/>
          <w:sz w:val="24"/>
          <w:szCs w:val="24"/>
        </w:rPr>
      </w:pPr>
    </w:p>
    <w:p w14:paraId="64CD9D2D" w14:textId="77777777" w:rsidR="0000788D" w:rsidRDefault="0000788D">
      <w:pPr>
        <w:tabs>
          <w:tab w:val="left" w:pos="4801"/>
        </w:tabs>
        <w:spacing w:line="600" w:lineRule="auto"/>
        <w:ind w:left="4801" w:right="824" w:hanging="4050"/>
        <w:rPr>
          <w:b/>
          <w:sz w:val="24"/>
          <w:szCs w:val="24"/>
        </w:rPr>
      </w:pPr>
    </w:p>
    <w:p w14:paraId="3F13AAC7" w14:textId="77777777" w:rsidR="0000788D" w:rsidRDefault="0000788D">
      <w:pPr>
        <w:tabs>
          <w:tab w:val="left" w:pos="4801"/>
        </w:tabs>
        <w:spacing w:line="600" w:lineRule="auto"/>
        <w:ind w:left="4801" w:right="824" w:hanging="4050"/>
        <w:rPr>
          <w:b/>
          <w:sz w:val="24"/>
          <w:szCs w:val="24"/>
        </w:rPr>
      </w:pPr>
    </w:p>
    <w:p w14:paraId="708B6F8E" w14:textId="77777777" w:rsidR="0000788D" w:rsidRDefault="001A335F">
      <w:pPr>
        <w:tabs>
          <w:tab w:val="left" w:pos="4801"/>
        </w:tabs>
        <w:spacing w:line="600" w:lineRule="auto"/>
        <w:ind w:right="824"/>
        <w:rPr>
          <w:b/>
          <w:sz w:val="32"/>
          <w:szCs w:val="32"/>
        </w:rPr>
      </w:pPr>
      <w:r>
        <w:rPr>
          <w:b/>
          <w:sz w:val="32"/>
          <w:szCs w:val="32"/>
        </w:rPr>
        <w:lastRenderedPageBreak/>
        <w:t xml:space="preserve">   </w:t>
      </w:r>
    </w:p>
    <w:p w14:paraId="30437D91" w14:textId="77777777" w:rsidR="0000788D" w:rsidRDefault="001A335F">
      <w:pPr>
        <w:tabs>
          <w:tab w:val="left" w:pos="4801"/>
        </w:tabs>
        <w:spacing w:line="600" w:lineRule="auto"/>
        <w:ind w:right="824"/>
        <w:rPr>
          <w:b/>
          <w:sz w:val="32"/>
          <w:szCs w:val="32"/>
        </w:rPr>
      </w:pPr>
      <w:r>
        <w:rPr>
          <w:b/>
          <w:sz w:val="32"/>
          <w:szCs w:val="32"/>
        </w:rPr>
        <w:t xml:space="preserve">                                               INDEX</w:t>
      </w:r>
    </w:p>
    <w:p w14:paraId="2834FB92" w14:textId="43E08D18" w:rsidR="0000788D" w:rsidRDefault="001A335F">
      <w:pPr>
        <w:tabs>
          <w:tab w:val="left" w:pos="4801"/>
        </w:tabs>
        <w:spacing w:line="600" w:lineRule="auto"/>
        <w:ind w:right="227"/>
        <w:rPr>
          <w:sz w:val="24"/>
          <w:szCs w:val="24"/>
        </w:rPr>
      </w:pPr>
      <w:r>
        <w:rPr>
          <w:sz w:val="24"/>
          <w:szCs w:val="24"/>
        </w:rPr>
        <w:t xml:space="preserve">                ACKNOWLEDGEMENT……………………………………</w:t>
      </w:r>
      <w:r w:rsidR="0042096F">
        <w:rPr>
          <w:sz w:val="24"/>
          <w:szCs w:val="24"/>
        </w:rPr>
        <w:t>.</w:t>
      </w:r>
      <w:r>
        <w:rPr>
          <w:sz w:val="24"/>
          <w:szCs w:val="24"/>
        </w:rPr>
        <w:t xml:space="preserve"> I</w:t>
      </w:r>
    </w:p>
    <w:p w14:paraId="13A3C5FE" w14:textId="262EF5C8" w:rsidR="0000788D" w:rsidRDefault="0042096F" w:rsidP="0042096F">
      <w:pPr>
        <w:tabs>
          <w:tab w:val="left" w:pos="4801"/>
        </w:tabs>
        <w:spacing w:line="600" w:lineRule="auto"/>
        <w:ind w:right="227"/>
        <w:rPr>
          <w:sz w:val="24"/>
          <w:szCs w:val="24"/>
        </w:rPr>
      </w:pPr>
      <w:r>
        <w:rPr>
          <w:sz w:val="24"/>
          <w:szCs w:val="24"/>
        </w:rPr>
        <w:t xml:space="preserve">                </w:t>
      </w:r>
      <w:r w:rsidR="001A335F">
        <w:rPr>
          <w:sz w:val="24"/>
          <w:szCs w:val="24"/>
        </w:rPr>
        <w:t>ABSTRACT………………………………………………….. II</w:t>
      </w:r>
    </w:p>
    <w:p w14:paraId="0CEF4C5C" w14:textId="4D9F0A83" w:rsidR="0000788D" w:rsidRDefault="0042096F" w:rsidP="0042096F">
      <w:pPr>
        <w:tabs>
          <w:tab w:val="left" w:pos="4801"/>
        </w:tabs>
        <w:spacing w:line="600" w:lineRule="auto"/>
        <w:ind w:right="227"/>
        <w:rPr>
          <w:sz w:val="24"/>
          <w:szCs w:val="24"/>
        </w:rPr>
      </w:pPr>
      <w:r>
        <w:rPr>
          <w:sz w:val="24"/>
          <w:szCs w:val="24"/>
        </w:rPr>
        <w:t xml:space="preserve">                </w:t>
      </w:r>
      <w:r w:rsidR="001A335F">
        <w:rPr>
          <w:sz w:val="24"/>
          <w:szCs w:val="24"/>
        </w:rPr>
        <w:t>TABLE OF CONTENTS……………………………………   III</w:t>
      </w:r>
    </w:p>
    <w:p w14:paraId="535129E8" w14:textId="6C84F60F" w:rsidR="0000788D" w:rsidRDefault="0042096F" w:rsidP="0042096F">
      <w:pPr>
        <w:tabs>
          <w:tab w:val="left" w:pos="4801"/>
        </w:tabs>
        <w:spacing w:line="600" w:lineRule="auto"/>
        <w:ind w:right="227"/>
        <w:rPr>
          <w:sz w:val="24"/>
          <w:szCs w:val="24"/>
        </w:rPr>
      </w:pPr>
      <w:r>
        <w:rPr>
          <w:sz w:val="24"/>
          <w:szCs w:val="24"/>
        </w:rPr>
        <w:t xml:space="preserve">                </w:t>
      </w:r>
      <w:r w:rsidR="001A335F">
        <w:rPr>
          <w:sz w:val="24"/>
          <w:szCs w:val="24"/>
        </w:rPr>
        <w:t xml:space="preserve">LIST OF </w:t>
      </w:r>
      <w:r w:rsidR="00E47A79">
        <w:rPr>
          <w:sz w:val="24"/>
          <w:szCs w:val="24"/>
        </w:rPr>
        <w:t>FIGURE</w:t>
      </w:r>
      <w:r w:rsidR="001A335F">
        <w:rPr>
          <w:sz w:val="24"/>
          <w:szCs w:val="24"/>
        </w:rPr>
        <w:t>URES………………</w:t>
      </w:r>
      <w:r>
        <w:rPr>
          <w:sz w:val="24"/>
          <w:szCs w:val="24"/>
        </w:rPr>
        <w:t>……</w:t>
      </w:r>
      <w:r w:rsidR="001A335F">
        <w:rPr>
          <w:sz w:val="24"/>
          <w:szCs w:val="24"/>
        </w:rPr>
        <w:t>…………………IV</w:t>
      </w:r>
    </w:p>
    <w:p w14:paraId="6BC183DE" w14:textId="77777777" w:rsidR="0000788D" w:rsidRDefault="001A335F">
      <w:pPr>
        <w:tabs>
          <w:tab w:val="left" w:pos="4801"/>
        </w:tabs>
        <w:spacing w:line="600" w:lineRule="auto"/>
        <w:ind w:left="2160" w:right="1389"/>
        <w:jc w:val="both"/>
        <w:rPr>
          <w:b/>
          <w:sz w:val="32"/>
          <w:szCs w:val="32"/>
        </w:rPr>
      </w:pPr>
      <w:r>
        <w:rPr>
          <w:b/>
          <w:sz w:val="32"/>
          <w:szCs w:val="32"/>
        </w:rPr>
        <w:t xml:space="preserve">           </w:t>
      </w:r>
    </w:p>
    <w:p w14:paraId="79ECCCA3" w14:textId="77777777" w:rsidR="0000788D" w:rsidRDefault="0000788D">
      <w:pPr>
        <w:tabs>
          <w:tab w:val="left" w:pos="4801"/>
        </w:tabs>
        <w:spacing w:line="600" w:lineRule="auto"/>
        <w:ind w:left="2160" w:right="1389"/>
        <w:jc w:val="both"/>
        <w:rPr>
          <w:b/>
          <w:sz w:val="32"/>
          <w:szCs w:val="32"/>
        </w:rPr>
      </w:pPr>
    </w:p>
    <w:p w14:paraId="0C738620" w14:textId="77777777" w:rsidR="0000788D" w:rsidRDefault="0000788D">
      <w:pPr>
        <w:tabs>
          <w:tab w:val="left" w:pos="4801"/>
        </w:tabs>
        <w:spacing w:line="600" w:lineRule="auto"/>
        <w:ind w:left="2160" w:right="1389"/>
        <w:jc w:val="both"/>
        <w:rPr>
          <w:b/>
          <w:sz w:val="32"/>
          <w:szCs w:val="32"/>
        </w:rPr>
      </w:pPr>
    </w:p>
    <w:p w14:paraId="46ED254F" w14:textId="77777777" w:rsidR="0000788D" w:rsidRDefault="001A335F">
      <w:pPr>
        <w:tabs>
          <w:tab w:val="left" w:pos="4801"/>
        </w:tabs>
        <w:spacing w:line="600" w:lineRule="auto"/>
        <w:ind w:left="2160" w:right="1389"/>
        <w:jc w:val="both"/>
        <w:rPr>
          <w:b/>
          <w:sz w:val="32"/>
          <w:szCs w:val="32"/>
        </w:rPr>
        <w:sectPr w:rsidR="0000788D">
          <w:pgSz w:w="12240" w:h="15840"/>
          <w:pgMar w:top="1361" w:right="1361" w:bottom="1361" w:left="2160" w:header="0" w:footer="930" w:gutter="0"/>
          <w:cols w:space="720"/>
        </w:sectPr>
      </w:pPr>
      <w:r>
        <w:rPr>
          <w:b/>
          <w:sz w:val="32"/>
          <w:szCs w:val="32"/>
        </w:rPr>
        <w:t xml:space="preserve"> </w:t>
      </w:r>
    </w:p>
    <w:p w14:paraId="12BD1D92" w14:textId="77777777" w:rsidR="0000788D" w:rsidRDefault="001A335F">
      <w:pPr>
        <w:pStyle w:val="Heading1"/>
        <w:spacing w:before="0"/>
        <w:ind w:left="0" w:right="680"/>
        <w:jc w:val="left"/>
      </w:pPr>
      <w:r>
        <w:lastRenderedPageBreak/>
        <w:t xml:space="preserve">             </w:t>
      </w:r>
    </w:p>
    <w:p w14:paraId="7C2423A8" w14:textId="3216A243" w:rsidR="0000788D" w:rsidRDefault="001A335F" w:rsidP="000E18CD">
      <w:pPr>
        <w:pStyle w:val="Heading1"/>
        <w:spacing w:before="0"/>
        <w:ind w:left="720" w:right="680"/>
      </w:pPr>
      <w:bookmarkStart w:id="3" w:name="_3ogztcjd17qa"/>
      <w:bookmarkStart w:id="4" w:name="_Toc134570769"/>
      <w:bookmarkEnd w:id="3"/>
      <w:r>
        <w:t>ACKNOWLEDGEMENT</w:t>
      </w:r>
      <w:bookmarkEnd w:id="4"/>
    </w:p>
    <w:p w14:paraId="6404188C" w14:textId="77777777" w:rsidR="0000788D" w:rsidRDefault="0000788D">
      <w:pPr>
        <w:pBdr>
          <w:top w:val="nil"/>
          <w:left w:val="nil"/>
          <w:bottom w:val="nil"/>
          <w:right w:val="nil"/>
          <w:between w:val="nil"/>
        </w:pBdr>
        <w:spacing w:before="10"/>
        <w:ind w:right="680"/>
        <w:rPr>
          <w:b/>
          <w:color w:val="000000"/>
          <w:sz w:val="30"/>
          <w:szCs w:val="30"/>
        </w:rPr>
      </w:pPr>
    </w:p>
    <w:p w14:paraId="0C2E9FCF" w14:textId="77777777" w:rsidR="0000788D" w:rsidRDefault="001A335F">
      <w:pPr>
        <w:spacing w:line="276" w:lineRule="auto"/>
        <w:ind w:right="227"/>
        <w:jc w:val="both"/>
        <w:rPr>
          <w:sz w:val="24"/>
          <w:szCs w:val="24"/>
        </w:rPr>
      </w:pPr>
      <w:r>
        <w:rPr>
          <w:sz w:val="24"/>
          <w:szCs w:val="24"/>
        </w:rPr>
        <w:t>The satisfaction and euphoria that accompany the successful completion of any task would be incomplete without mentioning the people who have made it possible because success is the epitome of hard work. So, with gratitude, we acknowledge all those whose guidance and encouragement have made our efforts successful.</w:t>
      </w:r>
    </w:p>
    <w:p w14:paraId="73B57FB8" w14:textId="1044262E" w:rsidR="0000788D" w:rsidRDefault="001A335F">
      <w:pPr>
        <w:spacing w:before="159" w:line="276" w:lineRule="auto"/>
        <w:ind w:right="227"/>
        <w:jc w:val="both"/>
        <w:rPr>
          <w:sz w:val="24"/>
          <w:szCs w:val="24"/>
        </w:rPr>
      </w:pPr>
      <w:r>
        <w:rPr>
          <w:sz w:val="24"/>
          <w:szCs w:val="24"/>
        </w:rPr>
        <w:t xml:space="preserve">We express our deep gratitude to our Principal </w:t>
      </w:r>
      <w:r>
        <w:rPr>
          <w:b/>
          <w:sz w:val="24"/>
          <w:szCs w:val="24"/>
        </w:rPr>
        <w:t xml:space="preserve">Dr. C.D. NAIDU </w:t>
      </w:r>
      <w:r>
        <w:rPr>
          <w:sz w:val="24"/>
          <w:szCs w:val="24"/>
        </w:rPr>
        <w:t xml:space="preserve">and </w:t>
      </w:r>
      <w:r w:rsidR="00AF1072">
        <w:rPr>
          <w:sz w:val="24"/>
          <w:szCs w:val="24"/>
        </w:rPr>
        <w:t xml:space="preserve">the </w:t>
      </w:r>
      <w:r>
        <w:rPr>
          <w:sz w:val="24"/>
          <w:szCs w:val="24"/>
        </w:rPr>
        <w:t xml:space="preserve">Head of the Department of Mechanical Engineering </w:t>
      </w:r>
      <w:r>
        <w:rPr>
          <w:b/>
          <w:sz w:val="24"/>
          <w:szCs w:val="24"/>
        </w:rPr>
        <w:t xml:space="preserve">Dr. B. SATYANARAYANA </w:t>
      </w:r>
      <w:r>
        <w:rPr>
          <w:sz w:val="24"/>
          <w:szCs w:val="24"/>
        </w:rPr>
        <w:t>for their encouragement, which went a long way in the successful completion of this project.</w:t>
      </w:r>
    </w:p>
    <w:p w14:paraId="14F1A68A" w14:textId="77777777" w:rsidR="0000788D" w:rsidRDefault="001A335F">
      <w:pPr>
        <w:spacing w:before="169" w:line="276" w:lineRule="auto"/>
        <w:ind w:right="227"/>
        <w:jc w:val="both"/>
        <w:rPr>
          <w:sz w:val="24"/>
          <w:szCs w:val="24"/>
        </w:rPr>
      </w:pPr>
      <w:r>
        <w:rPr>
          <w:sz w:val="24"/>
          <w:szCs w:val="24"/>
        </w:rPr>
        <w:t xml:space="preserve">We express our gratitude to our guide </w:t>
      </w:r>
      <w:r>
        <w:rPr>
          <w:b/>
          <w:sz w:val="24"/>
          <w:szCs w:val="24"/>
        </w:rPr>
        <w:t>Dr. Ch. Priyadarsini</w:t>
      </w:r>
      <w:r>
        <w:rPr>
          <w:sz w:val="24"/>
          <w:szCs w:val="24"/>
        </w:rPr>
        <w:t>, for her valuable suggestions, constant encouragement, and support of our Endeavour.</w:t>
      </w:r>
    </w:p>
    <w:p w14:paraId="158EB6CE" w14:textId="09541474" w:rsidR="0000788D" w:rsidRDefault="001A335F">
      <w:pPr>
        <w:spacing w:before="169" w:line="276" w:lineRule="auto"/>
        <w:ind w:right="227"/>
        <w:jc w:val="both"/>
        <w:rPr>
          <w:sz w:val="24"/>
          <w:szCs w:val="24"/>
        </w:rPr>
      </w:pPr>
      <w:r>
        <w:rPr>
          <w:sz w:val="24"/>
          <w:szCs w:val="24"/>
        </w:rPr>
        <w:t xml:space="preserve">We also express our gratitude </w:t>
      </w:r>
      <w:r w:rsidR="00E81CFF">
        <w:rPr>
          <w:sz w:val="24"/>
          <w:szCs w:val="24"/>
        </w:rPr>
        <w:t xml:space="preserve">to </w:t>
      </w:r>
      <w:r w:rsidR="00E81CFF" w:rsidRPr="00E81CFF">
        <w:rPr>
          <w:b/>
          <w:bCs/>
          <w:sz w:val="24"/>
          <w:szCs w:val="24"/>
        </w:rPr>
        <w:t>Dr</w:t>
      </w:r>
      <w:r w:rsidR="00E81CFF">
        <w:rPr>
          <w:sz w:val="24"/>
          <w:szCs w:val="24"/>
        </w:rPr>
        <w:t>.</w:t>
      </w:r>
      <w:r>
        <w:rPr>
          <w:b/>
          <w:sz w:val="24"/>
          <w:szCs w:val="24"/>
        </w:rPr>
        <w:t xml:space="preserve"> C. </w:t>
      </w:r>
      <w:proofErr w:type="spellStart"/>
      <w:r>
        <w:rPr>
          <w:b/>
          <w:sz w:val="24"/>
          <w:szCs w:val="24"/>
        </w:rPr>
        <w:t>T</w:t>
      </w:r>
      <w:r w:rsidR="00DD324D">
        <w:rPr>
          <w:b/>
          <w:sz w:val="24"/>
          <w:szCs w:val="24"/>
        </w:rPr>
        <w:t>h</w:t>
      </w:r>
      <w:r>
        <w:rPr>
          <w:b/>
          <w:sz w:val="24"/>
          <w:szCs w:val="24"/>
        </w:rPr>
        <w:t>irmal</w:t>
      </w:r>
      <w:proofErr w:type="spellEnd"/>
      <w:r>
        <w:rPr>
          <w:b/>
          <w:sz w:val="24"/>
          <w:szCs w:val="24"/>
        </w:rPr>
        <w:t xml:space="preserve">, </w:t>
      </w:r>
      <w:r w:rsidR="0042096F" w:rsidRPr="0042096F">
        <w:rPr>
          <w:bCs/>
          <w:sz w:val="24"/>
          <w:szCs w:val="24"/>
        </w:rPr>
        <w:t xml:space="preserve">Assistant </w:t>
      </w:r>
      <w:r w:rsidR="0042096F">
        <w:rPr>
          <w:bCs/>
          <w:sz w:val="24"/>
          <w:szCs w:val="24"/>
        </w:rPr>
        <w:t>Professor</w:t>
      </w:r>
      <w:r w:rsidR="0042096F" w:rsidRPr="0042096F">
        <w:rPr>
          <w:bCs/>
          <w:sz w:val="24"/>
          <w:szCs w:val="24"/>
        </w:rPr>
        <w:t xml:space="preserve">, H&amp;S </w:t>
      </w:r>
      <w:r w:rsidR="0042096F">
        <w:rPr>
          <w:bCs/>
          <w:sz w:val="24"/>
          <w:szCs w:val="24"/>
        </w:rPr>
        <w:t>Department for</w:t>
      </w:r>
      <w:r>
        <w:rPr>
          <w:sz w:val="24"/>
          <w:szCs w:val="24"/>
        </w:rPr>
        <w:t xml:space="preserve"> his constant guidance, ideation, and encouragement of this project.</w:t>
      </w:r>
    </w:p>
    <w:p w14:paraId="1F07B8EE" w14:textId="77777777" w:rsidR="0000788D" w:rsidRDefault="001A335F">
      <w:pPr>
        <w:spacing w:before="159" w:line="276" w:lineRule="auto"/>
        <w:ind w:right="227"/>
        <w:jc w:val="both"/>
        <w:rPr>
          <w:sz w:val="24"/>
          <w:szCs w:val="24"/>
        </w:rPr>
      </w:pPr>
      <w:r>
        <w:rPr>
          <w:sz w:val="24"/>
          <w:szCs w:val="24"/>
        </w:rPr>
        <w:t>We also take this opportunity to express our gratitude to all the faculty of the Mechanical Department from whom we received technical guidance.</w:t>
      </w:r>
    </w:p>
    <w:p w14:paraId="064E4FDE" w14:textId="77777777" w:rsidR="0000788D" w:rsidRDefault="001A335F">
      <w:pPr>
        <w:spacing w:before="159" w:line="276" w:lineRule="auto"/>
        <w:ind w:right="227"/>
        <w:jc w:val="both"/>
        <w:rPr>
          <w:sz w:val="24"/>
          <w:szCs w:val="24"/>
        </w:rPr>
      </w:pPr>
      <w:r>
        <w:rPr>
          <w:sz w:val="24"/>
          <w:szCs w:val="24"/>
        </w:rPr>
        <w:t xml:space="preserve">We would like to thank the </w:t>
      </w:r>
      <w:r>
        <w:rPr>
          <w:b/>
          <w:sz w:val="24"/>
          <w:szCs w:val="24"/>
        </w:rPr>
        <w:t xml:space="preserve">Center for Nano Science and Technology, VNR VJIET </w:t>
      </w:r>
      <w:r>
        <w:rPr>
          <w:sz w:val="24"/>
          <w:szCs w:val="24"/>
        </w:rPr>
        <w:t>for supporting us by permitting us to use the equipment for our project.</w:t>
      </w:r>
    </w:p>
    <w:p w14:paraId="055A9D1E" w14:textId="77777777" w:rsidR="0000788D" w:rsidRDefault="001A335F">
      <w:pPr>
        <w:spacing w:before="161" w:line="276" w:lineRule="auto"/>
        <w:ind w:right="227"/>
        <w:jc w:val="both"/>
        <w:rPr>
          <w:sz w:val="24"/>
          <w:szCs w:val="24"/>
        </w:rPr>
      </w:pPr>
      <w:r>
        <w:rPr>
          <w:sz w:val="24"/>
          <w:szCs w:val="24"/>
        </w:rPr>
        <w:t xml:space="preserve">Our cordial regards to our major project coordinator </w:t>
      </w:r>
      <w:r>
        <w:rPr>
          <w:b/>
          <w:sz w:val="24"/>
          <w:szCs w:val="24"/>
        </w:rPr>
        <w:t xml:space="preserve">Mr. NAVEEN REDDY CH, </w:t>
      </w:r>
      <w:r>
        <w:rPr>
          <w:sz w:val="24"/>
          <w:szCs w:val="24"/>
        </w:rPr>
        <w:t>Assistant Professor for his encouragement and moral support.</w:t>
      </w:r>
    </w:p>
    <w:p w14:paraId="004A347C" w14:textId="77777777" w:rsidR="0000788D" w:rsidRDefault="001A335F">
      <w:pPr>
        <w:spacing w:before="158" w:line="276" w:lineRule="auto"/>
        <w:ind w:right="227"/>
        <w:jc w:val="both"/>
        <w:rPr>
          <w:sz w:val="24"/>
          <w:szCs w:val="24"/>
        </w:rPr>
        <w:sectPr w:rsidR="0000788D">
          <w:footerReference w:type="default" r:id="rId15"/>
          <w:headerReference w:type="first" r:id="rId16"/>
          <w:footerReference w:type="first" r:id="rId17"/>
          <w:pgSz w:w="12240" w:h="15840"/>
          <w:pgMar w:top="1361" w:right="1361" w:bottom="1361" w:left="2160" w:header="0" w:footer="930" w:gutter="0"/>
          <w:pgNumType w:start="1"/>
          <w:cols w:space="720"/>
          <w:titlePg/>
        </w:sectPr>
      </w:pPr>
      <w:r>
        <w:rPr>
          <w:sz w:val="24"/>
          <w:szCs w:val="24"/>
        </w:rPr>
        <w:t>Finally, we thank our parents and friends who directly or indirectly influenced us to propel the project to its completion.</w:t>
      </w:r>
    </w:p>
    <w:p w14:paraId="6944FD4F" w14:textId="1923DE53" w:rsidR="0000788D" w:rsidRDefault="001A335F" w:rsidP="00981AD0">
      <w:pPr>
        <w:pStyle w:val="Heading1"/>
        <w:ind w:firstLine="342"/>
      </w:pPr>
      <w:r>
        <w:lastRenderedPageBreak/>
        <w:t xml:space="preserve">            </w:t>
      </w:r>
      <w:bookmarkStart w:id="5" w:name="_Toc134570770"/>
      <w:r>
        <w:t>ABSTRACT</w:t>
      </w:r>
      <w:bookmarkEnd w:id="5"/>
    </w:p>
    <w:p w14:paraId="16B6A036" w14:textId="77777777" w:rsidR="0000788D" w:rsidRDefault="0000788D"/>
    <w:p w14:paraId="6B0F8837" w14:textId="23558A61" w:rsidR="0000788D" w:rsidRDefault="001A335F" w:rsidP="00DB47D9">
      <w:pPr>
        <w:pBdr>
          <w:top w:val="nil"/>
          <w:left w:val="nil"/>
          <w:bottom w:val="nil"/>
          <w:right w:val="nil"/>
          <w:between w:val="nil"/>
        </w:pBdr>
        <w:tabs>
          <w:tab w:val="right" w:pos="8542"/>
        </w:tabs>
        <w:spacing w:before="186" w:line="360" w:lineRule="auto"/>
        <w:ind w:right="227"/>
        <w:jc w:val="both"/>
        <w:rPr>
          <w:sz w:val="24"/>
          <w:szCs w:val="24"/>
        </w:rPr>
      </w:pPr>
      <w:r>
        <w:rPr>
          <w:sz w:val="24"/>
          <w:szCs w:val="24"/>
        </w:rPr>
        <w:t>This project report is a detailed analysis of the possibilities and advantages of replacing Borosilicate Glass with a Borosilicate-Alumina (Al</w:t>
      </w:r>
      <w:r>
        <w:rPr>
          <w:sz w:val="24"/>
          <w:szCs w:val="24"/>
          <w:vertAlign w:val="subscript"/>
        </w:rPr>
        <w:t>2</w:t>
      </w:r>
      <w:r>
        <w:rPr>
          <w:sz w:val="24"/>
          <w:szCs w:val="24"/>
        </w:rPr>
        <w:t>O</w:t>
      </w:r>
      <w:r w:rsidR="00C555C2">
        <w:rPr>
          <w:sz w:val="24"/>
          <w:szCs w:val="24"/>
          <w:vertAlign w:val="subscript"/>
        </w:rPr>
        <w:t>3</w:t>
      </w:r>
      <w:r w:rsidR="00C555C2">
        <w:rPr>
          <w:sz w:val="24"/>
          <w:szCs w:val="24"/>
        </w:rPr>
        <w:t>)</w:t>
      </w:r>
      <w:r>
        <w:rPr>
          <w:sz w:val="24"/>
          <w:szCs w:val="24"/>
        </w:rPr>
        <w:t xml:space="preserve"> Composite. The use of glass vials in the pharmaceutical and food packaging industries has been a long-standing standard; however, concerns regarding breakage and contamination have led to the exploration of alternative materials and thus raises the question of using better composite materials for the use of the above-mentioned purposes. The changes in the mechanical properties are observed in the variation in the Al</w:t>
      </w:r>
      <w:r>
        <w:rPr>
          <w:sz w:val="24"/>
          <w:szCs w:val="24"/>
          <w:vertAlign w:val="subscript"/>
        </w:rPr>
        <w:t>2</w:t>
      </w:r>
      <w:r>
        <w:rPr>
          <w:sz w:val="24"/>
          <w:szCs w:val="24"/>
        </w:rPr>
        <w:t>O</w:t>
      </w:r>
      <w:r>
        <w:rPr>
          <w:sz w:val="24"/>
          <w:szCs w:val="24"/>
          <w:vertAlign w:val="subscript"/>
        </w:rPr>
        <w:t>3</w:t>
      </w:r>
      <w:r>
        <w:rPr>
          <w:sz w:val="24"/>
          <w:szCs w:val="24"/>
        </w:rPr>
        <w:t xml:space="preserve"> </w:t>
      </w:r>
      <w:r w:rsidR="00FB33F7">
        <w:rPr>
          <w:sz w:val="24"/>
          <w:szCs w:val="24"/>
        </w:rPr>
        <w:t>and Cu</w:t>
      </w:r>
      <w:r w:rsidR="00FB33F7" w:rsidRPr="00FB33F7">
        <w:rPr>
          <w:sz w:val="24"/>
          <w:szCs w:val="24"/>
          <w:vertAlign w:val="subscript"/>
        </w:rPr>
        <w:t>2</w:t>
      </w:r>
      <w:r w:rsidR="00FB33F7">
        <w:rPr>
          <w:sz w:val="24"/>
          <w:szCs w:val="24"/>
        </w:rPr>
        <w:t xml:space="preserve">O </w:t>
      </w:r>
      <w:r>
        <w:rPr>
          <w:sz w:val="24"/>
          <w:szCs w:val="24"/>
        </w:rPr>
        <w:t xml:space="preserve">content varying at 10%, 20%, and 30% of </w:t>
      </w:r>
      <w:proofErr w:type="spellStart"/>
      <w:r>
        <w:rPr>
          <w:sz w:val="24"/>
          <w:szCs w:val="24"/>
        </w:rPr>
        <w:t>wt</w:t>
      </w:r>
      <w:proofErr w:type="spellEnd"/>
      <w:r>
        <w:rPr>
          <w:sz w:val="24"/>
          <w:szCs w:val="24"/>
        </w:rPr>
        <w:t>%.</w:t>
      </w:r>
      <w:r w:rsidR="00C555C2">
        <w:rPr>
          <w:sz w:val="24"/>
          <w:szCs w:val="24"/>
        </w:rPr>
        <w:t xml:space="preserve"> By way of compaction and sintering of the powdered materials</w:t>
      </w:r>
      <w:r w:rsidR="00463AB1">
        <w:rPr>
          <w:sz w:val="24"/>
          <w:szCs w:val="24"/>
        </w:rPr>
        <w:t xml:space="preserve"> at 850</w:t>
      </w:r>
      <w:r w:rsidR="00463AB1" w:rsidRPr="00480EFE">
        <w:rPr>
          <w:rFonts w:ascii="Arial" w:hAnsi="Arial" w:cs="Arial"/>
          <w:sz w:val="21"/>
          <w:szCs w:val="21"/>
        </w:rPr>
        <w:t>°</w:t>
      </w:r>
      <w:r w:rsidR="00C555C2">
        <w:rPr>
          <w:sz w:val="24"/>
          <w:szCs w:val="24"/>
        </w:rPr>
        <w:t xml:space="preserve">, pellets have been fabricated </w:t>
      </w:r>
      <w:r w:rsidR="00373F0E">
        <w:rPr>
          <w:sz w:val="24"/>
          <w:szCs w:val="24"/>
        </w:rPr>
        <w:t>to achieve grain growth of the materials and to prepare the pellets such that they can be tested for various properties.</w:t>
      </w:r>
      <w:r w:rsidR="004478AA">
        <w:rPr>
          <w:sz w:val="24"/>
          <w:szCs w:val="24"/>
        </w:rPr>
        <w:t xml:space="preserve"> The pellets are studied for their structure with an Optical Microscope at 200x magnification where </w:t>
      </w:r>
      <w:r w:rsidR="00FB33F7">
        <w:rPr>
          <w:sz w:val="24"/>
          <w:szCs w:val="24"/>
        </w:rPr>
        <w:t>it was found that the pellets were non-porous and free of any surface defects, the fiber orientation of the composite material shows that the</w:t>
      </w:r>
      <w:r w:rsidR="00E55333">
        <w:rPr>
          <w:sz w:val="24"/>
          <w:szCs w:val="24"/>
        </w:rPr>
        <w:t xml:space="preserve"> stiffness of the material has increased. The pellets are studied for their microstructure by performing SEM analysis where it was found that the glass formed a featureless surface with no</w:t>
      </w:r>
      <w:r w:rsidR="00564AAB">
        <w:rPr>
          <w:sz w:val="24"/>
          <w:szCs w:val="24"/>
        </w:rPr>
        <w:t xml:space="preserve"> </w:t>
      </w:r>
      <w:r w:rsidR="00241490">
        <w:rPr>
          <w:sz w:val="24"/>
          <w:szCs w:val="24"/>
        </w:rPr>
        <w:t>distinct</w:t>
      </w:r>
      <w:r w:rsidR="00E55333">
        <w:rPr>
          <w:sz w:val="24"/>
          <w:szCs w:val="24"/>
        </w:rPr>
        <w:t xml:space="preserve"> </w:t>
      </w:r>
      <w:r w:rsidR="00564AAB">
        <w:rPr>
          <w:sz w:val="24"/>
          <w:szCs w:val="24"/>
        </w:rPr>
        <w:t>grains</w:t>
      </w:r>
      <w:r w:rsidR="00E55333">
        <w:rPr>
          <w:sz w:val="24"/>
          <w:szCs w:val="24"/>
        </w:rPr>
        <w:t xml:space="preserve"> or crystals </w:t>
      </w:r>
      <w:r w:rsidR="00F1680E">
        <w:rPr>
          <w:sz w:val="24"/>
          <w:szCs w:val="24"/>
        </w:rPr>
        <w:t>whereas the Alumina (Al</w:t>
      </w:r>
      <w:r w:rsidR="00F1680E" w:rsidRPr="00F1680E">
        <w:rPr>
          <w:sz w:val="24"/>
          <w:szCs w:val="24"/>
          <w:vertAlign w:val="subscript"/>
        </w:rPr>
        <w:t>2</w:t>
      </w:r>
      <w:r w:rsidR="00F1680E">
        <w:rPr>
          <w:sz w:val="24"/>
          <w:szCs w:val="24"/>
        </w:rPr>
        <w:t>O</w:t>
      </w:r>
      <w:r w:rsidR="00F1680E" w:rsidRPr="00F1680E">
        <w:rPr>
          <w:sz w:val="24"/>
          <w:szCs w:val="24"/>
          <w:vertAlign w:val="subscript"/>
        </w:rPr>
        <w:t>3</w:t>
      </w:r>
      <w:r w:rsidR="00F1680E">
        <w:rPr>
          <w:sz w:val="24"/>
          <w:szCs w:val="24"/>
        </w:rPr>
        <w:t xml:space="preserve">) is </w:t>
      </w:r>
      <w:r w:rsidR="00564AAB">
        <w:rPr>
          <w:sz w:val="24"/>
          <w:szCs w:val="24"/>
        </w:rPr>
        <w:t>observed to have formed tiny chip-like structures</w:t>
      </w:r>
      <w:r w:rsidR="00F1680E">
        <w:rPr>
          <w:sz w:val="24"/>
          <w:szCs w:val="24"/>
        </w:rPr>
        <w:t xml:space="preserve"> and Copper Oxide (Cu</w:t>
      </w:r>
      <w:r w:rsidR="00F1680E" w:rsidRPr="00F1680E">
        <w:rPr>
          <w:sz w:val="24"/>
          <w:szCs w:val="24"/>
          <w:vertAlign w:val="subscript"/>
        </w:rPr>
        <w:t>2</w:t>
      </w:r>
      <w:r w:rsidR="00F1680E">
        <w:rPr>
          <w:sz w:val="24"/>
          <w:szCs w:val="24"/>
        </w:rPr>
        <w:t xml:space="preserve">O) </w:t>
      </w:r>
      <w:r w:rsidR="00564AAB">
        <w:rPr>
          <w:sz w:val="24"/>
          <w:szCs w:val="24"/>
        </w:rPr>
        <w:t xml:space="preserve">is observed to form spheres </w:t>
      </w:r>
      <w:r w:rsidR="00241490">
        <w:rPr>
          <w:sz w:val="24"/>
          <w:szCs w:val="24"/>
        </w:rPr>
        <w:t>that are observed to be nanoparticles</w:t>
      </w:r>
      <w:r w:rsidR="00564AAB">
        <w:rPr>
          <w:sz w:val="24"/>
          <w:szCs w:val="24"/>
        </w:rPr>
        <w:t>.</w:t>
      </w:r>
      <w:r w:rsidR="00241490">
        <w:rPr>
          <w:sz w:val="24"/>
          <w:szCs w:val="24"/>
        </w:rPr>
        <w:t xml:space="preserve"> The pellets are finally tested for </w:t>
      </w:r>
      <w:r w:rsidR="00967B75">
        <w:rPr>
          <w:sz w:val="24"/>
          <w:szCs w:val="24"/>
        </w:rPr>
        <w:t xml:space="preserve">the </w:t>
      </w:r>
      <w:r w:rsidR="00241490">
        <w:rPr>
          <w:sz w:val="24"/>
          <w:szCs w:val="24"/>
        </w:rPr>
        <w:t>hardness of the composite pellets by the Micro Vickers Hardness method, where the results show a substantial increase in the hardness values by about 150HV for 90% Borosilicate and 10% Alumina (Al</w:t>
      </w:r>
      <w:r w:rsidR="00241490" w:rsidRPr="00241490">
        <w:rPr>
          <w:sz w:val="24"/>
          <w:szCs w:val="24"/>
          <w:vertAlign w:val="subscript"/>
        </w:rPr>
        <w:t>2</w:t>
      </w:r>
      <w:r w:rsidR="00241490">
        <w:rPr>
          <w:sz w:val="24"/>
          <w:szCs w:val="24"/>
        </w:rPr>
        <w:t>O</w:t>
      </w:r>
      <w:r w:rsidR="00241490" w:rsidRPr="00241490">
        <w:rPr>
          <w:sz w:val="24"/>
          <w:szCs w:val="24"/>
          <w:vertAlign w:val="subscript"/>
        </w:rPr>
        <w:t>3</w:t>
      </w:r>
      <w:r w:rsidR="00241490">
        <w:rPr>
          <w:sz w:val="24"/>
          <w:szCs w:val="24"/>
        </w:rPr>
        <w:t>) as compared to 100% Borosilicate</w:t>
      </w:r>
      <w:r w:rsidR="00564AAB">
        <w:rPr>
          <w:sz w:val="24"/>
          <w:szCs w:val="24"/>
        </w:rPr>
        <w:t xml:space="preserve"> </w:t>
      </w:r>
      <w:r w:rsidR="00241490">
        <w:rPr>
          <w:sz w:val="24"/>
          <w:szCs w:val="24"/>
        </w:rPr>
        <w:t xml:space="preserve">and the next highest value is achieved </w:t>
      </w:r>
      <w:r w:rsidR="00967B75">
        <w:rPr>
          <w:sz w:val="24"/>
          <w:szCs w:val="24"/>
        </w:rPr>
        <w:t>by the mixture of the 3 components i.e., 80% Borosilicate + 10% Alumina + 10% Copper Oxide at 47HV higher than the Base sample. We can observe that the slight addition of Alumina increases the hardness substantially but further addition reduces the hardness. We also observe that the addition of Copper Oxide increases the hardness of the composite.</w:t>
      </w:r>
      <w:r>
        <w:rPr>
          <w:sz w:val="24"/>
          <w:szCs w:val="24"/>
        </w:rPr>
        <w:t xml:space="preserve"> </w:t>
      </w:r>
      <w:r w:rsidR="00463AB1">
        <w:rPr>
          <w:sz w:val="24"/>
          <w:szCs w:val="24"/>
        </w:rPr>
        <w:t>The</w:t>
      </w:r>
      <w:r>
        <w:rPr>
          <w:sz w:val="24"/>
          <w:szCs w:val="24"/>
        </w:rPr>
        <w:t xml:space="preserve"> reported changes thus show a better result </w:t>
      </w:r>
      <w:r w:rsidR="00564AAB" w:rsidRPr="00564AAB">
        <w:rPr>
          <w:sz w:val="24"/>
          <w:szCs w:val="24"/>
        </w:rPr>
        <w:t>than a pure Borosilicate composite a</w:t>
      </w:r>
      <w:r w:rsidR="00967B75">
        <w:rPr>
          <w:sz w:val="24"/>
          <w:szCs w:val="24"/>
        </w:rPr>
        <w:t>t</w:t>
      </w:r>
      <w:r w:rsidR="00564AAB" w:rsidRPr="00564AAB">
        <w:rPr>
          <w:sz w:val="24"/>
          <w:szCs w:val="24"/>
        </w:rPr>
        <w:t xml:space="preserve"> a minimal cost difference, making it viable for commercial production of the proposed composite glass and solving</w:t>
      </w:r>
      <w:r>
        <w:rPr>
          <w:sz w:val="24"/>
          <w:szCs w:val="24"/>
        </w:rPr>
        <w:t xml:space="preserve"> the problem of breakage and contamination. </w:t>
      </w:r>
    </w:p>
    <w:p w14:paraId="4386EDF2" w14:textId="49F0F16C" w:rsidR="00981AD0" w:rsidRDefault="00B1741F" w:rsidP="00AF1072">
      <w:pPr>
        <w:pBdr>
          <w:top w:val="nil"/>
          <w:left w:val="nil"/>
          <w:bottom w:val="nil"/>
          <w:right w:val="nil"/>
          <w:between w:val="nil"/>
        </w:pBdr>
        <w:spacing w:after="0" w:line="276" w:lineRule="auto"/>
        <w:jc w:val="center"/>
        <w:rPr>
          <w:b/>
          <w:color w:val="000000"/>
          <w:sz w:val="32"/>
          <w:szCs w:val="32"/>
        </w:rPr>
      </w:pPr>
      <w:r>
        <w:rPr>
          <w:b/>
          <w:color w:val="000000"/>
          <w:sz w:val="32"/>
          <w:szCs w:val="32"/>
        </w:rPr>
        <w:lastRenderedPageBreak/>
        <w:t>T</w:t>
      </w:r>
      <w:r>
        <w:rPr>
          <w:b/>
          <w:sz w:val="32"/>
          <w:szCs w:val="32"/>
        </w:rPr>
        <w:t>ABLE OF CONTENTS</w:t>
      </w:r>
    </w:p>
    <w:p w14:paraId="41003C3A" w14:textId="77777777" w:rsidR="00981AD0" w:rsidRDefault="00981AD0">
      <w:pPr>
        <w:pBdr>
          <w:top w:val="nil"/>
          <w:left w:val="nil"/>
          <w:bottom w:val="nil"/>
          <w:right w:val="nil"/>
          <w:between w:val="nil"/>
        </w:pBdr>
        <w:spacing w:after="0" w:line="276" w:lineRule="auto"/>
        <w:rPr>
          <w:b/>
          <w:color w:val="000000"/>
          <w:sz w:val="32"/>
          <w:szCs w:val="32"/>
        </w:rPr>
      </w:pPr>
    </w:p>
    <w:sdt>
      <w:sdtPr>
        <w:id w:val="-1269613602"/>
        <w:docPartObj>
          <w:docPartGallery w:val="Table of Contents"/>
          <w:docPartUnique/>
        </w:docPartObj>
      </w:sdtPr>
      <w:sdtContent>
        <w:p w14:paraId="485405AE" w14:textId="5F18B750" w:rsidR="00981AD0" w:rsidRPr="003A6F70" w:rsidRDefault="007E6CBE">
          <w:pPr>
            <w:pStyle w:val="TOC1"/>
            <w:tabs>
              <w:tab w:val="right" w:leader="dot" w:pos="8709"/>
            </w:tabs>
            <w:rPr>
              <w:rFonts w:asciiTheme="minorHAnsi" w:eastAsiaTheme="minorEastAsia" w:hAnsiTheme="minorHAnsi" w:cstheme="minorBidi"/>
              <w:noProof/>
              <w:kern w:val="2"/>
              <w:sz w:val="24"/>
              <w:szCs w:val="24"/>
              <w:lang w:val="en-IN"/>
            </w:rPr>
          </w:pPr>
          <w:r>
            <w:fldChar w:fldCharType="begin"/>
          </w:r>
          <w:r>
            <w:instrText xml:space="preserve"> TOC \h \u \z \t "Heading 1,1,Heading 2,2,Heading 3,3,"</w:instrText>
          </w:r>
          <w:r>
            <w:fldChar w:fldCharType="separate"/>
          </w:r>
          <w:hyperlink w:anchor="_Toc134570769" w:history="1">
            <w:r w:rsidR="00981AD0" w:rsidRPr="00981AD0">
              <w:rPr>
                <w:rStyle w:val="Hyperlink"/>
                <w:noProof/>
                <w:sz w:val="24"/>
                <w:szCs w:val="24"/>
              </w:rPr>
              <w:t>ACKNOWLEDGEMENT</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_Toc134570769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1</w:t>
            </w:r>
            <w:r w:rsidR="00981AD0" w:rsidRPr="00981AD0">
              <w:rPr>
                <w:noProof/>
                <w:webHidden/>
                <w:sz w:val="24"/>
                <w:szCs w:val="24"/>
              </w:rPr>
              <w:fldChar w:fldCharType="end"/>
            </w:r>
          </w:hyperlink>
        </w:p>
        <w:p w14:paraId="5A6ACF48" w14:textId="580A7E9B"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70" w:history="1">
            <w:r w:rsidR="00981AD0" w:rsidRPr="00981AD0">
              <w:rPr>
                <w:rStyle w:val="Hyperlink"/>
                <w:noProof/>
                <w:sz w:val="24"/>
                <w:szCs w:val="24"/>
              </w:rPr>
              <w:t>ABSTRACT</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_Toc134570770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2</w:t>
            </w:r>
            <w:r w:rsidR="00981AD0" w:rsidRPr="00981AD0">
              <w:rPr>
                <w:noProof/>
                <w:webHidden/>
                <w:sz w:val="24"/>
                <w:szCs w:val="24"/>
              </w:rPr>
              <w:fldChar w:fldCharType="end"/>
            </w:r>
          </w:hyperlink>
        </w:p>
        <w:p w14:paraId="4E9EECA6" w14:textId="3351B683"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71" w:history="1">
            <w:r w:rsidR="00981AD0" w:rsidRPr="00981AD0">
              <w:rPr>
                <w:rStyle w:val="Hyperlink"/>
                <w:noProof/>
                <w:sz w:val="24"/>
                <w:szCs w:val="24"/>
              </w:rPr>
              <w:t>CHAPTER 1</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_Toc134570771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7</w:t>
            </w:r>
            <w:r w:rsidR="00981AD0" w:rsidRPr="00981AD0">
              <w:rPr>
                <w:noProof/>
                <w:webHidden/>
                <w:sz w:val="24"/>
                <w:szCs w:val="24"/>
              </w:rPr>
              <w:fldChar w:fldCharType="end"/>
            </w:r>
          </w:hyperlink>
        </w:p>
        <w:p w14:paraId="41E980EF" w14:textId="2FD1ACB9"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72" w:history="1">
            <w:r w:rsidR="00981AD0" w:rsidRPr="00981AD0">
              <w:rPr>
                <w:rStyle w:val="Hyperlink"/>
                <w:noProof/>
                <w:sz w:val="24"/>
                <w:szCs w:val="24"/>
              </w:rPr>
              <w:t>INTRODUCTION</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_Toc134570772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7</w:t>
            </w:r>
            <w:r w:rsidR="00981AD0" w:rsidRPr="00981AD0">
              <w:rPr>
                <w:noProof/>
                <w:webHidden/>
                <w:sz w:val="24"/>
                <w:szCs w:val="24"/>
              </w:rPr>
              <w:fldChar w:fldCharType="end"/>
            </w:r>
          </w:hyperlink>
        </w:p>
        <w:p w14:paraId="3604287E" w14:textId="2696BAEF" w:rsidR="00981AD0" w:rsidRPr="003A6F70" w:rsidRDefault="00000000">
          <w:pPr>
            <w:pStyle w:val="TOC1"/>
            <w:tabs>
              <w:tab w:val="left" w:pos="660"/>
              <w:tab w:val="right" w:leader="dot" w:pos="8709"/>
            </w:tabs>
            <w:rPr>
              <w:rFonts w:asciiTheme="minorHAnsi" w:eastAsiaTheme="minorEastAsia" w:hAnsiTheme="minorHAnsi" w:cstheme="minorBidi"/>
              <w:noProof/>
              <w:kern w:val="2"/>
              <w:sz w:val="24"/>
              <w:szCs w:val="24"/>
              <w:lang w:val="en-IN"/>
            </w:rPr>
          </w:pPr>
          <w:hyperlink w:anchor="_Toc134570773" w:history="1">
            <w:r w:rsidR="00981AD0" w:rsidRPr="00981AD0">
              <w:rPr>
                <w:rStyle w:val="Hyperlink"/>
                <w:noProof/>
                <w:sz w:val="24"/>
                <w:szCs w:val="24"/>
              </w:rPr>
              <w:t>1.1</w:t>
            </w:r>
            <w:r w:rsidR="0042096F" w:rsidRPr="003A6F70">
              <w:rPr>
                <w:rFonts w:asciiTheme="minorHAnsi" w:eastAsiaTheme="minorEastAsia" w:hAnsiTheme="minorHAnsi" w:cstheme="minorBidi"/>
                <w:noProof/>
                <w:kern w:val="2"/>
                <w:sz w:val="24"/>
                <w:szCs w:val="24"/>
                <w:lang w:val="en-IN"/>
              </w:rPr>
              <w:t xml:space="preserve"> </w:t>
            </w:r>
            <w:r w:rsidR="00981AD0" w:rsidRPr="00981AD0">
              <w:rPr>
                <w:rStyle w:val="Hyperlink"/>
                <w:noProof/>
                <w:sz w:val="24"/>
                <w:szCs w:val="24"/>
              </w:rPr>
              <w:t>Introduction to Composite Materials:</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_Toc134570773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7</w:t>
            </w:r>
            <w:r w:rsidR="00981AD0" w:rsidRPr="00981AD0">
              <w:rPr>
                <w:noProof/>
                <w:webHidden/>
                <w:sz w:val="24"/>
                <w:szCs w:val="24"/>
              </w:rPr>
              <w:fldChar w:fldCharType="end"/>
            </w:r>
          </w:hyperlink>
        </w:p>
        <w:p w14:paraId="5892312E" w14:textId="0D896524" w:rsidR="00981AD0" w:rsidRPr="003A6F70" w:rsidRDefault="00000000">
          <w:pPr>
            <w:pStyle w:val="TOC1"/>
            <w:tabs>
              <w:tab w:val="left" w:pos="660"/>
              <w:tab w:val="right" w:leader="dot" w:pos="8709"/>
            </w:tabs>
            <w:rPr>
              <w:rFonts w:asciiTheme="minorHAnsi" w:eastAsiaTheme="minorEastAsia" w:hAnsiTheme="minorHAnsi" w:cstheme="minorBidi"/>
              <w:noProof/>
              <w:kern w:val="2"/>
              <w:sz w:val="24"/>
              <w:szCs w:val="24"/>
              <w:lang w:val="en-IN"/>
            </w:rPr>
          </w:pPr>
          <w:hyperlink w:anchor="_Toc134570774" w:history="1">
            <w:r w:rsidR="00981AD0" w:rsidRPr="00981AD0">
              <w:rPr>
                <w:rStyle w:val="Hyperlink"/>
                <w:noProof/>
                <w:sz w:val="24"/>
                <w:szCs w:val="24"/>
              </w:rPr>
              <w:t>1.2</w:t>
            </w:r>
            <w:r w:rsidR="0042096F" w:rsidRPr="003A6F70">
              <w:rPr>
                <w:rFonts w:asciiTheme="minorHAnsi" w:eastAsiaTheme="minorEastAsia" w:hAnsiTheme="minorHAnsi" w:cstheme="minorBidi"/>
                <w:noProof/>
                <w:kern w:val="2"/>
                <w:sz w:val="24"/>
                <w:szCs w:val="24"/>
                <w:lang w:val="en-IN"/>
              </w:rPr>
              <w:t xml:space="preserve"> </w:t>
            </w:r>
            <w:r w:rsidR="00981AD0" w:rsidRPr="00981AD0">
              <w:rPr>
                <w:rStyle w:val="Hyperlink"/>
                <w:noProof/>
                <w:sz w:val="24"/>
                <w:szCs w:val="24"/>
              </w:rPr>
              <w:t>History of Different Glass Vial Materials:</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_Toc134570774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8</w:t>
            </w:r>
            <w:r w:rsidR="00981AD0" w:rsidRPr="00981AD0">
              <w:rPr>
                <w:noProof/>
                <w:webHidden/>
                <w:sz w:val="24"/>
                <w:szCs w:val="24"/>
              </w:rPr>
              <w:fldChar w:fldCharType="end"/>
            </w:r>
          </w:hyperlink>
        </w:p>
        <w:p w14:paraId="7B758F85" w14:textId="0DDE056E"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75" w:history="1">
            <w:r w:rsidR="00981AD0" w:rsidRPr="00981AD0">
              <w:rPr>
                <w:rStyle w:val="Hyperlink"/>
                <w:noProof/>
                <w:sz w:val="24"/>
                <w:szCs w:val="24"/>
              </w:rPr>
              <w:t>1.3 Introduction to Borosilicate Glass:</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_Toc134570775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9</w:t>
            </w:r>
            <w:r w:rsidR="00981AD0" w:rsidRPr="00981AD0">
              <w:rPr>
                <w:noProof/>
                <w:webHidden/>
                <w:sz w:val="24"/>
                <w:szCs w:val="24"/>
              </w:rPr>
              <w:fldChar w:fldCharType="end"/>
            </w:r>
          </w:hyperlink>
        </w:p>
        <w:p w14:paraId="680FCB0A" w14:textId="53D1020C"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76" w:history="1">
            <w:r w:rsidR="00981AD0" w:rsidRPr="00981AD0">
              <w:rPr>
                <w:rStyle w:val="Hyperlink"/>
                <w:noProof/>
                <w:sz w:val="24"/>
                <w:szCs w:val="24"/>
              </w:rPr>
              <w:t>CHAPTER 2</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_Toc134570776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10</w:t>
            </w:r>
            <w:r w:rsidR="00981AD0" w:rsidRPr="00981AD0">
              <w:rPr>
                <w:noProof/>
                <w:webHidden/>
                <w:sz w:val="24"/>
                <w:szCs w:val="24"/>
              </w:rPr>
              <w:fldChar w:fldCharType="end"/>
            </w:r>
          </w:hyperlink>
        </w:p>
        <w:p w14:paraId="40ED23DC" w14:textId="366EA3E9"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77" w:history="1">
            <w:r w:rsidR="00981AD0" w:rsidRPr="00981AD0">
              <w:rPr>
                <w:rStyle w:val="Hyperlink"/>
                <w:noProof/>
                <w:sz w:val="24"/>
                <w:szCs w:val="24"/>
              </w:rPr>
              <w:t>LITERATURE REVIEW</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_Toc134570777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10</w:t>
            </w:r>
            <w:r w:rsidR="00981AD0" w:rsidRPr="00981AD0">
              <w:rPr>
                <w:noProof/>
                <w:webHidden/>
                <w:sz w:val="24"/>
                <w:szCs w:val="24"/>
              </w:rPr>
              <w:fldChar w:fldCharType="end"/>
            </w:r>
          </w:hyperlink>
        </w:p>
        <w:p w14:paraId="648597F8" w14:textId="172EBF1B"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78" w:history="1">
            <w:r w:rsidR="00981AD0" w:rsidRPr="00981AD0">
              <w:rPr>
                <w:rStyle w:val="Hyperlink"/>
                <w:noProof/>
                <w:sz w:val="24"/>
                <w:szCs w:val="24"/>
              </w:rPr>
              <w:t>CHAPTER 3</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_Toc134570778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16</w:t>
            </w:r>
            <w:r w:rsidR="00981AD0" w:rsidRPr="00981AD0">
              <w:rPr>
                <w:noProof/>
                <w:webHidden/>
                <w:sz w:val="24"/>
                <w:szCs w:val="24"/>
              </w:rPr>
              <w:fldChar w:fldCharType="end"/>
            </w:r>
          </w:hyperlink>
        </w:p>
        <w:p w14:paraId="7423F841" w14:textId="2654C423"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79" w:history="1">
            <w:r w:rsidR="00981AD0" w:rsidRPr="00981AD0">
              <w:rPr>
                <w:rStyle w:val="Hyperlink"/>
                <w:noProof/>
                <w:sz w:val="24"/>
                <w:szCs w:val="24"/>
              </w:rPr>
              <w:t>WORK METHODOLOGY</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_Toc134570779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16</w:t>
            </w:r>
            <w:r w:rsidR="00981AD0" w:rsidRPr="00981AD0">
              <w:rPr>
                <w:noProof/>
                <w:webHidden/>
                <w:sz w:val="24"/>
                <w:szCs w:val="24"/>
              </w:rPr>
              <w:fldChar w:fldCharType="end"/>
            </w:r>
          </w:hyperlink>
        </w:p>
        <w:p w14:paraId="22F7DCC9" w14:textId="099234BE" w:rsidR="00981AD0" w:rsidRPr="003A6F70" w:rsidRDefault="00000000" w:rsidP="009962BF">
          <w:pPr>
            <w:pStyle w:val="TOC2"/>
            <w:tabs>
              <w:tab w:val="right" w:leader="dot" w:pos="8709"/>
            </w:tabs>
            <w:ind w:left="0"/>
            <w:rPr>
              <w:rFonts w:asciiTheme="minorHAnsi" w:eastAsiaTheme="minorEastAsia" w:hAnsiTheme="minorHAnsi" w:cstheme="minorBidi"/>
              <w:noProof/>
              <w:kern w:val="2"/>
              <w:sz w:val="24"/>
              <w:szCs w:val="24"/>
              <w:lang w:val="en-IN"/>
            </w:rPr>
          </w:pPr>
          <w:hyperlink w:anchor="_Toc134570780" w:history="1">
            <w:r w:rsidR="00981AD0" w:rsidRPr="00981AD0">
              <w:rPr>
                <w:rStyle w:val="Hyperlink"/>
                <w:noProof/>
                <w:sz w:val="24"/>
                <w:szCs w:val="24"/>
              </w:rPr>
              <w:t>CHAPTER 4</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_Toc134570780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18</w:t>
            </w:r>
            <w:r w:rsidR="00981AD0" w:rsidRPr="00981AD0">
              <w:rPr>
                <w:noProof/>
                <w:webHidden/>
                <w:sz w:val="24"/>
                <w:szCs w:val="24"/>
              </w:rPr>
              <w:fldChar w:fldCharType="end"/>
            </w:r>
          </w:hyperlink>
        </w:p>
        <w:p w14:paraId="19DDD893" w14:textId="5901EB2F" w:rsidR="00981AD0" w:rsidRPr="003A6F70" w:rsidRDefault="00000000" w:rsidP="0042096F">
          <w:pPr>
            <w:pStyle w:val="TOC2"/>
            <w:tabs>
              <w:tab w:val="right" w:leader="dot" w:pos="8709"/>
            </w:tabs>
            <w:ind w:left="0"/>
            <w:rPr>
              <w:rFonts w:asciiTheme="minorHAnsi" w:eastAsiaTheme="minorEastAsia" w:hAnsiTheme="minorHAnsi" w:cstheme="minorBidi"/>
              <w:noProof/>
              <w:kern w:val="2"/>
              <w:sz w:val="24"/>
              <w:szCs w:val="24"/>
              <w:lang w:val="en-IN"/>
            </w:rPr>
          </w:pPr>
          <w:hyperlink w:anchor="_Toc134570781" w:history="1">
            <w:r w:rsidR="00981AD0" w:rsidRPr="00981AD0">
              <w:rPr>
                <w:rStyle w:val="Hyperlink"/>
                <w:noProof/>
                <w:sz w:val="24"/>
                <w:szCs w:val="24"/>
              </w:rPr>
              <w:t>SELECTION OF MATERIAL</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_Toc134570781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18</w:t>
            </w:r>
            <w:r w:rsidR="00981AD0" w:rsidRPr="00981AD0">
              <w:rPr>
                <w:noProof/>
                <w:webHidden/>
                <w:sz w:val="24"/>
                <w:szCs w:val="24"/>
              </w:rPr>
              <w:fldChar w:fldCharType="end"/>
            </w:r>
          </w:hyperlink>
        </w:p>
        <w:p w14:paraId="6ECA32CD" w14:textId="08C92818" w:rsidR="00981AD0" w:rsidRPr="003A6F70" w:rsidRDefault="00000000" w:rsidP="0042096F">
          <w:pPr>
            <w:pStyle w:val="TOC3"/>
            <w:tabs>
              <w:tab w:val="right" w:leader="dot" w:pos="8709"/>
            </w:tabs>
            <w:ind w:left="0"/>
            <w:rPr>
              <w:rFonts w:asciiTheme="minorHAnsi" w:eastAsiaTheme="minorEastAsia" w:hAnsiTheme="minorHAnsi" w:cstheme="minorBidi"/>
              <w:noProof/>
              <w:kern w:val="2"/>
              <w:sz w:val="24"/>
              <w:szCs w:val="24"/>
              <w:lang w:val="en-IN"/>
            </w:rPr>
          </w:pPr>
          <w:hyperlink w:anchor="_Toc134570782" w:history="1">
            <w:r w:rsidR="00981AD0" w:rsidRPr="00981AD0">
              <w:rPr>
                <w:rStyle w:val="Hyperlink"/>
                <w:noProof/>
                <w:sz w:val="24"/>
                <w:szCs w:val="24"/>
              </w:rPr>
              <w:t>4.1 Borosilicate :</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_Toc134570782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19</w:t>
            </w:r>
            <w:r w:rsidR="00981AD0" w:rsidRPr="00981AD0">
              <w:rPr>
                <w:noProof/>
                <w:webHidden/>
                <w:sz w:val="24"/>
                <w:szCs w:val="24"/>
              </w:rPr>
              <w:fldChar w:fldCharType="end"/>
            </w:r>
          </w:hyperlink>
        </w:p>
        <w:p w14:paraId="5E0BD38A" w14:textId="1DEDFAC0" w:rsidR="00981AD0" w:rsidRPr="003A6F70" w:rsidRDefault="00000000" w:rsidP="0042096F">
          <w:pPr>
            <w:pStyle w:val="TOC3"/>
            <w:tabs>
              <w:tab w:val="right" w:leader="dot" w:pos="8709"/>
            </w:tabs>
            <w:ind w:left="0"/>
            <w:rPr>
              <w:rFonts w:asciiTheme="minorHAnsi" w:eastAsiaTheme="minorEastAsia" w:hAnsiTheme="minorHAnsi" w:cstheme="minorBidi"/>
              <w:noProof/>
              <w:kern w:val="2"/>
              <w:sz w:val="24"/>
              <w:szCs w:val="24"/>
              <w:lang w:val="en-IN"/>
            </w:rPr>
          </w:pPr>
          <w:hyperlink w:anchor="_Toc134570783" w:history="1">
            <w:r w:rsidR="00981AD0" w:rsidRPr="00981AD0">
              <w:rPr>
                <w:rStyle w:val="Hyperlink"/>
                <w:noProof/>
                <w:sz w:val="24"/>
                <w:szCs w:val="24"/>
              </w:rPr>
              <w:t>4.2 Development of a New Borosilicate Composite:</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_Toc134570783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19</w:t>
            </w:r>
            <w:r w:rsidR="00981AD0" w:rsidRPr="00981AD0">
              <w:rPr>
                <w:noProof/>
                <w:webHidden/>
                <w:sz w:val="24"/>
                <w:szCs w:val="24"/>
              </w:rPr>
              <w:fldChar w:fldCharType="end"/>
            </w:r>
          </w:hyperlink>
        </w:p>
        <w:p w14:paraId="06BF32B9" w14:textId="596237EA" w:rsidR="00981AD0" w:rsidRPr="003A6F70" w:rsidRDefault="00000000" w:rsidP="0042096F">
          <w:pPr>
            <w:pStyle w:val="TOC3"/>
            <w:tabs>
              <w:tab w:val="right" w:leader="dot" w:pos="8709"/>
            </w:tabs>
            <w:ind w:left="0"/>
            <w:rPr>
              <w:rFonts w:asciiTheme="minorHAnsi" w:eastAsiaTheme="minorEastAsia" w:hAnsiTheme="minorHAnsi" w:cstheme="minorBidi"/>
              <w:noProof/>
              <w:kern w:val="2"/>
              <w:sz w:val="24"/>
              <w:szCs w:val="24"/>
              <w:lang w:val="en-IN"/>
            </w:rPr>
          </w:pPr>
          <w:hyperlink w:anchor="_Toc134570784" w:history="1">
            <w:r w:rsidR="00981AD0" w:rsidRPr="00981AD0">
              <w:rPr>
                <w:rStyle w:val="Hyperlink"/>
                <w:noProof/>
                <w:sz w:val="24"/>
                <w:szCs w:val="24"/>
              </w:rPr>
              <w:t>4.3 Comparison of Possible Reinforcements:</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_Toc134570784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20</w:t>
            </w:r>
            <w:r w:rsidR="00981AD0" w:rsidRPr="00981AD0">
              <w:rPr>
                <w:noProof/>
                <w:webHidden/>
                <w:sz w:val="24"/>
                <w:szCs w:val="24"/>
              </w:rPr>
              <w:fldChar w:fldCharType="end"/>
            </w:r>
          </w:hyperlink>
        </w:p>
        <w:p w14:paraId="700991A9" w14:textId="5106D324" w:rsidR="00981AD0" w:rsidRPr="003A6F70" w:rsidRDefault="00000000" w:rsidP="0042096F">
          <w:pPr>
            <w:pStyle w:val="TOC3"/>
            <w:tabs>
              <w:tab w:val="right" w:leader="dot" w:pos="8709"/>
            </w:tabs>
            <w:ind w:left="0"/>
            <w:rPr>
              <w:rFonts w:asciiTheme="minorHAnsi" w:eastAsiaTheme="minorEastAsia" w:hAnsiTheme="minorHAnsi" w:cstheme="minorBidi"/>
              <w:noProof/>
              <w:kern w:val="2"/>
              <w:sz w:val="24"/>
              <w:szCs w:val="24"/>
              <w:lang w:val="en-IN"/>
            </w:rPr>
          </w:pPr>
          <w:hyperlink w:anchor="_Toc134570785" w:history="1">
            <w:r w:rsidR="00981AD0" w:rsidRPr="00981AD0">
              <w:rPr>
                <w:rStyle w:val="Hyperlink"/>
                <w:noProof/>
                <w:sz w:val="24"/>
                <w:szCs w:val="24"/>
              </w:rPr>
              <w:t>4.4 Justification of Alumina:</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_Toc134570785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23</w:t>
            </w:r>
            <w:r w:rsidR="00981AD0" w:rsidRPr="00981AD0">
              <w:rPr>
                <w:noProof/>
                <w:webHidden/>
                <w:sz w:val="24"/>
                <w:szCs w:val="24"/>
              </w:rPr>
              <w:fldChar w:fldCharType="end"/>
            </w:r>
          </w:hyperlink>
        </w:p>
        <w:p w14:paraId="3A25F1E9" w14:textId="3EED0E97"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86" w:history="1">
            <w:r w:rsidR="00981AD0" w:rsidRPr="00981AD0">
              <w:rPr>
                <w:rStyle w:val="Hyperlink"/>
                <w:noProof/>
                <w:sz w:val="24"/>
                <w:szCs w:val="24"/>
              </w:rPr>
              <w:t>CHAPTER 5</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_Toc134570786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24</w:t>
            </w:r>
            <w:r w:rsidR="00981AD0" w:rsidRPr="00981AD0">
              <w:rPr>
                <w:noProof/>
                <w:webHidden/>
                <w:sz w:val="24"/>
                <w:szCs w:val="24"/>
              </w:rPr>
              <w:fldChar w:fldCharType="end"/>
            </w:r>
          </w:hyperlink>
        </w:p>
        <w:p w14:paraId="5CBE58AD" w14:textId="18019552"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87" w:history="1">
            <w:r w:rsidR="00981AD0" w:rsidRPr="00981AD0">
              <w:rPr>
                <w:rStyle w:val="Hyperlink"/>
                <w:noProof/>
                <w:sz w:val="24"/>
                <w:szCs w:val="24"/>
              </w:rPr>
              <w:t>PREPARATION OF COMPOSITE</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_Toc134570787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25</w:t>
            </w:r>
            <w:r w:rsidR="00981AD0" w:rsidRPr="00981AD0">
              <w:rPr>
                <w:noProof/>
                <w:webHidden/>
                <w:sz w:val="24"/>
                <w:szCs w:val="24"/>
              </w:rPr>
              <w:fldChar w:fldCharType="end"/>
            </w:r>
          </w:hyperlink>
        </w:p>
        <w:p w14:paraId="0D5CC74F" w14:textId="5C813420"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88" w:history="1">
            <w:r w:rsidR="00E81CFF" w:rsidRPr="00981AD0">
              <w:rPr>
                <w:rStyle w:val="Hyperlink"/>
                <w:bCs/>
                <w:noProof/>
                <w:sz w:val="24"/>
                <w:szCs w:val="24"/>
                <w:lang w:val="en-IN"/>
              </w:rPr>
              <w:t>5.1 Scaling And Mixing</w:t>
            </w:r>
            <w:r w:rsidR="00E81CFF"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_Toc134570788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25</w:t>
            </w:r>
            <w:r w:rsidR="00981AD0" w:rsidRPr="00981AD0">
              <w:rPr>
                <w:noProof/>
                <w:webHidden/>
                <w:sz w:val="24"/>
                <w:szCs w:val="24"/>
              </w:rPr>
              <w:fldChar w:fldCharType="end"/>
            </w:r>
          </w:hyperlink>
        </w:p>
        <w:p w14:paraId="3B56C8BD" w14:textId="633F84D8" w:rsidR="00981AD0" w:rsidRPr="003A6F70" w:rsidRDefault="00E81CFF">
          <w:pPr>
            <w:pStyle w:val="TOC1"/>
            <w:tabs>
              <w:tab w:val="right" w:leader="dot" w:pos="8709"/>
            </w:tabs>
            <w:rPr>
              <w:rFonts w:asciiTheme="minorHAnsi" w:eastAsiaTheme="minorEastAsia" w:hAnsiTheme="minorHAnsi" w:cstheme="minorBidi"/>
              <w:noProof/>
              <w:kern w:val="2"/>
              <w:sz w:val="24"/>
              <w:szCs w:val="24"/>
              <w:lang w:val="en-IN"/>
            </w:rPr>
          </w:pPr>
          <w:r w:rsidRPr="00981AD0">
            <w:rPr>
              <w:rStyle w:val="Hyperlink"/>
              <w:noProof/>
              <w:sz w:val="24"/>
              <w:szCs w:val="24"/>
              <w:u w:val="none"/>
            </w:rPr>
            <w:t xml:space="preserve">            </w:t>
          </w:r>
          <w:hyperlink w:anchor="_Toc134570789" w:history="1">
            <w:r w:rsidRPr="00981AD0">
              <w:rPr>
                <w:rStyle w:val="Hyperlink"/>
                <w:noProof/>
                <w:sz w:val="24"/>
                <w:szCs w:val="24"/>
                <w:u w:val="none"/>
                <w:lang w:val="en-IN"/>
              </w:rPr>
              <w:t>5.1.1 Scaling</w:t>
            </w:r>
            <w:r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_Toc134570789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25</w:t>
            </w:r>
            <w:r w:rsidR="00981AD0" w:rsidRPr="00981AD0">
              <w:rPr>
                <w:noProof/>
                <w:webHidden/>
                <w:sz w:val="24"/>
                <w:szCs w:val="24"/>
              </w:rPr>
              <w:fldChar w:fldCharType="end"/>
            </w:r>
          </w:hyperlink>
        </w:p>
        <w:p w14:paraId="0B5FC67E" w14:textId="014D802A" w:rsidR="00981AD0" w:rsidRPr="003A6F70" w:rsidRDefault="00E81CFF">
          <w:pPr>
            <w:pStyle w:val="TOC1"/>
            <w:tabs>
              <w:tab w:val="right" w:leader="dot" w:pos="8709"/>
            </w:tabs>
            <w:rPr>
              <w:rFonts w:asciiTheme="minorHAnsi" w:eastAsiaTheme="minorEastAsia" w:hAnsiTheme="minorHAnsi" w:cstheme="minorBidi"/>
              <w:noProof/>
              <w:kern w:val="2"/>
              <w:sz w:val="24"/>
              <w:szCs w:val="24"/>
              <w:lang w:val="en-IN"/>
            </w:rPr>
          </w:pPr>
          <w:r w:rsidRPr="00981AD0">
            <w:rPr>
              <w:rStyle w:val="Hyperlink"/>
              <w:noProof/>
              <w:sz w:val="24"/>
              <w:szCs w:val="24"/>
              <w:u w:val="none"/>
            </w:rPr>
            <w:t xml:space="preserve">            </w:t>
          </w:r>
          <w:hyperlink w:anchor="_Toc134570790" w:history="1">
            <w:r w:rsidRPr="00981AD0">
              <w:rPr>
                <w:rStyle w:val="Hyperlink"/>
                <w:noProof/>
                <w:sz w:val="24"/>
                <w:szCs w:val="24"/>
                <w:u w:val="none"/>
              </w:rPr>
              <w:t>5.1.2 Mixing:</w:t>
            </w:r>
            <w:r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_Toc134570790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29</w:t>
            </w:r>
            <w:r w:rsidR="00981AD0" w:rsidRPr="00981AD0">
              <w:rPr>
                <w:noProof/>
                <w:webHidden/>
                <w:sz w:val="24"/>
                <w:szCs w:val="24"/>
              </w:rPr>
              <w:fldChar w:fldCharType="end"/>
            </w:r>
          </w:hyperlink>
        </w:p>
        <w:p w14:paraId="744E7C5A" w14:textId="7F9889EA"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91" w:history="1">
            <w:r w:rsidR="00E81CFF" w:rsidRPr="00981AD0">
              <w:rPr>
                <w:rStyle w:val="Hyperlink"/>
                <w:noProof/>
                <w:sz w:val="24"/>
                <w:szCs w:val="24"/>
                <w:u w:val="none"/>
              </w:rPr>
              <w:t>5.2 Grinding:</w:t>
            </w:r>
            <w:r w:rsidR="00E81CFF"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_Toc134570791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30</w:t>
            </w:r>
            <w:r w:rsidR="00981AD0" w:rsidRPr="00981AD0">
              <w:rPr>
                <w:noProof/>
                <w:webHidden/>
                <w:sz w:val="24"/>
                <w:szCs w:val="24"/>
              </w:rPr>
              <w:fldChar w:fldCharType="end"/>
            </w:r>
          </w:hyperlink>
        </w:p>
        <w:p w14:paraId="02058BD3" w14:textId="224B6835" w:rsidR="00981AD0" w:rsidRPr="003A6F70" w:rsidRDefault="00981AD0">
          <w:pPr>
            <w:pStyle w:val="TOC1"/>
            <w:tabs>
              <w:tab w:val="right" w:leader="dot" w:pos="8709"/>
            </w:tabs>
            <w:rPr>
              <w:rFonts w:asciiTheme="minorHAnsi" w:eastAsiaTheme="minorEastAsia" w:hAnsiTheme="minorHAnsi" w:cstheme="minorBidi"/>
              <w:noProof/>
              <w:kern w:val="2"/>
              <w:sz w:val="24"/>
              <w:szCs w:val="24"/>
              <w:lang w:val="en-IN"/>
            </w:rPr>
          </w:pPr>
          <w:r w:rsidRPr="00981AD0">
            <w:rPr>
              <w:rStyle w:val="Hyperlink"/>
              <w:noProof/>
              <w:sz w:val="24"/>
              <w:szCs w:val="24"/>
              <w:u w:val="none"/>
            </w:rPr>
            <w:t xml:space="preserve">            </w:t>
          </w:r>
          <w:hyperlink w:anchor="_Toc134570792" w:history="1">
            <w:r w:rsidRPr="00981AD0">
              <w:rPr>
                <w:rStyle w:val="Hyperlink"/>
                <w:noProof/>
                <w:sz w:val="24"/>
                <w:szCs w:val="24"/>
                <w:u w:val="none"/>
              </w:rPr>
              <w:t>5.2.2 Grinding:</w:t>
            </w:r>
            <w:r w:rsidRPr="00981AD0">
              <w:rPr>
                <w:noProof/>
                <w:webHidden/>
                <w:sz w:val="24"/>
                <w:szCs w:val="24"/>
              </w:rPr>
              <w:tab/>
            </w:r>
            <w:r w:rsidRPr="00981AD0">
              <w:rPr>
                <w:noProof/>
                <w:webHidden/>
                <w:sz w:val="24"/>
                <w:szCs w:val="24"/>
              </w:rPr>
              <w:fldChar w:fldCharType="begin"/>
            </w:r>
            <w:r w:rsidRPr="00981AD0">
              <w:rPr>
                <w:noProof/>
                <w:webHidden/>
                <w:sz w:val="24"/>
                <w:szCs w:val="24"/>
              </w:rPr>
              <w:instrText xml:space="preserve"> PAGEREF _Toc134570792 \h </w:instrText>
            </w:r>
            <w:r w:rsidRPr="00981AD0">
              <w:rPr>
                <w:noProof/>
                <w:webHidden/>
                <w:sz w:val="24"/>
                <w:szCs w:val="24"/>
              </w:rPr>
            </w:r>
            <w:r w:rsidRPr="00981AD0">
              <w:rPr>
                <w:noProof/>
                <w:webHidden/>
                <w:sz w:val="24"/>
                <w:szCs w:val="24"/>
              </w:rPr>
              <w:fldChar w:fldCharType="separate"/>
            </w:r>
            <w:r w:rsidR="008C39D0">
              <w:rPr>
                <w:noProof/>
                <w:webHidden/>
                <w:sz w:val="24"/>
                <w:szCs w:val="24"/>
              </w:rPr>
              <w:t>30</w:t>
            </w:r>
            <w:r w:rsidRPr="00981AD0">
              <w:rPr>
                <w:noProof/>
                <w:webHidden/>
                <w:sz w:val="24"/>
                <w:szCs w:val="24"/>
              </w:rPr>
              <w:fldChar w:fldCharType="end"/>
            </w:r>
          </w:hyperlink>
        </w:p>
        <w:p w14:paraId="29D1CC56" w14:textId="36A90951"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93" w:history="1">
            <w:r w:rsidR="00E81CFF" w:rsidRPr="00981AD0">
              <w:rPr>
                <w:rStyle w:val="Hyperlink"/>
                <w:noProof/>
                <w:sz w:val="24"/>
                <w:szCs w:val="24"/>
                <w:u w:val="none"/>
                <w:lang w:val="en-IN"/>
              </w:rPr>
              <w:t xml:space="preserve">5.3 </w:t>
            </w:r>
            <w:r w:rsidR="00E81CFF">
              <w:rPr>
                <w:rStyle w:val="Hyperlink"/>
                <w:noProof/>
                <w:sz w:val="24"/>
                <w:szCs w:val="24"/>
                <w:u w:val="none"/>
                <w:lang w:val="en-IN"/>
              </w:rPr>
              <w:t xml:space="preserve"> </w:t>
            </w:r>
            <w:r w:rsidR="00E81CFF" w:rsidRPr="00981AD0">
              <w:rPr>
                <w:rStyle w:val="Hyperlink"/>
                <w:noProof/>
                <w:sz w:val="24"/>
                <w:szCs w:val="24"/>
                <w:u w:val="none"/>
                <w:lang w:val="en-IN"/>
              </w:rPr>
              <w:t>Pellet Preparation:</w:t>
            </w:r>
            <w:r w:rsidR="00E81CFF"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_Toc134570793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31</w:t>
            </w:r>
            <w:r w:rsidR="00981AD0" w:rsidRPr="00981AD0">
              <w:rPr>
                <w:noProof/>
                <w:webHidden/>
                <w:sz w:val="24"/>
                <w:szCs w:val="24"/>
              </w:rPr>
              <w:fldChar w:fldCharType="end"/>
            </w:r>
          </w:hyperlink>
        </w:p>
        <w:p w14:paraId="7098B8F0" w14:textId="1549E58F"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94" w:history="1">
            <w:r w:rsidR="00E81CFF" w:rsidRPr="00981AD0">
              <w:rPr>
                <w:rStyle w:val="Hyperlink"/>
                <w:noProof/>
                <w:sz w:val="24"/>
                <w:szCs w:val="24"/>
                <w:u w:val="none"/>
                <w:lang w:val="en-IN"/>
              </w:rPr>
              <w:t>5.4  Sintering:</w:t>
            </w:r>
            <w:r w:rsidR="00E81CFF"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_Toc134570794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40</w:t>
            </w:r>
            <w:r w:rsidR="00981AD0" w:rsidRPr="00981AD0">
              <w:rPr>
                <w:noProof/>
                <w:webHidden/>
                <w:sz w:val="24"/>
                <w:szCs w:val="24"/>
              </w:rPr>
              <w:fldChar w:fldCharType="end"/>
            </w:r>
          </w:hyperlink>
        </w:p>
        <w:p w14:paraId="2DFBBAC9" w14:textId="2B086889"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95" w:history="1">
            <w:r w:rsidR="00981AD0" w:rsidRPr="00981AD0">
              <w:rPr>
                <w:rStyle w:val="Hyperlink"/>
                <w:noProof/>
                <w:sz w:val="24"/>
                <w:szCs w:val="24"/>
              </w:rPr>
              <w:t>CHAPTER 6</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_Toc134570795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43</w:t>
            </w:r>
            <w:r w:rsidR="00981AD0" w:rsidRPr="00981AD0">
              <w:rPr>
                <w:noProof/>
                <w:webHidden/>
                <w:sz w:val="24"/>
                <w:szCs w:val="24"/>
              </w:rPr>
              <w:fldChar w:fldCharType="end"/>
            </w:r>
          </w:hyperlink>
        </w:p>
        <w:p w14:paraId="2D398491" w14:textId="7C29AF99"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96" w:history="1">
            <w:r w:rsidR="00981AD0" w:rsidRPr="00981AD0">
              <w:rPr>
                <w:rStyle w:val="Hyperlink"/>
                <w:noProof/>
                <w:sz w:val="24"/>
                <w:szCs w:val="24"/>
              </w:rPr>
              <w:t>RESULTS AND DISCUSSIONS</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_Toc134570796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43</w:t>
            </w:r>
            <w:r w:rsidR="00981AD0" w:rsidRPr="00981AD0">
              <w:rPr>
                <w:noProof/>
                <w:webHidden/>
                <w:sz w:val="24"/>
                <w:szCs w:val="24"/>
              </w:rPr>
              <w:fldChar w:fldCharType="end"/>
            </w:r>
          </w:hyperlink>
        </w:p>
        <w:p w14:paraId="129F7676" w14:textId="1EB58364"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97" w:history="1">
            <w:r w:rsidR="00981AD0" w:rsidRPr="00981AD0">
              <w:rPr>
                <w:rStyle w:val="Hyperlink"/>
                <w:noProof/>
                <w:sz w:val="24"/>
                <w:szCs w:val="24"/>
                <w:u w:val="none"/>
                <w:lang w:val="en-IN"/>
              </w:rPr>
              <w:t xml:space="preserve">6.1 </w:t>
            </w:r>
            <w:r w:rsidR="00E81CFF" w:rsidRPr="00981AD0">
              <w:rPr>
                <w:rStyle w:val="Hyperlink"/>
                <w:noProof/>
                <w:sz w:val="24"/>
                <w:szCs w:val="24"/>
                <w:u w:val="none"/>
                <w:lang w:val="en-IN"/>
              </w:rPr>
              <w:t>Micro Vickers Hardness</w:t>
            </w:r>
            <w:r w:rsidR="00981AD0" w:rsidRPr="00981AD0">
              <w:rPr>
                <w:rStyle w:val="Hyperlink"/>
                <w:noProof/>
                <w:sz w:val="24"/>
                <w:szCs w:val="24"/>
                <w:u w:val="none"/>
                <w:lang w:val="en-IN"/>
              </w:rPr>
              <w:t>:</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_Toc134570797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43</w:t>
            </w:r>
            <w:r w:rsidR="00981AD0" w:rsidRPr="00981AD0">
              <w:rPr>
                <w:noProof/>
                <w:webHidden/>
                <w:sz w:val="24"/>
                <w:szCs w:val="24"/>
              </w:rPr>
              <w:fldChar w:fldCharType="end"/>
            </w:r>
          </w:hyperlink>
        </w:p>
        <w:p w14:paraId="0A9040CC" w14:textId="6F1B1437" w:rsidR="00981AD0" w:rsidRPr="003A6F70" w:rsidRDefault="00000000">
          <w:pPr>
            <w:pStyle w:val="TOC1"/>
            <w:tabs>
              <w:tab w:val="right" w:leader="dot" w:pos="8709"/>
            </w:tabs>
            <w:rPr>
              <w:rFonts w:asciiTheme="minorHAnsi" w:eastAsiaTheme="minorEastAsia" w:hAnsiTheme="minorHAnsi" w:cstheme="minorBidi"/>
              <w:noProof/>
              <w:kern w:val="2"/>
              <w:sz w:val="24"/>
              <w:szCs w:val="24"/>
              <w:lang w:val="en-IN"/>
            </w:rPr>
          </w:pPr>
          <w:hyperlink w:anchor="_Toc134570798" w:history="1">
            <w:r w:rsidR="00981AD0" w:rsidRPr="00981AD0">
              <w:rPr>
                <w:rStyle w:val="Hyperlink"/>
                <w:noProof/>
                <w:sz w:val="24"/>
                <w:szCs w:val="24"/>
                <w:u w:val="none"/>
                <w:lang w:val="en-IN"/>
              </w:rPr>
              <w:t>6.2 Structural analysis Through Optical Microscope:</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_Toc134570798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45</w:t>
            </w:r>
            <w:r w:rsidR="00981AD0" w:rsidRPr="00981AD0">
              <w:rPr>
                <w:noProof/>
                <w:webHidden/>
                <w:sz w:val="24"/>
                <w:szCs w:val="24"/>
              </w:rPr>
              <w:fldChar w:fldCharType="end"/>
            </w:r>
          </w:hyperlink>
        </w:p>
        <w:p w14:paraId="5B1280DD" w14:textId="3E39FFEE" w:rsidR="00981AD0" w:rsidRPr="003A6F70" w:rsidRDefault="00000000" w:rsidP="0042096F">
          <w:pPr>
            <w:pStyle w:val="TOC2"/>
            <w:tabs>
              <w:tab w:val="right" w:leader="dot" w:pos="8709"/>
            </w:tabs>
            <w:ind w:left="0"/>
            <w:rPr>
              <w:rFonts w:asciiTheme="minorHAnsi" w:eastAsiaTheme="minorEastAsia" w:hAnsiTheme="minorHAnsi" w:cstheme="minorBidi"/>
              <w:noProof/>
              <w:kern w:val="2"/>
              <w:sz w:val="24"/>
              <w:szCs w:val="24"/>
              <w:lang w:val="en-IN"/>
            </w:rPr>
          </w:pPr>
          <w:hyperlink w:anchor="_Toc134570799" w:history="1">
            <w:r w:rsidR="00981AD0" w:rsidRPr="00981AD0">
              <w:rPr>
                <w:rStyle w:val="Hyperlink"/>
                <w:noProof/>
                <w:sz w:val="24"/>
                <w:szCs w:val="24"/>
                <w:u w:val="none"/>
                <w:lang w:val="en-IN"/>
              </w:rPr>
              <w:t>6.3 Microstructural analysis Through Scanning Electron Microscopy:</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_Toc134570799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49</w:t>
            </w:r>
            <w:r w:rsidR="00981AD0" w:rsidRPr="00981AD0">
              <w:rPr>
                <w:noProof/>
                <w:webHidden/>
                <w:sz w:val="24"/>
                <w:szCs w:val="24"/>
              </w:rPr>
              <w:fldChar w:fldCharType="end"/>
            </w:r>
          </w:hyperlink>
        </w:p>
        <w:p w14:paraId="6FE6854F" w14:textId="1AE91FFF" w:rsidR="00981AD0" w:rsidRPr="003A6F70" w:rsidRDefault="00000000">
          <w:pPr>
            <w:pStyle w:val="TOC1"/>
            <w:tabs>
              <w:tab w:val="right" w:leader="dot" w:pos="8709"/>
            </w:tabs>
            <w:rPr>
              <w:rFonts w:asciiTheme="minorHAnsi" w:eastAsiaTheme="minorEastAsia" w:hAnsiTheme="minorHAnsi" w:cstheme="minorBidi"/>
              <w:noProof/>
              <w:kern w:val="2"/>
              <w:lang w:val="en-IN"/>
            </w:rPr>
          </w:pPr>
          <w:hyperlink w:anchor="_Toc134570800" w:history="1">
            <w:r w:rsidR="00981AD0" w:rsidRPr="00981AD0">
              <w:rPr>
                <w:rStyle w:val="Hyperlink"/>
                <w:noProof/>
                <w:sz w:val="24"/>
                <w:szCs w:val="24"/>
              </w:rPr>
              <w:t>CHAPTER</w:t>
            </w:r>
            <w:r w:rsidR="0042096F">
              <w:rPr>
                <w:rStyle w:val="Hyperlink"/>
                <w:noProof/>
                <w:sz w:val="24"/>
                <w:szCs w:val="24"/>
              </w:rPr>
              <w:t xml:space="preserve"> </w:t>
            </w:r>
            <w:r w:rsidR="00981AD0" w:rsidRPr="00981AD0">
              <w:rPr>
                <w:rStyle w:val="Hyperlink"/>
                <w:noProof/>
                <w:sz w:val="24"/>
                <w:szCs w:val="24"/>
              </w:rPr>
              <w:t>7</w:t>
            </w:r>
            <w:r w:rsidR="00981AD0" w:rsidRPr="00981AD0">
              <w:rPr>
                <w:noProof/>
                <w:webHidden/>
                <w:sz w:val="24"/>
                <w:szCs w:val="24"/>
              </w:rPr>
              <w:tab/>
            </w:r>
            <w:r w:rsidR="00981AD0" w:rsidRPr="00981AD0">
              <w:rPr>
                <w:noProof/>
                <w:webHidden/>
                <w:sz w:val="24"/>
                <w:szCs w:val="24"/>
              </w:rPr>
              <w:fldChar w:fldCharType="begin"/>
            </w:r>
            <w:r w:rsidR="00981AD0" w:rsidRPr="00981AD0">
              <w:rPr>
                <w:noProof/>
                <w:webHidden/>
                <w:sz w:val="24"/>
                <w:szCs w:val="24"/>
              </w:rPr>
              <w:instrText xml:space="preserve"> PAGEREF _Toc134570800 \h </w:instrText>
            </w:r>
            <w:r w:rsidR="00981AD0" w:rsidRPr="00981AD0">
              <w:rPr>
                <w:noProof/>
                <w:webHidden/>
                <w:sz w:val="24"/>
                <w:szCs w:val="24"/>
              </w:rPr>
            </w:r>
            <w:r w:rsidR="00981AD0" w:rsidRPr="00981AD0">
              <w:rPr>
                <w:noProof/>
                <w:webHidden/>
                <w:sz w:val="24"/>
                <w:szCs w:val="24"/>
              </w:rPr>
              <w:fldChar w:fldCharType="separate"/>
            </w:r>
            <w:r w:rsidR="008C39D0">
              <w:rPr>
                <w:noProof/>
                <w:webHidden/>
                <w:sz w:val="24"/>
                <w:szCs w:val="24"/>
              </w:rPr>
              <w:t>52</w:t>
            </w:r>
            <w:r w:rsidR="00981AD0" w:rsidRPr="00981AD0">
              <w:rPr>
                <w:noProof/>
                <w:webHidden/>
                <w:sz w:val="24"/>
                <w:szCs w:val="24"/>
              </w:rPr>
              <w:fldChar w:fldCharType="end"/>
            </w:r>
          </w:hyperlink>
        </w:p>
        <w:p w14:paraId="79951E88" w14:textId="6977C05C" w:rsidR="00981AD0" w:rsidRPr="003A6F70" w:rsidRDefault="00000000">
          <w:pPr>
            <w:pStyle w:val="TOC1"/>
            <w:tabs>
              <w:tab w:val="right" w:leader="dot" w:pos="8709"/>
            </w:tabs>
            <w:rPr>
              <w:rFonts w:asciiTheme="minorHAnsi" w:eastAsiaTheme="minorEastAsia" w:hAnsiTheme="minorHAnsi" w:cstheme="minorBidi"/>
              <w:noProof/>
              <w:kern w:val="2"/>
              <w:lang w:val="en-IN"/>
            </w:rPr>
          </w:pPr>
          <w:hyperlink w:anchor="_Toc134570801" w:history="1">
            <w:r w:rsidR="00E81CFF" w:rsidRPr="001C0C73">
              <w:rPr>
                <w:rStyle w:val="Hyperlink"/>
                <w:noProof/>
              </w:rPr>
              <w:t>7.1 Conclusions:</w:t>
            </w:r>
            <w:r w:rsidR="00E81CFF">
              <w:rPr>
                <w:noProof/>
                <w:webHidden/>
              </w:rPr>
              <w:tab/>
            </w:r>
            <w:r w:rsidR="00981AD0">
              <w:rPr>
                <w:noProof/>
                <w:webHidden/>
              </w:rPr>
              <w:fldChar w:fldCharType="begin"/>
            </w:r>
            <w:r w:rsidR="00981AD0">
              <w:rPr>
                <w:noProof/>
                <w:webHidden/>
              </w:rPr>
              <w:instrText xml:space="preserve"> PAGEREF _Toc134570801 \h </w:instrText>
            </w:r>
            <w:r w:rsidR="00981AD0">
              <w:rPr>
                <w:noProof/>
                <w:webHidden/>
              </w:rPr>
            </w:r>
            <w:r w:rsidR="00981AD0">
              <w:rPr>
                <w:noProof/>
                <w:webHidden/>
              </w:rPr>
              <w:fldChar w:fldCharType="separate"/>
            </w:r>
            <w:r w:rsidR="008C39D0">
              <w:rPr>
                <w:noProof/>
                <w:webHidden/>
              </w:rPr>
              <w:t>52</w:t>
            </w:r>
            <w:r w:rsidR="00981AD0">
              <w:rPr>
                <w:noProof/>
                <w:webHidden/>
              </w:rPr>
              <w:fldChar w:fldCharType="end"/>
            </w:r>
          </w:hyperlink>
        </w:p>
        <w:p w14:paraId="68C14AE7" w14:textId="6353A9A0" w:rsidR="00981AD0" w:rsidRPr="003A6F70" w:rsidRDefault="00000000">
          <w:pPr>
            <w:pStyle w:val="TOC1"/>
            <w:tabs>
              <w:tab w:val="right" w:leader="dot" w:pos="8709"/>
            </w:tabs>
            <w:rPr>
              <w:rFonts w:asciiTheme="minorHAnsi" w:eastAsiaTheme="minorEastAsia" w:hAnsiTheme="minorHAnsi" w:cstheme="minorBidi"/>
              <w:noProof/>
              <w:kern w:val="2"/>
              <w:lang w:val="en-IN"/>
            </w:rPr>
          </w:pPr>
          <w:hyperlink w:anchor="_Toc134570802" w:history="1">
            <w:r w:rsidR="00E81CFF" w:rsidRPr="001C0C73">
              <w:rPr>
                <w:rStyle w:val="Hyperlink"/>
                <w:noProof/>
              </w:rPr>
              <w:t>7.</w:t>
            </w:r>
            <w:r w:rsidR="00E81CFF">
              <w:rPr>
                <w:rStyle w:val="Hyperlink"/>
                <w:noProof/>
              </w:rPr>
              <w:t xml:space="preserve">2 </w:t>
            </w:r>
            <w:r w:rsidR="00E81CFF" w:rsidRPr="001C0C73">
              <w:rPr>
                <w:rStyle w:val="Hyperlink"/>
                <w:noProof/>
              </w:rPr>
              <w:t>Future Scope:</w:t>
            </w:r>
            <w:r w:rsidR="00E81CFF">
              <w:rPr>
                <w:noProof/>
                <w:webHidden/>
              </w:rPr>
              <w:tab/>
            </w:r>
            <w:r w:rsidR="00981AD0">
              <w:rPr>
                <w:noProof/>
                <w:webHidden/>
              </w:rPr>
              <w:fldChar w:fldCharType="begin"/>
            </w:r>
            <w:r w:rsidR="00981AD0">
              <w:rPr>
                <w:noProof/>
                <w:webHidden/>
              </w:rPr>
              <w:instrText xml:space="preserve"> PAGEREF _Toc134570802 \h </w:instrText>
            </w:r>
            <w:r w:rsidR="00981AD0">
              <w:rPr>
                <w:noProof/>
                <w:webHidden/>
              </w:rPr>
            </w:r>
            <w:r w:rsidR="00981AD0">
              <w:rPr>
                <w:noProof/>
                <w:webHidden/>
              </w:rPr>
              <w:fldChar w:fldCharType="separate"/>
            </w:r>
            <w:r w:rsidR="008C39D0">
              <w:rPr>
                <w:noProof/>
                <w:webHidden/>
              </w:rPr>
              <w:t>52</w:t>
            </w:r>
            <w:r w:rsidR="00981AD0">
              <w:rPr>
                <w:noProof/>
                <w:webHidden/>
              </w:rPr>
              <w:fldChar w:fldCharType="end"/>
            </w:r>
          </w:hyperlink>
        </w:p>
        <w:p w14:paraId="5A6377BA" w14:textId="49DFC4CB" w:rsidR="00981AD0" w:rsidRPr="003A6F70" w:rsidRDefault="00000000">
          <w:pPr>
            <w:pStyle w:val="TOC1"/>
            <w:tabs>
              <w:tab w:val="right" w:leader="dot" w:pos="8709"/>
            </w:tabs>
            <w:rPr>
              <w:rFonts w:asciiTheme="minorHAnsi" w:eastAsiaTheme="minorEastAsia" w:hAnsiTheme="minorHAnsi" w:cstheme="minorBidi"/>
              <w:noProof/>
              <w:kern w:val="2"/>
              <w:lang w:val="en-IN"/>
            </w:rPr>
          </w:pPr>
          <w:hyperlink w:anchor="_Toc134570803" w:history="1">
            <w:r w:rsidR="00981AD0" w:rsidRPr="001C0C73">
              <w:rPr>
                <w:rStyle w:val="Hyperlink"/>
                <w:noProof/>
              </w:rPr>
              <w:t>CHAPTER 8</w:t>
            </w:r>
            <w:r w:rsidR="00981AD0">
              <w:rPr>
                <w:noProof/>
                <w:webHidden/>
              </w:rPr>
              <w:tab/>
            </w:r>
            <w:r w:rsidR="00981AD0">
              <w:rPr>
                <w:noProof/>
                <w:webHidden/>
              </w:rPr>
              <w:fldChar w:fldCharType="begin"/>
            </w:r>
            <w:r w:rsidR="00981AD0">
              <w:rPr>
                <w:noProof/>
                <w:webHidden/>
              </w:rPr>
              <w:instrText xml:space="preserve"> PAGEREF _Toc134570803 \h </w:instrText>
            </w:r>
            <w:r w:rsidR="00981AD0">
              <w:rPr>
                <w:noProof/>
                <w:webHidden/>
              </w:rPr>
            </w:r>
            <w:r w:rsidR="00981AD0">
              <w:rPr>
                <w:noProof/>
                <w:webHidden/>
              </w:rPr>
              <w:fldChar w:fldCharType="separate"/>
            </w:r>
            <w:r w:rsidR="008C39D0">
              <w:rPr>
                <w:noProof/>
                <w:webHidden/>
              </w:rPr>
              <w:t>53</w:t>
            </w:r>
            <w:r w:rsidR="00981AD0">
              <w:rPr>
                <w:noProof/>
                <w:webHidden/>
              </w:rPr>
              <w:fldChar w:fldCharType="end"/>
            </w:r>
          </w:hyperlink>
        </w:p>
        <w:p w14:paraId="34F5056B" w14:textId="57F9B018" w:rsidR="00981AD0" w:rsidRPr="003A6F70" w:rsidRDefault="00000000">
          <w:pPr>
            <w:pStyle w:val="TOC1"/>
            <w:tabs>
              <w:tab w:val="right" w:leader="dot" w:pos="8709"/>
            </w:tabs>
            <w:rPr>
              <w:rFonts w:asciiTheme="minorHAnsi" w:eastAsiaTheme="minorEastAsia" w:hAnsiTheme="minorHAnsi" w:cstheme="minorBidi"/>
              <w:noProof/>
              <w:kern w:val="2"/>
              <w:lang w:val="en-IN"/>
            </w:rPr>
          </w:pPr>
          <w:hyperlink w:anchor="_Toc134570804" w:history="1">
            <w:r w:rsidR="00981AD0" w:rsidRPr="001C0C73">
              <w:rPr>
                <w:rStyle w:val="Hyperlink"/>
                <w:noProof/>
              </w:rPr>
              <w:t>REFERENCES</w:t>
            </w:r>
            <w:r w:rsidR="00981AD0">
              <w:rPr>
                <w:noProof/>
                <w:webHidden/>
              </w:rPr>
              <w:tab/>
            </w:r>
            <w:r w:rsidR="00981AD0">
              <w:rPr>
                <w:noProof/>
                <w:webHidden/>
              </w:rPr>
              <w:fldChar w:fldCharType="begin"/>
            </w:r>
            <w:r w:rsidR="00981AD0">
              <w:rPr>
                <w:noProof/>
                <w:webHidden/>
              </w:rPr>
              <w:instrText xml:space="preserve"> PAGEREF _Toc134570804 \h </w:instrText>
            </w:r>
            <w:r w:rsidR="00981AD0">
              <w:rPr>
                <w:noProof/>
                <w:webHidden/>
              </w:rPr>
            </w:r>
            <w:r w:rsidR="00981AD0">
              <w:rPr>
                <w:noProof/>
                <w:webHidden/>
              </w:rPr>
              <w:fldChar w:fldCharType="separate"/>
            </w:r>
            <w:r w:rsidR="008C39D0">
              <w:rPr>
                <w:noProof/>
                <w:webHidden/>
              </w:rPr>
              <w:t>53</w:t>
            </w:r>
            <w:r w:rsidR="00981AD0">
              <w:rPr>
                <w:noProof/>
                <w:webHidden/>
              </w:rPr>
              <w:fldChar w:fldCharType="end"/>
            </w:r>
          </w:hyperlink>
        </w:p>
        <w:p w14:paraId="72BA5BB1" w14:textId="36DDB476" w:rsidR="007E6CBE" w:rsidRDefault="007E6CBE" w:rsidP="007E6CBE">
          <w:pPr>
            <w:tabs>
              <w:tab w:val="right" w:leader="dot" w:pos="12000"/>
            </w:tabs>
            <w:spacing w:before="60" w:after="0" w:line="240" w:lineRule="auto"/>
            <w:rPr>
              <w:rFonts w:ascii="Arial" w:eastAsia="Arial" w:hAnsi="Arial" w:cs="Arial"/>
              <w:b/>
              <w:color w:val="000000"/>
            </w:rPr>
          </w:pPr>
          <w:r>
            <w:fldChar w:fldCharType="end"/>
          </w:r>
        </w:p>
      </w:sdtContent>
    </w:sdt>
    <w:p w14:paraId="51EA81D0" w14:textId="77777777" w:rsidR="0000788D" w:rsidRDefault="0000788D">
      <w:pPr>
        <w:pBdr>
          <w:top w:val="nil"/>
          <w:left w:val="nil"/>
          <w:bottom w:val="nil"/>
          <w:right w:val="nil"/>
          <w:between w:val="nil"/>
        </w:pBdr>
        <w:tabs>
          <w:tab w:val="right" w:pos="8542"/>
        </w:tabs>
        <w:spacing w:before="186"/>
        <w:rPr>
          <w:b/>
          <w:sz w:val="32"/>
          <w:szCs w:val="32"/>
        </w:rPr>
      </w:pPr>
    </w:p>
    <w:p w14:paraId="2C82F5E2" w14:textId="77777777" w:rsidR="0000788D" w:rsidRDefault="0000788D">
      <w:pPr>
        <w:pBdr>
          <w:top w:val="nil"/>
          <w:left w:val="nil"/>
          <w:bottom w:val="nil"/>
          <w:right w:val="nil"/>
          <w:between w:val="nil"/>
        </w:pBdr>
        <w:tabs>
          <w:tab w:val="right" w:pos="8542"/>
        </w:tabs>
        <w:spacing w:before="186"/>
        <w:rPr>
          <w:b/>
          <w:sz w:val="32"/>
          <w:szCs w:val="32"/>
        </w:rPr>
      </w:pPr>
    </w:p>
    <w:p w14:paraId="371FB977" w14:textId="77777777" w:rsidR="0000788D" w:rsidRDefault="0000788D">
      <w:pPr>
        <w:pBdr>
          <w:top w:val="nil"/>
          <w:left w:val="nil"/>
          <w:bottom w:val="nil"/>
          <w:right w:val="nil"/>
          <w:between w:val="nil"/>
        </w:pBdr>
        <w:tabs>
          <w:tab w:val="right" w:pos="8542"/>
        </w:tabs>
        <w:spacing w:before="186"/>
        <w:rPr>
          <w:b/>
          <w:color w:val="000000"/>
          <w:sz w:val="32"/>
          <w:szCs w:val="32"/>
        </w:rPr>
      </w:pPr>
    </w:p>
    <w:p w14:paraId="571AE651" w14:textId="77777777" w:rsidR="0000788D" w:rsidRDefault="0000788D">
      <w:pPr>
        <w:pBdr>
          <w:top w:val="nil"/>
          <w:left w:val="nil"/>
          <w:bottom w:val="nil"/>
          <w:right w:val="nil"/>
          <w:between w:val="nil"/>
        </w:pBdr>
        <w:tabs>
          <w:tab w:val="right" w:pos="8542"/>
        </w:tabs>
        <w:spacing w:before="186"/>
        <w:rPr>
          <w:b/>
          <w:sz w:val="32"/>
          <w:szCs w:val="32"/>
        </w:rPr>
      </w:pPr>
    </w:p>
    <w:p w14:paraId="3E029455" w14:textId="77777777" w:rsidR="0000788D" w:rsidRDefault="0000788D">
      <w:pPr>
        <w:pBdr>
          <w:top w:val="nil"/>
          <w:left w:val="nil"/>
          <w:bottom w:val="nil"/>
          <w:right w:val="nil"/>
          <w:between w:val="nil"/>
        </w:pBdr>
        <w:tabs>
          <w:tab w:val="right" w:pos="8542"/>
        </w:tabs>
        <w:spacing w:before="186"/>
        <w:rPr>
          <w:b/>
          <w:sz w:val="32"/>
          <w:szCs w:val="32"/>
        </w:rPr>
      </w:pPr>
    </w:p>
    <w:p w14:paraId="2355BB6D" w14:textId="77777777" w:rsidR="00981AD0" w:rsidRDefault="00981AD0">
      <w:pPr>
        <w:pBdr>
          <w:top w:val="nil"/>
          <w:left w:val="nil"/>
          <w:bottom w:val="nil"/>
          <w:right w:val="nil"/>
          <w:between w:val="nil"/>
        </w:pBdr>
        <w:tabs>
          <w:tab w:val="right" w:pos="8542"/>
        </w:tabs>
        <w:spacing w:before="186"/>
        <w:rPr>
          <w:b/>
          <w:sz w:val="32"/>
          <w:szCs w:val="32"/>
        </w:rPr>
      </w:pPr>
    </w:p>
    <w:p w14:paraId="542DED1B" w14:textId="77777777" w:rsidR="00981AD0" w:rsidRDefault="00981AD0">
      <w:pPr>
        <w:pBdr>
          <w:top w:val="nil"/>
          <w:left w:val="nil"/>
          <w:bottom w:val="nil"/>
          <w:right w:val="nil"/>
          <w:between w:val="nil"/>
        </w:pBdr>
        <w:tabs>
          <w:tab w:val="right" w:pos="8542"/>
        </w:tabs>
        <w:spacing w:before="186"/>
        <w:rPr>
          <w:b/>
          <w:sz w:val="32"/>
          <w:szCs w:val="32"/>
        </w:rPr>
      </w:pPr>
    </w:p>
    <w:p w14:paraId="4634EDA1" w14:textId="77777777" w:rsidR="00981AD0" w:rsidRDefault="00981AD0">
      <w:pPr>
        <w:pBdr>
          <w:top w:val="nil"/>
          <w:left w:val="nil"/>
          <w:bottom w:val="nil"/>
          <w:right w:val="nil"/>
          <w:between w:val="nil"/>
        </w:pBdr>
        <w:tabs>
          <w:tab w:val="right" w:pos="8542"/>
        </w:tabs>
        <w:spacing w:before="186"/>
        <w:rPr>
          <w:b/>
          <w:sz w:val="32"/>
          <w:szCs w:val="32"/>
        </w:rPr>
      </w:pPr>
    </w:p>
    <w:p w14:paraId="7C700086" w14:textId="77777777" w:rsidR="00981AD0" w:rsidRDefault="00981AD0">
      <w:pPr>
        <w:pBdr>
          <w:top w:val="nil"/>
          <w:left w:val="nil"/>
          <w:bottom w:val="nil"/>
          <w:right w:val="nil"/>
          <w:between w:val="nil"/>
        </w:pBdr>
        <w:tabs>
          <w:tab w:val="right" w:pos="8542"/>
        </w:tabs>
        <w:spacing w:before="186"/>
        <w:rPr>
          <w:b/>
          <w:sz w:val="32"/>
          <w:szCs w:val="32"/>
        </w:rPr>
      </w:pPr>
    </w:p>
    <w:p w14:paraId="4393AE6B" w14:textId="77777777" w:rsidR="00981AD0" w:rsidRDefault="00981AD0">
      <w:pPr>
        <w:pBdr>
          <w:top w:val="nil"/>
          <w:left w:val="nil"/>
          <w:bottom w:val="nil"/>
          <w:right w:val="nil"/>
          <w:between w:val="nil"/>
        </w:pBdr>
        <w:tabs>
          <w:tab w:val="right" w:pos="8542"/>
        </w:tabs>
        <w:spacing w:before="186"/>
        <w:rPr>
          <w:b/>
          <w:sz w:val="32"/>
          <w:szCs w:val="32"/>
        </w:rPr>
      </w:pPr>
    </w:p>
    <w:p w14:paraId="24A7A64B" w14:textId="77777777" w:rsidR="00981AD0" w:rsidRDefault="00981AD0">
      <w:pPr>
        <w:pBdr>
          <w:top w:val="nil"/>
          <w:left w:val="nil"/>
          <w:bottom w:val="nil"/>
          <w:right w:val="nil"/>
          <w:between w:val="nil"/>
        </w:pBdr>
        <w:tabs>
          <w:tab w:val="right" w:pos="8542"/>
        </w:tabs>
        <w:spacing w:before="186"/>
        <w:rPr>
          <w:b/>
          <w:sz w:val="32"/>
          <w:szCs w:val="32"/>
        </w:rPr>
      </w:pPr>
    </w:p>
    <w:p w14:paraId="6B9263DF" w14:textId="77777777" w:rsidR="00981AD0" w:rsidRDefault="00981AD0">
      <w:pPr>
        <w:pBdr>
          <w:top w:val="nil"/>
          <w:left w:val="nil"/>
          <w:bottom w:val="nil"/>
          <w:right w:val="nil"/>
          <w:between w:val="nil"/>
        </w:pBdr>
        <w:tabs>
          <w:tab w:val="right" w:pos="8542"/>
        </w:tabs>
        <w:spacing w:before="186"/>
        <w:rPr>
          <w:b/>
          <w:sz w:val="32"/>
          <w:szCs w:val="32"/>
        </w:rPr>
      </w:pPr>
    </w:p>
    <w:p w14:paraId="429603DA" w14:textId="77777777" w:rsidR="00981AD0" w:rsidRDefault="00981AD0">
      <w:pPr>
        <w:pBdr>
          <w:top w:val="nil"/>
          <w:left w:val="nil"/>
          <w:bottom w:val="nil"/>
          <w:right w:val="nil"/>
          <w:between w:val="nil"/>
        </w:pBdr>
        <w:tabs>
          <w:tab w:val="right" w:pos="8542"/>
        </w:tabs>
        <w:spacing w:before="186"/>
        <w:rPr>
          <w:b/>
          <w:sz w:val="32"/>
          <w:szCs w:val="32"/>
        </w:rPr>
      </w:pPr>
    </w:p>
    <w:p w14:paraId="00943F9C" w14:textId="77777777" w:rsidR="00981AD0" w:rsidRDefault="00981AD0">
      <w:pPr>
        <w:pBdr>
          <w:top w:val="nil"/>
          <w:left w:val="nil"/>
          <w:bottom w:val="nil"/>
          <w:right w:val="nil"/>
          <w:between w:val="nil"/>
        </w:pBdr>
        <w:tabs>
          <w:tab w:val="right" w:pos="8542"/>
        </w:tabs>
        <w:spacing w:before="186"/>
        <w:rPr>
          <w:b/>
          <w:sz w:val="32"/>
          <w:szCs w:val="32"/>
        </w:rPr>
      </w:pPr>
    </w:p>
    <w:p w14:paraId="3B1F5231" w14:textId="77777777" w:rsidR="00981AD0" w:rsidRDefault="00981AD0">
      <w:pPr>
        <w:pBdr>
          <w:top w:val="nil"/>
          <w:left w:val="nil"/>
          <w:bottom w:val="nil"/>
          <w:right w:val="nil"/>
          <w:between w:val="nil"/>
        </w:pBdr>
        <w:tabs>
          <w:tab w:val="right" w:pos="8542"/>
        </w:tabs>
        <w:spacing w:before="186"/>
        <w:rPr>
          <w:b/>
          <w:sz w:val="32"/>
          <w:szCs w:val="32"/>
        </w:rPr>
      </w:pPr>
    </w:p>
    <w:p w14:paraId="2A5B4ED2" w14:textId="77777777" w:rsidR="00981AD0" w:rsidRDefault="00981AD0">
      <w:pPr>
        <w:pBdr>
          <w:top w:val="nil"/>
          <w:left w:val="nil"/>
          <w:bottom w:val="nil"/>
          <w:right w:val="nil"/>
          <w:between w:val="nil"/>
        </w:pBdr>
        <w:tabs>
          <w:tab w:val="right" w:pos="8542"/>
        </w:tabs>
        <w:spacing w:before="186"/>
        <w:rPr>
          <w:b/>
          <w:sz w:val="32"/>
          <w:szCs w:val="32"/>
        </w:rPr>
      </w:pPr>
    </w:p>
    <w:p w14:paraId="247250D4" w14:textId="77777777" w:rsidR="00503DF8" w:rsidRDefault="00503DF8">
      <w:pPr>
        <w:pBdr>
          <w:top w:val="nil"/>
          <w:left w:val="nil"/>
          <w:bottom w:val="nil"/>
          <w:right w:val="nil"/>
          <w:between w:val="nil"/>
        </w:pBdr>
        <w:tabs>
          <w:tab w:val="right" w:pos="8542"/>
        </w:tabs>
        <w:spacing w:before="186"/>
        <w:rPr>
          <w:b/>
          <w:sz w:val="32"/>
          <w:szCs w:val="32"/>
        </w:rPr>
      </w:pPr>
    </w:p>
    <w:p w14:paraId="587055E7" w14:textId="77777777" w:rsidR="00981AD0" w:rsidRDefault="00981AD0">
      <w:pPr>
        <w:pBdr>
          <w:top w:val="nil"/>
          <w:left w:val="nil"/>
          <w:bottom w:val="nil"/>
          <w:right w:val="nil"/>
          <w:between w:val="nil"/>
        </w:pBdr>
        <w:tabs>
          <w:tab w:val="right" w:pos="8542"/>
        </w:tabs>
        <w:spacing w:before="186"/>
        <w:rPr>
          <w:b/>
          <w:sz w:val="32"/>
          <w:szCs w:val="32"/>
        </w:rPr>
      </w:pPr>
    </w:p>
    <w:p w14:paraId="5929D1B4" w14:textId="28226EB7" w:rsidR="00AF1072" w:rsidRDefault="00DB47D9" w:rsidP="00AF1072">
      <w:pPr>
        <w:jc w:val="center"/>
        <w:rPr>
          <w:b/>
          <w:bCs/>
          <w:sz w:val="32"/>
          <w:szCs w:val="32"/>
        </w:rPr>
      </w:pPr>
      <w:r>
        <w:rPr>
          <w:b/>
          <w:bCs/>
          <w:sz w:val="32"/>
          <w:szCs w:val="32"/>
        </w:rPr>
        <w:lastRenderedPageBreak/>
        <w:t>LIST</w:t>
      </w:r>
      <w:r w:rsidR="00AF1072" w:rsidRPr="00AF1072">
        <w:rPr>
          <w:b/>
          <w:bCs/>
          <w:sz w:val="32"/>
          <w:szCs w:val="32"/>
        </w:rPr>
        <w:t xml:space="preserve"> OF FIGURES</w:t>
      </w:r>
    </w:p>
    <w:p w14:paraId="6152EAAC" w14:textId="77777777" w:rsidR="00AF1072" w:rsidRPr="00AF1072" w:rsidRDefault="00AF1072" w:rsidP="00AF1072">
      <w:pPr>
        <w:jc w:val="center"/>
        <w:rPr>
          <w:b/>
          <w:bCs/>
          <w:sz w:val="32"/>
          <w:szCs w:val="32"/>
        </w:rPr>
      </w:pPr>
    </w:p>
    <w:p w14:paraId="2FC37A04" w14:textId="5B259A8F" w:rsidR="007C66E7" w:rsidRPr="003A6F70" w:rsidRDefault="00E47A79">
      <w:pPr>
        <w:pStyle w:val="TableofFigures"/>
        <w:tabs>
          <w:tab w:val="right" w:leader="dot" w:pos="8709"/>
        </w:tabs>
        <w:rPr>
          <w:rFonts w:asciiTheme="minorHAnsi" w:eastAsiaTheme="minorEastAsia" w:hAnsiTheme="minorHAnsi" w:cstheme="minorBidi"/>
          <w:noProof/>
          <w:kern w:val="2"/>
          <w:lang w:val="en-IN"/>
        </w:rPr>
      </w:pPr>
      <w:r>
        <w:rPr>
          <w:b/>
          <w:sz w:val="32"/>
          <w:szCs w:val="32"/>
        </w:rPr>
        <w:fldChar w:fldCharType="begin"/>
      </w:r>
      <w:r>
        <w:rPr>
          <w:b/>
          <w:sz w:val="32"/>
          <w:szCs w:val="32"/>
        </w:rPr>
        <w:instrText xml:space="preserve"> TOC \f F \h \z \t "Caption" \c "Figure" </w:instrText>
      </w:r>
      <w:r>
        <w:rPr>
          <w:b/>
          <w:sz w:val="32"/>
          <w:szCs w:val="32"/>
        </w:rPr>
        <w:fldChar w:fldCharType="separate"/>
      </w:r>
      <w:hyperlink w:anchor="_Toc134612547" w:history="1">
        <w:r w:rsidR="007C66E7" w:rsidRPr="00E937CE">
          <w:rPr>
            <w:rStyle w:val="Hyperlink"/>
            <w:noProof/>
          </w:rPr>
          <w:t xml:space="preserve">Figure 1.1 : </w:t>
        </w:r>
        <w:r w:rsidR="00AF1072">
          <w:rPr>
            <w:rStyle w:val="Hyperlink"/>
            <w:noProof/>
          </w:rPr>
          <w:t xml:space="preserve"> </w:t>
        </w:r>
        <w:r w:rsidR="007C66E7" w:rsidRPr="00E937CE">
          <w:rPr>
            <w:rStyle w:val="Hyperlink"/>
            <w:noProof/>
          </w:rPr>
          <w:t>Composite Materials</w:t>
        </w:r>
        <w:r w:rsidR="007C66E7">
          <w:rPr>
            <w:noProof/>
            <w:webHidden/>
          </w:rPr>
          <w:tab/>
        </w:r>
        <w:r w:rsidR="007C66E7">
          <w:rPr>
            <w:noProof/>
            <w:webHidden/>
          </w:rPr>
          <w:fldChar w:fldCharType="begin"/>
        </w:r>
        <w:r w:rsidR="007C66E7">
          <w:rPr>
            <w:noProof/>
            <w:webHidden/>
          </w:rPr>
          <w:instrText xml:space="preserve"> PAGEREF _Toc134612547 \h </w:instrText>
        </w:r>
        <w:r w:rsidR="007C66E7">
          <w:rPr>
            <w:noProof/>
            <w:webHidden/>
          </w:rPr>
        </w:r>
        <w:r w:rsidR="007C66E7">
          <w:rPr>
            <w:noProof/>
            <w:webHidden/>
          </w:rPr>
          <w:fldChar w:fldCharType="separate"/>
        </w:r>
        <w:r w:rsidR="008C39D0">
          <w:rPr>
            <w:noProof/>
            <w:webHidden/>
          </w:rPr>
          <w:t>7</w:t>
        </w:r>
        <w:r w:rsidR="007C66E7">
          <w:rPr>
            <w:noProof/>
            <w:webHidden/>
          </w:rPr>
          <w:fldChar w:fldCharType="end"/>
        </w:r>
      </w:hyperlink>
    </w:p>
    <w:p w14:paraId="792CC4EA" w14:textId="48AB31AC"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48" w:history="1">
        <w:r w:rsidR="007C66E7" w:rsidRPr="00E937CE">
          <w:rPr>
            <w:rStyle w:val="Hyperlink"/>
            <w:noProof/>
          </w:rPr>
          <w:t xml:space="preserve">Figure 1.2:  </w:t>
        </w:r>
        <w:r w:rsidR="00AF1072">
          <w:rPr>
            <w:rStyle w:val="Hyperlink"/>
            <w:noProof/>
          </w:rPr>
          <w:t xml:space="preserve"> </w:t>
        </w:r>
        <w:r w:rsidR="007C66E7" w:rsidRPr="00E937CE">
          <w:rPr>
            <w:rStyle w:val="Hyperlink"/>
            <w:noProof/>
          </w:rPr>
          <w:t>Pie Chart of Borosilicate Glass Composition</w:t>
        </w:r>
        <w:r w:rsidR="007C66E7">
          <w:rPr>
            <w:noProof/>
            <w:webHidden/>
          </w:rPr>
          <w:tab/>
        </w:r>
        <w:r w:rsidR="007C66E7">
          <w:rPr>
            <w:noProof/>
            <w:webHidden/>
          </w:rPr>
          <w:fldChar w:fldCharType="begin"/>
        </w:r>
        <w:r w:rsidR="007C66E7">
          <w:rPr>
            <w:noProof/>
            <w:webHidden/>
          </w:rPr>
          <w:instrText xml:space="preserve"> PAGEREF _Toc134612548 \h </w:instrText>
        </w:r>
        <w:r w:rsidR="007C66E7">
          <w:rPr>
            <w:noProof/>
            <w:webHidden/>
          </w:rPr>
        </w:r>
        <w:r w:rsidR="007C66E7">
          <w:rPr>
            <w:noProof/>
            <w:webHidden/>
          </w:rPr>
          <w:fldChar w:fldCharType="separate"/>
        </w:r>
        <w:r w:rsidR="008C39D0">
          <w:rPr>
            <w:noProof/>
            <w:webHidden/>
          </w:rPr>
          <w:t>9</w:t>
        </w:r>
        <w:r w:rsidR="007C66E7">
          <w:rPr>
            <w:noProof/>
            <w:webHidden/>
          </w:rPr>
          <w:fldChar w:fldCharType="end"/>
        </w:r>
      </w:hyperlink>
    </w:p>
    <w:p w14:paraId="3E85FCEC" w14:textId="34E515E9"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51" w:history="1">
        <w:r w:rsidR="007C66E7" w:rsidRPr="00E937CE">
          <w:rPr>
            <w:rStyle w:val="Hyperlink"/>
            <w:noProof/>
          </w:rPr>
          <w:t xml:space="preserve">Figure 5.1 : </w:t>
        </w:r>
        <w:r w:rsidR="00AF1072">
          <w:rPr>
            <w:rStyle w:val="Hyperlink"/>
            <w:noProof/>
          </w:rPr>
          <w:t xml:space="preserve"> </w:t>
        </w:r>
        <w:r w:rsidR="007C66E7" w:rsidRPr="00E937CE">
          <w:rPr>
            <w:rStyle w:val="Hyperlink"/>
            <w:noProof/>
          </w:rPr>
          <w:t>Borosilicate(Base) Scaling</w:t>
        </w:r>
        <w:r w:rsidR="000973FC">
          <w:rPr>
            <w:rStyle w:val="Hyperlink"/>
            <w:noProof/>
          </w:rPr>
          <w:t>…………………………………………………………</w:t>
        </w:r>
        <w:r w:rsidR="00AF1072">
          <w:rPr>
            <w:rStyle w:val="Hyperlink"/>
            <w:noProof/>
          </w:rPr>
          <w:t xml:space="preserve">   </w:t>
        </w:r>
        <w:r w:rsidR="000973FC">
          <w:rPr>
            <w:rStyle w:val="Hyperlink"/>
            <w:noProof/>
          </w:rPr>
          <w:t>25</w:t>
        </w:r>
        <w:r w:rsidR="007C66E7" w:rsidRPr="00E937CE">
          <w:rPr>
            <w:rStyle w:val="Hyperlink"/>
            <w:noProof/>
          </w:rPr>
          <w:t xml:space="preserve">               </w:t>
        </w:r>
        <w:r w:rsidR="007C66E7">
          <w:rPr>
            <w:rStyle w:val="Hyperlink"/>
            <w:noProof/>
          </w:rPr>
          <w:t xml:space="preserve">                                                                                   </w:t>
        </w:r>
        <w:r w:rsidR="007C66E7" w:rsidRPr="00E937CE">
          <w:rPr>
            <w:rStyle w:val="Hyperlink"/>
            <w:noProof/>
          </w:rPr>
          <w:t xml:space="preserve">  Figure 5.2: </w:t>
        </w:r>
        <w:r w:rsidR="000973FC">
          <w:rPr>
            <w:rStyle w:val="Hyperlink"/>
            <w:noProof/>
          </w:rPr>
          <w:t xml:space="preserve"> </w:t>
        </w:r>
        <w:r w:rsidR="00AF1072">
          <w:rPr>
            <w:rStyle w:val="Hyperlink"/>
            <w:noProof/>
          </w:rPr>
          <w:t xml:space="preserve"> </w:t>
        </w:r>
        <w:r w:rsidR="007C66E7" w:rsidRPr="00E937CE">
          <w:rPr>
            <w:rStyle w:val="Hyperlink"/>
            <w:noProof/>
          </w:rPr>
          <w:t>Borosilicate(Base) Mixture</w:t>
        </w:r>
        <w:r w:rsidR="007C66E7">
          <w:rPr>
            <w:noProof/>
            <w:webHidden/>
          </w:rPr>
          <w:tab/>
        </w:r>
        <w:r w:rsidR="007C66E7">
          <w:rPr>
            <w:noProof/>
            <w:webHidden/>
          </w:rPr>
          <w:fldChar w:fldCharType="begin"/>
        </w:r>
        <w:r w:rsidR="007C66E7">
          <w:rPr>
            <w:noProof/>
            <w:webHidden/>
          </w:rPr>
          <w:instrText xml:space="preserve"> PAGEREF _Toc134612551 \h </w:instrText>
        </w:r>
        <w:r w:rsidR="007C66E7">
          <w:rPr>
            <w:noProof/>
            <w:webHidden/>
          </w:rPr>
        </w:r>
        <w:r w:rsidR="007C66E7">
          <w:rPr>
            <w:noProof/>
            <w:webHidden/>
          </w:rPr>
          <w:fldChar w:fldCharType="separate"/>
        </w:r>
        <w:r w:rsidR="008C39D0">
          <w:rPr>
            <w:noProof/>
            <w:webHidden/>
          </w:rPr>
          <w:t>25</w:t>
        </w:r>
        <w:r w:rsidR="007C66E7">
          <w:rPr>
            <w:noProof/>
            <w:webHidden/>
          </w:rPr>
          <w:fldChar w:fldCharType="end"/>
        </w:r>
      </w:hyperlink>
    </w:p>
    <w:p w14:paraId="3544C2FA" w14:textId="65661DED"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52" w:history="1">
        <w:r w:rsidR="007C66E7" w:rsidRPr="00E937CE">
          <w:rPr>
            <w:rStyle w:val="Hyperlink"/>
            <w:noProof/>
          </w:rPr>
          <w:t xml:space="preserve">Figure 5.3: </w:t>
        </w:r>
        <w:r w:rsidR="00AF1072">
          <w:rPr>
            <w:rStyle w:val="Hyperlink"/>
            <w:noProof/>
          </w:rPr>
          <w:t xml:space="preserve"> </w:t>
        </w:r>
        <w:r w:rsidR="000973FC">
          <w:rPr>
            <w:rStyle w:val="Hyperlink"/>
            <w:noProof/>
          </w:rPr>
          <w:t xml:space="preserve"> </w:t>
        </w:r>
        <w:r w:rsidR="007C66E7" w:rsidRPr="00E937CE">
          <w:rPr>
            <w:rStyle w:val="Hyperlink"/>
            <w:noProof/>
          </w:rPr>
          <w:t>Borosilicate(90%)+Alumina(10%) Scaling</w:t>
        </w:r>
        <w:r w:rsidR="000973FC">
          <w:rPr>
            <w:rStyle w:val="Hyperlink"/>
            <w:noProof/>
          </w:rPr>
          <w:t>………………………………………...</w:t>
        </w:r>
        <w:r w:rsidR="00AF1072">
          <w:rPr>
            <w:rStyle w:val="Hyperlink"/>
            <w:noProof/>
          </w:rPr>
          <w:t xml:space="preserve">  </w:t>
        </w:r>
        <w:r w:rsidR="000973FC">
          <w:rPr>
            <w:rStyle w:val="Hyperlink"/>
            <w:noProof/>
          </w:rPr>
          <w:t>26</w:t>
        </w:r>
        <w:r w:rsidR="007C66E7" w:rsidRPr="00E937CE">
          <w:rPr>
            <w:rStyle w:val="Hyperlink"/>
            <w:noProof/>
          </w:rPr>
          <w:t xml:space="preserve">        </w:t>
        </w:r>
        <w:r w:rsidR="007C66E7">
          <w:rPr>
            <w:rStyle w:val="Hyperlink"/>
            <w:noProof/>
          </w:rPr>
          <w:t xml:space="preserve">                                                     </w:t>
        </w:r>
        <w:r w:rsidR="007C66E7" w:rsidRPr="00E937CE">
          <w:rPr>
            <w:rStyle w:val="Hyperlink"/>
            <w:noProof/>
          </w:rPr>
          <w:t xml:space="preserve">Figure 5.4: </w:t>
        </w:r>
        <w:r w:rsidR="000973FC">
          <w:rPr>
            <w:rStyle w:val="Hyperlink"/>
            <w:noProof/>
          </w:rPr>
          <w:t xml:space="preserve"> </w:t>
        </w:r>
        <w:r w:rsidR="00AF1072">
          <w:rPr>
            <w:rStyle w:val="Hyperlink"/>
            <w:noProof/>
          </w:rPr>
          <w:t xml:space="preserve"> </w:t>
        </w:r>
        <w:r w:rsidR="007C66E7" w:rsidRPr="00E937CE">
          <w:rPr>
            <w:rStyle w:val="Hyperlink"/>
            <w:noProof/>
          </w:rPr>
          <w:t>Borosilicate(90%)+Alumina(10%) Mixture</w:t>
        </w:r>
        <w:r w:rsidR="007C66E7">
          <w:rPr>
            <w:noProof/>
            <w:webHidden/>
          </w:rPr>
          <w:tab/>
        </w:r>
        <w:r w:rsidR="007C66E7">
          <w:rPr>
            <w:noProof/>
            <w:webHidden/>
          </w:rPr>
          <w:fldChar w:fldCharType="begin"/>
        </w:r>
        <w:r w:rsidR="007C66E7">
          <w:rPr>
            <w:noProof/>
            <w:webHidden/>
          </w:rPr>
          <w:instrText xml:space="preserve"> PAGEREF _Toc134612552 \h </w:instrText>
        </w:r>
        <w:r w:rsidR="007C66E7">
          <w:rPr>
            <w:noProof/>
            <w:webHidden/>
          </w:rPr>
        </w:r>
        <w:r w:rsidR="007C66E7">
          <w:rPr>
            <w:noProof/>
            <w:webHidden/>
          </w:rPr>
          <w:fldChar w:fldCharType="separate"/>
        </w:r>
        <w:r w:rsidR="008C39D0">
          <w:rPr>
            <w:noProof/>
            <w:webHidden/>
          </w:rPr>
          <w:t>26</w:t>
        </w:r>
        <w:r w:rsidR="007C66E7">
          <w:rPr>
            <w:noProof/>
            <w:webHidden/>
          </w:rPr>
          <w:fldChar w:fldCharType="end"/>
        </w:r>
      </w:hyperlink>
    </w:p>
    <w:p w14:paraId="29F8B11C" w14:textId="3C9E1E7F"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53" w:history="1">
        <w:r w:rsidR="007C66E7" w:rsidRPr="00E937CE">
          <w:rPr>
            <w:rStyle w:val="Hyperlink"/>
            <w:noProof/>
          </w:rPr>
          <w:t xml:space="preserve">Figure 5.5 : </w:t>
        </w:r>
        <w:r w:rsidR="00AF1072">
          <w:rPr>
            <w:rStyle w:val="Hyperlink"/>
            <w:noProof/>
          </w:rPr>
          <w:t xml:space="preserve"> </w:t>
        </w:r>
        <w:r w:rsidR="007C66E7" w:rsidRPr="00E937CE">
          <w:rPr>
            <w:rStyle w:val="Hyperlink"/>
            <w:noProof/>
          </w:rPr>
          <w:t>Borosilicate(80%)+Alumina(20%)</w:t>
        </w:r>
        <w:r w:rsidR="007C66E7" w:rsidRPr="007C66E7">
          <w:t xml:space="preserve"> </w:t>
        </w:r>
        <w:r w:rsidR="007C66E7" w:rsidRPr="007C66E7">
          <w:rPr>
            <w:rStyle w:val="Hyperlink"/>
            <w:noProof/>
          </w:rPr>
          <w:t>Scaling</w:t>
        </w:r>
        <w:r w:rsidR="007C66E7">
          <w:rPr>
            <w:rStyle w:val="Hyperlink"/>
            <w:noProof/>
            <w:webHidden/>
          </w:rPr>
          <w:t>………………………………………..</w:t>
        </w:r>
        <w:r w:rsidR="00AF1072">
          <w:rPr>
            <w:rStyle w:val="Hyperlink"/>
            <w:noProof/>
            <w:webHidden/>
          </w:rPr>
          <w:t xml:space="preserve">   </w:t>
        </w:r>
        <w:r w:rsidR="007C66E7">
          <w:rPr>
            <w:rStyle w:val="Hyperlink"/>
            <w:noProof/>
            <w:webHidden/>
          </w:rPr>
          <w:t>26</w:t>
        </w:r>
        <w:r w:rsidR="007C66E7" w:rsidRPr="00E937CE">
          <w:rPr>
            <w:rStyle w:val="Hyperlink"/>
            <w:noProof/>
          </w:rPr>
          <w:t xml:space="preserve">                 </w:t>
        </w:r>
        <w:r w:rsidR="007C66E7">
          <w:rPr>
            <w:rStyle w:val="Hyperlink"/>
            <w:noProof/>
          </w:rPr>
          <w:t xml:space="preserve">                                                      </w:t>
        </w:r>
        <w:r w:rsidR="007C66E7" w:rsidRPr="00E937CE">
          <w:rPr>
            <w:rStyle w:val="Hyperlink"/>
            <w:noProof/>
          </w:rPr>
          <w:t xml:space="preserve">Figure 5.6 : </w:t>
        </w:r>
        <w:r w:rsidR="00AF1072">
          <w:rPr>
            <w:rStyle w:val="Hyperlink"/>
            <w:noProof/>
          </w:rPr>
          <w:t xml:space="preserve"> </w:t>
        </w:r>
        <w:r w:rsidR="007C66E7" w:rsidRPr="00E937CE">
          <w:rPr>
            <w:rStyle w:val="Hyperlink"/>
            <w:noProof/>
          </w:rPr>
          <w:t>Borosilicate(80%)+Alumina(20%)</w:t>
        </w:r>
        <w:r w:rsidR="007C66E7" w:rsidRPr="007C66E7">
          <w:t xml:space="preserve"> </w:t>
        </w:r>
        <w:r w:rsidR="007C66E7" w:rsidRPr="007C66E7">
          <w:rPr>
            <w:rStyle w:val="Hyperlink"/>
            <w:noProof/>
          </w:rPr>
          <w:t>Mixture</w:t>
        </w:r>
        <w:r w:rsidR="007C66E7">
          <w:rPr>
            <w:rStyle w:val="Hyperlink"/>
            <w:noProof/>
            <w:webHidden/>
          </w:rPr>
          <w:t>……………………………………….</w:t>
        </w:r>
        <w:r w:rsidR="00AF1072">
          <w:rPr>
            <w:rStyle w:val="Hyperlink"/>
            <w:noProof/>
            <w:webHidden/>
          </w:rPr>
          <w:t xml:space="preserve">   </w:t>
        </w:r>
        <w:r w:rsidR="007C66E7">
          <w:rPr>
            <w:rStyle w:val="Hyperlink"/>
            <w:noProof/>
            <w:webHidden/>
          </w:rPr>
          <w:t>26</w:t>
        </w:r>
        <w:r w:rsidR="007C66E7" w:rsidRPr="00E937CE">
          <w:rPr>
            <w:rStyle w:val="Hyperlink"/>
            <w:noProof/>
          </w:rPr>
          <w:t xml:space="preserve">                                                                                                </w:t>
        </w:r>
        <w:r w:rsidR="007C66E7">
          <w:rPr>
            <w:rStyle w:val="Hyperlink"/>
            <w:noProof/>
          </w:rPr>
          <w:t xml:space="preserve">   </w:t>
        </w:r>
      </w:hyperlink>
    </w:p>
    <w:p w14:paraId="151663DA" w14:textId="017B4644"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54" w:history="1">
        <w:r w:rsidR="007C66E7" w:rsidRPr="00E937CE">
          <w:rPr>
            <w:rStyle w:val="Hyperlink"/>
            <w:noProof/>
          </w:rPr>
          <w:t xml:space="preserve">Figure 5.7: </w:t>
        </w:r>
        <w:r w:rsidR="000973FC">
          <w:rPr>
            <w:rStyle w:val="Hyperlink"/>
            <w:noProof/>
          </w:rPr>
          <w:t xml:space="preserve"> </w:t>
        </w:r>
        <w:r w:rsidR="00AF1072">
          <w:rPr>
            <w:rStyle w:val="Hyperlink"/>
            <w:noProof/>
          </w:rPr>
          <w:t xml:space="preserve"> </w:t>
        </w:r>
        <w:r w:rsidR="007C66E7" w:rsidRPr="00E937CE">
          <w:rPr>
            <w:rStyle w:val="Hyperlink"/>
            <w:noProof/>
          </w:rPr>
          <w:t>Borosilicate(70%)+Alumina(30%) Scaling</w:t>
        </w:r>
        <w:r w:rsidR="007C66E7">
          <w:rPr>
            <w:rStyle w:val="Hyperlink"/>
            <w:noProof/>
          </w:rPr>
          <w:t>………………………………………...</w:t>
        </w:r>
        <w:r w:rsidR="00AF1072">
          <w:rPr>
            <w:rStyle w:val="Hyperlink"/>
            <w:noProof/>
          </w:rPr>
          <w:t xml:space="preserve">  </w:t>
        </w:r>
        <w:r w:rsidR="007C66E7">
          <w:rPr>
            <w:rStyle w:val="Hyperlink"/>
            <w:noProof/>
          </w:rPr>
          <w:t>26</w:t>
        </w:r>
        <w:r w:rsidR="007C66E7" w:rsidRPr="00E937CE">
          <w:rPr>
            <w:rStyle w:val="Hyperlink"/>
            <w:noProof/>
          </w:rPr>
          <w:t xml:space="preserve">           </w:t>
        </w:r>
        <w:r w:rsidR="007C66E7">
          <w:rPr>
            <w:rStyle w:val="Hyperlink"/>
            <w:noProof/>
          </w:rPr>
          <w:t xml:space="preserve">                                                   </w:t>
        </w:r>
        <w:r w:rsidR="007C66E7" w:rsidRPr="00E937CE">
          <w:rPr>
            <w:rStyle w:val="Hyperlink"/>
            <w:noProof/>
          </w:rPr>
          <w:t xml:space="preserve">Figure 5.8: </w:t>
        </w:r>
        <w:r w:rsidR="00AF1072">
          <w:rPr>
            <w:rStyle w:val="Hyperlink"/>
            <w:noProof/>
          </w:rPr>
          <w:t xml:space="preserve">  </w:t>
        </w:r>
        <w:r w:rsidR="007C66E7" w:rsidRPr="00E937CE">
          <w:rPr>
            <w:rStyle w:val="Hyperlink"/>
            <w:noProof/>
          </w:rPr>
          <w:t>Borosilicate(70%)+Alumina(30%)</w:t>
        </w:r>
        <w:r w:rsidR="007C66E7">
          <w:rPr>
            <w:rStyle w:val="Hyperlink"/>
            <w:noProof/>
          </w:rPr>
          <w:t xml:space="preserve"> Mixing……………………………………….</w:t>
        </w:r>
        <w:r w:rsidR="00AF1072">
          <w:rPr>
            <w:rStyle w:val="Hyperlink"/>
            <w:noProof/>
          </w:rPr>
          <w:t xml:space="preserve"> </w:t>
        </w:r>
        <w:r w:rsidR="007C66E7">
          <w:rPr>
            <w:rStyle w:val="Hyperlink"/>
            <w:noProof/>
          </w:rPr>
          <w:t>26</w:t>
        </w:r>
        <w:r w:rsidR="007C66E7" w:rsidRPr="00E937CE">
          <w:rPr>
            <w:rStyle w:val="Hyperlink"/>
            <w:noProof/>
          </w:rPr>
          <w:t xml:space="preserve">                                                                                 </w:t>
        </w:r>
      </w:hyperlink>
      <w:hyperlink w:anchor="_Toc134612555" w:history="1">
        <w:r w:rsidR="007C66E7" w:rsidRPr="00E937CE">
          <w:rPr>
            <w:rStyle w:val="Hyperlink"/>
            <w:noProof/>
          </w:rPr>
          <w:t xml:space="preserve">Figure 5.9: </w:t>
        </w:r>
        <w:r w:rsidR="00AF1072">
          <w:rPr>
            <w:rStyle w:val="Hyperlink"/>
            <w:noProof/>
          </w:rPr>
          <w:t xml:space="preserve">  </w:t>
        </w:r>
        <w:r w:rsidR="007C66E7" w:rsidRPr="00E937CE">
          <w:rPr>
            <w:rStyle w:val="Hyperlink"/>
            <w:noProof/>
          </w:rPr>
          <w:t>Borosilicate(90%)+Copper oxide(10%)</w:t>
        </w:r>
        <w:r w:rsidR="00B749E3">
          <w:rPr>
            <w:rStyle w:val="Hyperlink"/>
            <w:noProof/>
          </w:rPr>
          <w:t xml:space="preserve"> Scaling…………………………………...</w:t>
        </w:r>
        <w:r w:rsidR="00AF1072">
          <w:rPr>
            <w:rStyle w:val="Hyperlink"/>
            <w:noProof/>
          </w:rPr>
          <w:t xml:space="preserve">  </w:t>
        </w:r>
        <w:r w:rsidR="00B749E3">
          <w:rPr>
            <w:rStyle w:val="Hyperlink"/>
            <w:noProof/>
          </w:rPr>
          <w:t>26</w:t>
        </w:r>
        <w:r w:rsidR="007C66E7" w:rsidRPr="00E937CE">
          <w:rPr>
            <w:rStyle w:val="Hyperlink"/>
            <w:noProof/>
          </w:rPr>
          <w:t xml:space="preserve"> </w:t>
        </w:r>
        <w:r w:rsidR="007C66E7">
          <w:rPr>
            <w:rStyle w:val="Hyperlink"/>
            <w:noProof/>
          </w:rPr>
          <w:t xml:space="preserve">                                                                         </w:t>
        </w:r>
        <w:r w:rsidR="007C66E7" w:rsidRPr="00E937CE">
          <w:rPr>
            <w:rStyle w:val="Hyperlink"/>
            <w:noProof/>
          </w:rPr>
          <w:t>Figure 5.10: Borosilicate(90%)+Copper oxide(10%)</w:t>
        </w:r>
        <w:r w:rsidR="00B749E3">
          <w:rPr>
            <w:rStyle w:val="Hyperlink"/>
            <w:noProof/>
          </w:rPr>
          <w:t xml:space="preserve"> Mixing…………………………………….26</w:t>
        </w:r>
        <w:r w:rsidR="007C66E7" w:rsidRPr="00E937CE">
          <w:rPr>
            <w:rStyle w:val="Hyperlink"/>
            <w:noProof/>
          </w:rPr>
          <w:t xml:space="preserve">                                                                                                         </w:t>
        </w:r>
      </w:hyperlink>
    </w:p>
    <w:p w14:paraId="252A905E" w14:textId="4DFB0D4A"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56" w:history="1">
        <w:r w:rsidR="007C66E7" w:rsidRPr="00E937CE">
          <w:rPr>
            <w:rStyle w:val="Hyperlink"/>
            <w:noProof/>
          </w:rPr>
          <w:t>Figure</w:t>
        </w:r>
        <w:r w:rsidR="000973FC">
          <w:rPr>
            <w:rStyle w:val="Hyperlink"/>
            <w:noProof/>
          </w:rPr>
          <w:t xml:space="preserve"> </w:t>
        </w:r>
        <w:r w:rsidR="007C66E7" w:rsidRPr="00E937CE">
          <w:rPr>
            <w:rStyle w:val="Hyperlink"/>
            <w:noProof/>
          </w:rPr>
          <w:t>5.11 : Borosilicate(80%)+Copper oxide(20%)</w:t>
        </w:r>
        <w:r w:rsidR="00B749E3">
          <w:rPr>
            <w:rStyle w:val="Hyperlink"/>
            <w:noProof/>
          </w:rPr>
          <w:t xml:space="preserve"> Scaling………………………………….</w:t>
        </w:r>
        <w:r w:rsidR="00AF1072">
          <w:rPr>
            <w:rStyle w:val="Hyperlink"/>
            <w:noProof/>
          </w:rPr>
          <w:t xml:space="preserve">   </w:t>
        </w:r>
        <w:r w:rsidR="00B749E3">
          <w:rPr>
            <w:rStyle w:val="Hyperlink"/>
            <w:noProof/>
          </w:rPr>
          <w:t xml:space="preserve">27                                                     </w:t>
        </w:r>
        <w:r w:rsidR="007C66E7" w:rsidRPr="00E937CE">
          <w:rPr>
            <w:rStyle w:val="Hyperlink"/>
            <w:noProof/>
          </w:rPr>
          <w:t xml:space="preserve"> Figure</w:t>
        </w:r>
        <w:r w:rsidR="000973FC">
          <w:rPr>
            <w:rStyle w:val="Hyperlink"/>
            <w:noProof/>
          </w:rPr>
          <w:t xml:space="preserve"> </w:t>
        </w:r>
        <w:r w:rsidR="007C66E7" w:rsidRPr="00E937CE">
          <w:rPr>
            <w:rStyle w:val="Hyperlink"/>
            <w:noProof/>
          </w:rPr>
          <w:t xml:space="preserve">5.12: </w:t>
        </w:r>
        <w:r w:rsidR="00B749E3">
          <w:rPr>
            <w:rStyle w:val="Hyperlink"/>
            <w:noProof/>
          </w:rPr>
          <w:t xml:space="preserve"> </w:t>
        </w:r>
        <w:r w:rsidR="007C66E7" w:rsidRPr="00E937CE">
          <w:rPr>
            <w:rStyle w:val="Hyperlink"/>
            <w:noProof/>
          </w:rPr>
          <w:t xml:space="preserve">Borosilicate(80%)+Copper oxide(20%) </w:t>
        </w:r>
        <w:r w:rsidR="00B749E3">
          <w:rPr>
            <w:rStyle w:val="Hyperlink"/>
            <w:noProof/>
          </w:rPr>
          <w:t>Mixing………………………………….</w:t>
        </w:r>
        <w:r w:rsidR="00AF1072">
          <w:rPr>
            <w:rStyle w:val="Hyperlink"/>
            <w:noProof/>
          </w:rPr>
          <w:t xml:space="preserve">   </w:t>
        </w:r>
        <w:r w:rsidR="00B749E3">
          <w:rPr>
            <w:rStyle w:val="Hyperlink"/>
            <w:noProof/>
          </w:rPr>
          <w:t>2</w:t>
        </w:r>
        <w:r w:rsidR="006F7451">
          <w:rPr>
            <w:rStyle w:val="Hyperlink"/>
            <w:noProof/>
          </w:rPr>
          <w:t>7</w:t>
        </w:r>
        <w:r w:rsidR="00B749E3">
          <w:rPr>
            <w:rStyle w:val="Hyperlink"/>
            <w:noProof/>
          </w:rPr>
          <w:t xml:space="preserve">   </w:t>
        </w:r>
        <w:r w:rsidR="007C66E7" w:rsidRPr="00E937CE">
          <w:rPr>
            <w:rStyle w:val="Hyperlink"/>
            <w:noProof/>
          </w:rPr>
          <w:t xml:space="preserve">                                                                </w:t>
        </w:r>
      </w:hyperlink>
      <w:hyperlink w:anchor="_Toc134612557" w:history="1">
        <w:r w:rsidR="007C66E7" w:rsidRPr="00E937CE">
          <w:rPr>
            <w:rStyle w:val="Hyperlink"/>
            <w:noProof/>
          </w:rPr>
          <w:t xml:space="preserve">Figure 5.13 : Borosilicate(70%)+Copper oxide(30%) </w:t>
        </w:r>
        <w:r w:rsidR="006F7451">
          <w:rPr>
            <w:rStyle w:val="Hyperlink"/>
            <w:noProof/>
          </w:rPr>
          <w:t>Scaling……………………………………28</w:t>
        </w:r>
        <w:r w:rsidR="007C66E7" w:rsidRPr="00E937CE">
          <w:rPr>
            <w:rStyle w:val="Hyperlink"/>
            <w:noProof/>
          </w:rPr>
          <w:t xml:space="preserve"> </w:t>
        </w:r>
        <w:r w:rsidR="00B749E3">
          <w:rPr>
            <w:rStyle w:val="Hyperlink"/>
            <w:noProof/>
          </w:rPr>
          <w:t xml:space="preserve">                                                             </w:t>
        </w:r>
        <w:r w:rsidR="007C66E7" w:rsidRPr="00E937CE">
          <w:rPr>
            <w:rStyle w:val="Hyperlink"/>
            <w:noProof/>
          </w:rPr>
          <w:t xml:space="preserve">Figure 5.14 : Borosilicate(70%)+Copperoxide(30%) </w:t>
        </w:r>
        <w:r w:rsidR="006F7451">
          <w:rPr>
            <w:rStyle w:val="Hyperlink"/>
            <w:noProof/>
          </w:rPr>
          <w:t>Mixture……………………………………28</w:t>
        </w:r>
        <w:r w:rsidR="007C66E7" w:rsidRPr="00E937CE">
          <w:rPr>
            <w:rStyle w:val="Hyperlink"/>
            <w:noProof/>
          </w:rPr>
          <w:t xml:space="preserve">                                                                                               </w:t>
        </w:r>
      </w:hyperlink>
      <w:hyperlink w:anchor="_Toc134612558" w:history="1">
        <w:r w:rsidR="007C66E7" w:rsidRPr="00E937CE">
          <w:rPr>
            <w:rStyle w:val="Hyperlink"/>
            <w:noProof/>
          </w:rPr>
          <w:t xml:space="preserve">Figure 5.15: </w:t>
        </w:r>
        <w:r w:rsidR="00AF1072">
          <w:rPr>
            <w:rStyle w:val="Hyperlink"/>
            <w:noProof/>
          </w:rPr>
          <w:t xml:space="preserve"> </w:t>
        </w:r>
        <w:r w:rsidR="007C66E7" w:rsidRPr="00E937CE">
          <w:rPr>
            <w:rStyle w:val="Hyperlink"/>
            <w:noProof/>
          </w:rPr>
          <w:t>Polyvinyl alcohol Solution</w:t>
        </w:r>
        <w:r w:rsidR="00A13A4C">
          <w:rPr>
            <w:rStyle w:val="Hyperlink"/>
            <w:noProof/>
          </w:rPr>
          <w:t>…………………………………………………………..30</w:t>
        </w:r>
        <w:r w:rsidR="007C66E7" w:rsidRPr="00E937CE">
          <w:rPr>
            <w:rStyle w:val="Hyperlink"/>
            <w:noProof/>
          </w:rPr>
          <w:t xml:space="preserve">     </w:t>
        </w:r>
        <w:r w:rsidR="006F7451">
          <w:rPr>
            <w:rStyle w:val="Hyperlink"/>
            <w:noProof/>
          </w:rPr>
          <w:t xml:space="preserve"> </w:t>
        </w:r>
        <w:r w:rsidR="007C66E7" w:rsidRPr="00E937CE">
          <w:rPr>
            <w:rStyle w:val="Hyperlink"/>
            <w:noProof/>
          </w:rPr>
          <w:t xml:space="preserve">                            </w:t>
        </w:r>
        <w:r w:rsidR="006F7451">
          <w:rPr>
            <w:rStyle w:val="Hyperlink"/>
            <w:noProof/>
          </w:rPr>
          <w:t xml:space="preserve">                                                  </w:t>
        </w:r>
        <w:r w:rsidR="007C66E7" w:rsidRPr="00E937CE">
          <w:rPr>
            <w:rStyle w:val="Hyperlink"/>
            <w:noProof/>
          </w:rPr>
          <w:t xml:space="preserve"> Figure 5.16 : PVA Solution preparation</w:t>
        </w:r>
        <w:r w:rsidR="007C66E7">
          <w:rPr>
            <w:noProof/>
            <w:webHidden/>
          </w:rPr>
          <w:tab/>
        </w:r>
        <w:r w:rsidR="007C66E7">
          <w:rPr>
            <w:noProof/>
            <w:webHidden/>
          </w:rPr>
          <w:fldChar w:fldCharType="begin"/>
        </w:r>
        <w:r w:rsidR="007C66E7">
          <w:rPr>
            <w:noProof/>
            <w:webHidden/>
          </w:rPr>
          <w:instrText xml:space="preserve"> PAGEREF _Toc134612558 \h </w:instrText>
        </w:r>
        <w:r w:rsidR="007C66E7">
          <w:rPr>
            <w:noProof/>
            <w:webHidden/>
          </w:rPr>
        </w:r>
        <w:r w:rsidR="007C66E7">
          <w:rPr>
            <w:noProof/>
            <w:webHidden/>
          </w:rPr>
          <w:fldChar w:fldCharType="separate"/>
        </w:r>
        <w:r w:rsidR="008C39D0">
          <w:rPr>
            <w:noProof/>
            <w:webHidden/>
          </w:rPr>
          <w:t>30</w:t>
        </w:r>
        <w:r w:rsidR="007C66E7">
          <w:rPr>
            <w:noProof/>
            <w:webHidden/>
          </w:rPr>
          <w:fldChar w:fldCharType="end"/>
        </w:r>
      </w:hyperlink>
    </w:p>
    <w:p w14:paraId="6CF12E14" w14:textId="466A6D4B"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59" w:history="1">
        <w:r w:rsidR="007C66E7" w:rsidRPr="00E937CE">
          <w:rPr>
            <w:rStyle w:val="Hyperlink"/>
            <w:noProof/>
          </w:rPr>
          <w:t xml:space="preserve">Figure 5.17: </w:t>
        </w:r>
        <w:r w:rsidR="00AF1072">
          <w:rPr>
            <w:rStyle w:val="Hyperlink"/>
            <w:noProof/>
          </w:rPr>
          <w:t xml:space="preserve"> </w:t>
        </w:r>
        <w:r w:rsidR="007C66E7" w:rsidRPr="00E937CE">
          <w:rPr>
            <w:rStyle w:val="Hyperlink"/>
            <w:noProof/>
          </w:rPr>
          <w:t>Die sleeve and bottom die</w:t>
        </w:r>
        <w:r w:rsidR="007C66E7">
          <w:rPr>
            <w:noProof/>
            <w:webHidden/>
          </w:rPr>
          <w:tab/>
        </w:r>
        <w:r w:rsidR="007C66E7">
          <w:rPr>
            <w:noProof/>
            <w:webHidden/>
          </w:rPr>
          <w:fldChar w:fldCharType="begin"/>
        </w:r>
        <w:r w:rsidR="007C66E7">
          <w:rPr>
            <w:noProof/>
            <w:webHidden/>
          </w:rPr>
          <w:instrText xml:space="preserve"> PAGEREF _Toc134612559 \h </w:instrText>
        </w:r>
        <w:r w:rsidR="007C66E7">
          <w:rPr>
            <w:noProof/>
            <w:webHidden/>
          </w:rPr>
        </w:r>
        <w:r w:rsidR="007C66E7">
          <w:rPr>
            <w:noProof/>
            <w:webHidden/>
          </w:rPr>
          <w:fldChar w:fldCharType="separate"/>
        </w:r>
        <w:r w:rsidR="008C39D0">
          <w:rPr>
            <w:noProof/>
            <w:webHidden/>
          </w:rPr>
          <w:t>31</w:t>
        </w:r>
        <w:r w:rsidR="007C66E7">
          <w:rPr>
            <w:noProof/>
            <w:webHidden/>
          </w:rPr>
          <w:fldChar w:fldCharType="end"/>
        </w:r>
      </w:hyperlink>
    </w:p>
    <w:p w14:paraId="7B819D7D" w14:textId="34575845"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60" w:history="1">
        <w:r w:rsidR="007C66E7" w:rsidRPr="00E937CE">
          <w:rPr>
            <w:rStyle w:val="Hyperlink"/>
            <w:noProof/>
          </w:rPr>
          <w:t xml:space="preserve">Figure 5.18: </w:t>
        </w:r>
        <w:r w:rsidR="00AF1072">
          <w:rPr>
            <w:rStyle w:val="Hyperlink"/>
            <w:noProof/>
          </w:rPr>
          <w:t xml:space="preserve"> </w:t>
        </w:r>
        <w:r w:rsidR="007C66E7" w:rsidRPr="00E937CE">
          <w:rPr>
            <w:rStyle w:val="Hyperlink"/>
            <w:noProof/>
          </w:rPr>
          <w:t>Combined Bottom die and Die sleeve</w:t>
        </w:r>
        <w:r w:rsidR="007C66E7">
          <w:rPr>
            <w:noProof/>
            <w:webHidden/>
          </w:rPr>
          <w:tab/>
        </w:r>
        <w:r w:rsidR="007C66E7">
          <w:rPr>
            <w:noProof/>
            <w:webHidden/>
          </w:rPr>
          <w:fldChar w:fldCharType="begin"/>
        </w:r>
        <w:r w:rsidR="007C66E7">
          <w:rPr>
            <w:noProof/>
            <w:webHidden/>
          </w:rPr>
          <w:instrText xml:space="preserve"> PAGEREF _Toc134612560 \h </w:instrText>
        </w:r>
        <w:r w:rsidR="007C66E7">
          <w:rPr>
            <w:noProof/>
            <w:webHidden/>
          </w:rPr>
        </w:r>
        <w:r w:rsidR="007C66E7">
          <w:rPr>
            <w:noProof/>
            <w:webHidden/>
          </w:rPr>
          <w:fldChar w:fldCharType="separate"/>
        </w:r>
        <w:r w:rsidR="008C39D0">
          <w:rPr>
            <w:noProof/>
            <w:webHidden/>
          </w:rPr>
          <w:t>31</w:t>
        </w:r>
        <w:r w:rsidR="007C66E7">
          <w:rPr>
            <w:noProof/>
            <w:webHidden/>
          </w:rPr>
          <w:fldChar w:fldCharType="end"/>
        </w:r>
      </w:hyperlink>
    </w:p>
    <w:p w14:paraId="3683B7BA" w14:textId="1F1D2B68"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61" w:history="1">
        <w:r w:rsidR="007C66E7" w:rsidRPr="00E937CE">
          <w:rPr>
            <w:rStyle w:val="Hyperlink"/>
            <w:noProof/>
          </w:rPr>
          <w:t xml:space="preserve">Figure 5.19: </w:t>
        </w:r>
        <w:r w:rsidR="00AF1072">
          <w:rPr>
            <w:rStyle w:val="Hyperlink"/>
            <w:noProof/>
          </w:rPr>
          <w:t xml:space="preserve"> </w:t>
        </w:r>
        <w:r w:rsidR="007C66E7" w:rsidRPr="00E937CE">
          <w:rPr>
            <w:rStyle w:val="Hyperlink"/>
            <w:noProof/>
          </w:rPr>
          <w:t>Die core and die sleeve</w:t>
        </w:r>
        <w:r w:rsidR="007C66E7">
          <w:rPr>
            <w:noProof/>
            <w:webHidden/>
          </w:rPr>
          <w:tab/>
        </w:r>
        <w:r w:rsidR="007C66E7">
          <w:rPr>
            <w:noProof/>
            <w:webHidden/>
          </w:rPr>
          <w:fldChar w:fldCharType="begin"/>
        </w:r>
        <w:r w:rsidR="007C66E7">
          <w:rPr>
            <w:noProof/>
            <w:webHidden/>
          </w:rPr>
          <w:instrText xml:space="preserve"> PAGEREF _Toc134612561 \h </w:instrText>
        </w:r>
        <w:r w:rsidR="007C66E7">
          <w:rPr>
            <w:noProof/>
            <w:webHidden/>
          </w:rPr>
        </w:r>
        <w:r w:rsidR="007C66E7">
          <w:rPr>
            <w:noProof/>
            <w:webHidden/>
          </w:rPr>
          <w:fldChar w:fldCharType="separate"/>
        </w:r>
        <w:r w:rsidR="008C39D0">
          <w:rPr>
            <w:noProof/>
            <w:webHidden/>
          </w:rPr>
          <w:t>32</w:t>
        </w:r>
        <w:r w:rsidR="007C66E7">
          <w:rPr>
            <w:noProof/>
            <w:webHidden/>
          </w:rPr>
          <w:fldChar w:fldCharType="end"/>
        </w:r>
      </w:hyperlink>
    </w:p>
    <w:p w14:paraId="762C2306" w14:textId="33C4B30B"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62" w:history="1">
        <w:r w:rsidR="007C66E7" w:rsidRPr="00E937CE">
          <w:rPr>
            <w:rStyle w:val="Hyperlink"/>
            <w:noProof/>
          </w:rPr>
          <w:t xml:space="preserve">Figure 5.20: </w:t>
        </w:r>
        <w:r w:rsidR="00AF1072">
          <w:rPr>
            <w:rStyle w:val="Hyperlink"/>
            <w:noProof/>
          </w:rPr>
          <w:t xml:space="preserve"> </w:t>
        </w:r>
        <w:r w:rsidR="007C66E7" w:rsidRPr="00E937CE">
          <w:rPr>
            <w:rStyle w:val="Hyperlink"/>
            <w:noProof/>
          </w:rPr>
          <w:t>Die core is locked in the die sleeve</w:t>
        </w:r>
        <w:r w:rsidR="007C66E7">
          <w:rPr>
            <w:noProof/>
            <w:webHidden/>
          </w:rPr>
          <w:tab/>
        </w:r>
        <w:r w:rsidR="007C66E7">
          <w:rPr>
            <w:noProof/>
            <w:webHidden/>
          </w:rPr>
          <w:fldChar w:fldCharType="begin"/>
        </w:r>
        <w:r w:rsidR="007C66E7">
          <w:rPr>
            <w:noProof/>
            <w:webHidden/>
          </w:rPr>
          <w:instrText xml:space="preserve"> PAGEREF _Toc134612562 \h </w:instrText>
        </w:r>
        <w:r w:rsidR="007C66E7">
          <w:rPr>
            <w:noProof/>
            <w:webHidden/>
          </w:rPr>
        </w:r>
        <w:r w:rsidR="007C66E7">
          <w:rPr>
            <w:noProof/>
            <w:webHidden/>
          </w:rPr>
          <w:fldChar w:fldCharType="separate"/>
        </w:r>
        <w:r w:rsidR="008C39D0">
          <w:rPr>
            <w:noProof/>
            <w:webHidden/>
          </w:rPr>
          <w:t>32</w:t>
        </w:r>
        <w:r w:rsidR="007C66E7">
          <w:rPr>
            <w:noProof/>
            <w:webHidden/>
          </w:rPr>
          <w:fldChar w:fldCharType="end"/>
        </w:r>
      </w:hyperlink>
    </w:p>
    <w:p w14:paraId="16488FD3" w14:textId="01EB0585"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63" w:history="1">
        <w:r w:rsidR="007C66E7" w:rsidRPr="00E937CE">
          <w:rPr>
            <w:rStyle w:val="Hyperlink"/>
            <w:noProof/>
          </w:rPr>
          <w:t xml:space="preserve">Figure 5.21: </w:t>
        </w:r>
        <w:r w:rsidR="00AF1072">
          <w:rPr>
            <w:rStyle w:val="Hyperlink"/>
            <w:noProof/>
          </w:rPr>
          <w:t xml:space="preserve"> </w:t>
        </w:r>
        <w:r w:rsidR="007C66E7" w:rsidRPr="00E937CE">
          <w:rPr>
            <w:rStyle w:val="Hyperlink"/>
            <w:noProof/>
          </w:rPr>
          <w:t>Composite Material is added</w:t>
        </w:r>
        <w:r w:rsidR="007C66E7">
          <w:rPr>
            <w:noProof/>
            <w:webHidden/>
          </w:rPr>
          <w:tab/>
        </w:r>
        <w:r w:rsidR="007C66E7">
          <w:rPr>
            <w:noProof/>
            <w:webHidden/>
          </w:rPr>
          <w:fldChar w:fldCharType="begin"/>
        </w:r>
        <w:r w:rsidR="007C66E7">
          <w:rPr>
            <w:noProof/>
            <w:webHidden/>
          </w:rPr>
          <w:instrText xml:space="preserve"> PAGEREF _Toc134612563 \h </w:instrText>
        </w:r>
        <w:r w:rsidR="007C66E7">
          <w:rPr>
            <w:noProof/>
            <w:webHidden/>
          </w:rPr>
        </w:r>
        <w:r w:rsidR="007C66E7">
          <w:rPr>
            <w:noProof/>
            <w:webHidden/>
          </w:rPr>
          <w:fldChar w:fldCharType="separate"/>
        </w:r>
        <w:r w:rsidR="008C39D0">
          <w:rPr>
            <w:noProof/>
            <w:webHidden/>
          </w:rPr>
          <w:t>33</w:t>
        </w:r>
        <w:r w:rsidR="007C66E7">
          <w:rPr>
            <w:noProof/>
            <w:webHidden/>
          </w:rPr>
          <w:fldChar w:fldCharType="end"/>
        </w:r>
      </w:hyperlink>
    </w:p>
    <w:p w14:paraId="78C241D4" w14:textId="0DBEE071"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64" w:history="1">
        <w:r w:rsidR="007C66E7" w:rsidRPr="00E937CE">
          <w:rPr>
            <w:rStyle w:val="Hyperlink"/>
            <w:noProof/>
          </w:rPr>
          <w:t xml:space="preserve">Figure 5.22: </w:t>
        </w:r>
        <w:r w:rsidR="00AF1072">
          <w:rPr>
            <w:rStyle w:val="Hyperlink"/>
            <w:noProof/>
          </w:rPr>
          <w:t xml:space="preserve"> </w:t>
        </w:r>
        <w:r w:rsidR="007C66E7" w:rsidRPr="00E937CE">
          <w:rPr>
            <w:rStyle w:val="Hyperlink"/>
            <w:noProof/>
          </w:rPr>
          <w:t>Pushing Rod is Connected to die sleeve</w:t>
        </w:r>
        <w:r w:rsidR="007C66E7">
          <w:rPr>
            <w:noProof/>
            <w:webHidden/>
          </w:rPr>
          <w:tab/>
        </w:r>
        <w:r w:rsidR="007C66E7">
          <w:rPr>
            <w:noProof/>
            <w:webHidden/>
          </w:rPr>
          <w:fldChar w:fldCharType="begin"/>
        </w:r>
        <w:r w:rsidR="007C66E7">
          <w:rPr>
            <w:noProof/>
            <w:webHidden/>
          </w:rPr>
          <w:instrText xml:space="preserve"> PAGEREF _Toc134612564 \h </w:instrText>
        </w:r>
        <w:r w:rsidR="007C66E7">
          <w:rPr>
            <w:noProof/>
            <w:webHidden/>
          </w:rPr>
        </w:r>
        <w:r w:rsidR="007C66E7">
          <w:rPr>
            <w:noProof/>
            <w:webHidden/>
          </w:rPr>
          <w:fldChar w:fldCharType="separate"/>
        </w:r>
        <w:r w:rsidR="008C39D0">
          <w:rPr>
            <w:noProof/>
            <w:webHidden/>
          </w:rPr>
          <w:t>33</w:t>
        </w:r>
        <w:r w:rsidR="007C66E7">
          <w:rPr>
            <w:noProof/>
            <w:webHidden/>
          </w:rPr>
          <w:fldChar w:fldCharType="end"/>
        </w:r>
      </w:hyperlink>
    </w:p>
    <w:p w14:paraId="4F645A5A" w14:textId="2FF574D0"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65" w:history="1">
        <w:r w:rsidR="007C66E7" w:rsidRPr="00E937CE">
          <w:rPr>
            <w:rStyle w:val="Hyperlink"/>
            <w:noProof/>
          </w:rPr>
          <w:t xml:space="preserve">Figure 5.23: </w:t>
        </w:r>
        <w:r w:rsidR="00AF1072">
          <w:rPr>
            <w:rStyle w:val="Hyperlink"/>
            <w:noProof/>
          </w:rPr>
          <w:t xml:space="preserve"> </w:t>
        </w:r>
        <w:r w:rsidR="007C66E7" w:rsidRPr="00E937CE">
          <w:rPr>
            <w:rStyle w:val="Hyperlink"/>
            <w:noProof/>
          </w:rPr>
          <w:t>Die sleeve is locked under Hydraulic Press</w:t>
        </w:r>
        <w:r w:rsidR="007C66E7">
          <w:rPr>
            <w:noProof/>
            <w:webHidden/>
          </w:rPr>
          <w:tab/>
        </w:r>
        <w:r w:rsidR="007C66E7">
          <w:rPr>
            <w:noProof/>
            <w:webHidden/>
          </w:rPr>
          <w:fldChar w:fldCharType="begin"/>
        </w:r>
        <w:r w:rsidR="007C66E7">
          <w:rPr>
            <w:noProof/>
            <w:webHidden/>
          </w:rPr>
          <w:instrText xml:space="preserve"> PAGEREF _Toc134612565 \h </w:instrText>
        </w:r>
        <w:r w:rsidR="007C66E7">
          <w:rPr>
            <w:noProof/>
            <w:webHidden/>
          </w:rPr>
        </w:r>
        <w:r w:rsidR="007C66E7">
          <w:rPr>
            <w:noProof/>
            <w:webHidden/>
          </w:rPr>
          <w:fldChar w:fldCharType="separate"/>
        </w:r>
        <w:r w:rsidR="008C39D0">
          <w:rPr>
            <w:noProof/>
            <w:webHidden/>
          </w:rPr>
          <w:t>34</w:t>
        </w:r>
        <w:r w:rsidR="007C66E7">
          <w:rPr>
            <w:noProof/>
            <w:webHidden/>
          </w:rPr>
          <w:fldChar w:fldCharType="end"/>
        </w:r>
      </w:hyperlink>
    </w:p>
    <w:p w14:paraId="57EAFDBE" w14:textId="6B797A01"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66" w:history="1">
        <w:r w:rsidR="007C66E7" w:rsidRPr="00E937CE">
          <w:rPr>
            <w:rStyle w:val="Hyperlink"/>
            <w:noProof/>
          </w:rPr>
          <w:t xml:space="preserve">Figure 5.24: </w:t>
        </w:r>
        <w:r w:rsidR="00AF1072">
          <w:rPr>
            <w:rStyle w:val="Hyperlink"/>
            <w:noProof/>
          </w:rPr>
          <w:t xml:space="preserve"> </w:t>
        </w:r>
        <w:r w:rsidR="007C66E7" w:rsidRPr="00E937CE">
          <w:rPr>
            <w:rStyle w:val="Hyperlink"/>
            <w:noProof/>
          </w:rPr>
          <w:t>50 Kgf Pressure is maintained</w:t>
        </w:r>
        <w:r w:rsidR="00A13A4C">
          <w:rPr>
            <w:rStyle w:val="Hyperlink"/>
            <w:noProof/>
          </w:rPr>
          <w:t>…………………………………………………….</w:t>
        </w:r>
        <w:r w:rsidR="00AF1072">
          <w:rPr>
            <w:rStyle w:val="Hyperlink"/>
            <w:noProof/>
          </w:rPr>
          <w:t xml:space="preserve">   </w:t>
        </w:r>
        <w:r w:rsidR="00A13A4C">
          <w:rPr>
            <w:rStyle w:val="Hyperlink"/>
            <w:noProof/>
          </w:rPr>
          <w:t>34</w:t>
        </w:r>
        <w:r w:rsidR="007C66E7" w:rsidRPr="00E937CE">
          <w:rPr>
            <w:rStyle w:val="Hyperlink"/>
            <w:noProof/>
          </w:rPr>
          <w:t xml:space="preserve">                                       </w:t>
        </w:r>
        <w:r w:rsidR="00A13A4C">
          <w:rPr>
            <w:rStyle w:val="Hyperlink"/>
            <w:noProof/>
          </w:rPr>
          <w:t xml:space="preserve">                                         </w:t>
        </w:r>
        <w:r w:rsidR="007C66E7" w:rsidRPr="00E937CE">
          <w:rPr>
            <w:rStyle w:val="Hyperlink"/>
            <w:noProof/>
          </w:rPr>
          <w:t>Figure 5.25 : Hand bar setup</w:t>
        </w:r>
        <w:r w:rsidR="007C66E7">
          <w:rPr>
            <w:noProof/>
            <w:webHidden/>
          </w:rPr>
          <w:tab/>
        </w:r>
        <w:r w:rsidR="007C66E7">
          <w:rPr>
            <w:noProof/>
            <w:webHidden/>
          </w:rPr>
          <w:fldChar w:fldCharType="begin"/>
        </w:r>
        <w:r w:rsidR="007C66E7">
          <w:rPr>
            <w:noProof/>
            <w:webHidden/>
          </w:rPr>
          <w:instrText xml:space="preserve"> PAGEREF _Toc134612566 \h </w:instrText>
        </w:r>
        <w:r w:rsidR="007C66E7">
          <w:rPr>
            <w:noProof/>
            <w:webHidden/>
          </w:rPr>
        </w:r>
        <w:r w:rsidR="007C66E7">
          <w:rPr>
            <w:noProof/>
            <w:webHidden/>
          </w:rPr>
          <w:fldChar w:fldCharType="separate"/>
        </w:r>
        <w:r w:rsidR="008C39D0">
          <w:rPr>
            <w:noProof/>
            <w:webHidden/>
          </w:rPr>
          <w:t>34</w:t>
        </w:r>
        <w:r w:rsidR="007C66E7">
          <w:rPr>
            <w:noProof/>
            <w:webHidden/>
          </w:rPr>
          <w:fldChar w:fldCharType="end"/>
        </w:r>
      </w:hyperlink>
    </w:p>
    <w:p w14:paraId="6D155410" w14:textId="774E4375"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67" w:history="1">
        <w:r w:rsidR="007C66E7" w:rsidRPr="00E937CE">
          <w:rPr>
            <w:rStyle w:val="Hyperlink"/>
            <w:noProof/>
          </w:rPr>
          <w:t>Figure 5.26 : Mold remover and die sleeve</w:t>
        </w:r>
        <w:r w:rsidR="007C66E7">
          <w:rPr>
            <w:noProof/>
            <w:webHidden/>
          </w:rPr>
          <w:tab/>
        </w:r>
        <w:r w:rsidR="007C66E7">
          <w:rPr>
            <w:noProof/>
            <w:webHidden/>
          </w:rPr>
          <w:fldChar w:fldCharType="begin"/>
        </w:r>
        <w:r w:rsidR="007C66E7">
          <w:rPr>
            <w:noProof/>
            <w:webHidden/>
          </w:rPr>
          <w:instrText xml:space="preserve"> PAGEREF _Toc134612567 \h </w:instrText>
        </w:r>
        <w:r w:rsidR="007C66E7">
          <w:rPr>
            <w:noProof/>
            <w:webHidden/>
          </w:rPr>
        </w:r>
        <w:r w:rsidR="007C66E7">
          <w:rPr>
            <w:noProof/>
            <w:webHidden/>
          </w:rPr>
          <w:fldChar w:fldCharType="separate"/>
        </w:r>
        <w:r w:rsidR="008C39D0">
          <w:rPr>
            <w:noProof/>
            <w:webHidden/>
          </w:rPr>
          <w:t>35</w:t>
        </w:r>
        <w:r w:rsidR="007C66E7">
          <w:rPr>
            <w:noProof/>
            <w:webHidden/>
          </w:rPr>
          <w:fldChar w:fldCharType="end"/>
        </w:r>
      </w:hyperlink>
    </w:p>
    <w:p w14:paraId="6646D52F" w14:textId="6E1117CE"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68" w:history="1">
        <w:r w:rsidR="007C66E7" w:rsidRPr="00E937CE">
          <w:rPr>
            <w:rStyle w:val="Hyperlink"/>
            <w:noProof/>
          </w:rPr>
          <w:t xml:space="preserve">Figure 5.27: </w:t>
        </w:r>
        <w:r w:rsidR="00AF1072">
          <w:rPr>
            <w:rStyle w:val="Hyperlink"/>
            <w:noProof/>
          </w:rPr>
          <w:t xml:space="preserve"> M</w:t>
        </w:r>
        <w:r w:rsidR="007C66E7" w:rsidRPr="00E937CE">
          <w:rPr>
            <w:rStyle w:val="Hyperlink"/>
            <w:noProof/>
          </w:rPr>
          <w:t>old remover is put under die sleeve</w:t>
        </w:r>
        <w:r w:rsidR="007C66E7">
          <w:rPr>
            <w:noProof/>
            <w:webHidden/>
          </w:rPr>
          <w:tab/>
        </w:r>
        <w:r w:rsidR="007C66E7">
          <w:rPr>
            <w:noProof/>
            <w:webHidden/>
          </w:rPr>
          <w:fldChar w:fldCharType="begin"/>
        </w:r>
        <w:r w:rsidR="007C66E7">
          <w:rPr>
            <w:noProof/>
            <w:webHidden/>
          </w:rPr>
          <w:instrText xml:space="preserve"> PAGEREF _Toc134612568 \h </w:instrText>
        </w:r>
        <w:r w:rsidR="007C66E7">
          <w:rPr>
            <w:noProof/>
            <w:webHidden/>
          </w:rPr>
        </w:r>
        <w:r w:rsidR="007C66E7">
          <w:rPr>
            <w:noProof/>
            <w:webHidden/>
          </w:rPr>
          <w:fldChar w:fldCharType="separate"/>
        </w:r>
        <w:r w:rsidR="008C39D0">
          <w:rPr>
            <w:noProof/>
            <w:webHidden/>
          </w:rPr>
          <w:t>35</w:t>
        </w:r>
        <w:r w:rsidR="007C66E7">
          <w:rPr>
            <w:noProof/>
            <w:webHidden/>
          </w:rPr>
          <w:fldChar w:fldCharType="end"/>
        </w:r>
      </w:hyperlink>
    </w:p>
    <w:p w14:paraId="466D5127" w14:textId="2FB50100"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69" w:history="1">
        <w:r w:rsidR="007C66E7" w:rsidRPr="00E937CE">
          <w:rPr>
            <w:rStyle w:val="Hyperlink"/>
            <w:noProof/>
          </w:rPr>
          <w:t xml:space="preserve">Figure 5.28: </w:t>
        </w:r>
        <w:r w:rsidR="00AF1072">
          <w:rPr>
            <w:rStyle w:val="Hyperlink"/>
            <w:noProof/>
          </w:rPr>
          <w:t xml:space="preserve"> </w:t>
        </w:r>
        <w:r w:rsidR="007C66E7" w:rsidRPr="00E937CE">
          <w:rPr>
            <w:rStyle w:val="Hyperlink"/>
            <w:noProof/>
          </w:rPr>
          <w:t>Pellet is separated from die sleeve</w:t>
        </w:r>
        <w:r w:rsidR="007C66E7">
          <w:rPr>
            <w:noProof/>
            <w:webHidden/>
          </w:rPr>
          <w:tab/>
        </w:r>
        <w:r w:rsidR="007C66E7">
          <w:rPr>
            <w:noProof/>
            <w:webHidden/>
          </w:rPr>
          <w:fldChar w:fldCharType="begin"/>
        </w:r>
        <w:r w:rsidR="007C66E7">
          <w:rPr>
            <w:noProof/>
            <w:webHidden/>
          </w:rPr>
          <w:instrText xml:space="preserve"> PAGEREF _Toc134612569 \h </w:instrText>
        </w:r>
        <w:r w:rsidR="007C66E7">
          <w:rPr>
            <w:noProof/>
            <w:webHidden/>
          </w:rPr>
        </w:r>
        <w:r w:rsidR="007C66E7">
          <w:rPr>
            <w:noProof/>
            <w:webHidden/>
          </w:rPr>
          <w:fldChar w:fldCharType="separate"/>
        </w:r>
        <w:r w:rsidR="008C39D0">
          <w:rPr>
            <w:noProof/>
            <w:webHidden/>
          </w:rPr>
          <w:t>36</w:t>
        </w:r>
        <w:r w:rsidR="007C66E7">
          <w:rPr>
            <w:noProof/>
            <w:webHidden/>
          </w:rPr>
          <w:fldChar w:fldCharType="end"/>
        </w:r>
      </w:hyperlink>
    </w:p>
    <w:p w14:paraId="6ACF2047" w14:textId="28F1F56E"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70" w:history="1">
        <w:r w:rsidR="007C66E7" w:rsidRPr="00E937CE">
          <w:rPr>
            <w:rStyle w:val="Hyperlink"/>
            <w:noProof/>
          </w:rPr>
          <w:t xml:space="preserve">Figure 5.29: </w:t>
        </w:r>
        <w:r w:rsidR="00AF1072">
          <w:rPr>
            <w:rStyle w:val="Hyperlink"/>
            <w:noProof/>
          </w:rPr>
          <w:t xml:space="preserve"> </w:t>
        </w:r>
        <w:r w:rsidR="007C66E7" w:rsidRPr="00E937CE">
          <w:rPr>
            <w:rStyle w:val="Hyperlink"/>
            <w:noProof/>
          </w:rPr>
          <w:t>Pellet is separated from die sleeve</w:t>
        </w:r>
        <w:r w:rsidR="007C66E7">
          <w:rPr>
            <w:noProof/>
            <w:webHidden/>
          </w:rPr>
          <w:tab/>
        </w:r>
        <w:r w:rsidR="007C66E7">
          <w:rPr>
            <w:noProof/>
            <w:webHidden/>
          </w:rPr>
          <w:fldChar w:fldCharType="begin"/>
        </w:r>
        <w:r w:rsidR="007C66E7">
          <w:rPr>
            <w:noProof/>
            <w:webHidden/>
          </w:rPr>
          <w:instrText xml:space="preserve"> PAGEREF _Toc134612570 \h </w:instrText>
        </w:r>
        <w:r w:rsidR="007C66E7">
          <w:rPr>
            <w:noProof/>
            <w:webHidden/>
          </w:rPr>
        </w:r>
        <w:r w:rsidR="007C66E7">
          <w:rPr>
            <w:noProof/>
            <w:webHidden/>
          </w:rPr>
          <w:fldChar w:fldCharType="separate"/>
        </w:r>
        <w:r w:rsidR="008C39D0">
          <w:rPr>
            <w:noProof/>
            <w:webHidden/>
          </w:rPr>
          <w:t>36</w:t>
        </w:r>
        <w:r w:rsidR="007C66E7">
          <w:rPr>
            <w:noProof/>
            <w:webHidden/>
          </w:rPr>
          <w:fldChar w:fldCharType="end"/>
        </w:r>
      </w:hyperlink>
    </w:p>
    <w:p w14:paraId="27163F34" w14:textId="61C4AE39"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71" w:history="1">
        <w:r w:rsidR="007C66E7" w:rsidRPr="00E937CE">
          <w:rPr>
            <w:rStyle w:val="Hyperlink"/>
            <w:noProof/>
          </w:rPr>
          <w:t xml:space="preserve">Figure 5.30 : Above are pellet </w:t>
        </w:r>
        <w:r w:rsidR="00AF1072">
          <w:rPr>
            <w:rStyle w:val="Hyperlink"/>
            <w:noProof/>
          </w:rPr>
          <w:t>pictures</w:t>
        </w:r>
        <w:r w:rsidR="007C66E7" w:rsidRPr="00E937CE">
          <w:rPr>
            <w:rStyle w:val="Hyperlink"/>
            <w:noProof/>
          </w:rPr>
          <w:t xml:space="preserve"> of all 24 samples neatly labeled and locked</w:t>
        </w:r>
        <w:r w:rsidR="007C66E7">
          <w:rPr>
            <w:noProof/>
            <w:webHidden/>
          </w:rPr>
          <w:tab/>
        </w:r>
        <w:r w:rsidR="007C66E7">
          <w:rPr>
            <w:noProof/>
            <w:webHidden/>
          </w:rPr>
          <w:fldChar w:fldCharType="begin"/>
        </w:r>
        <w:r w:rsidR="007C66E7">
          <w:rPr>
            <w:noProof/>
            <w:webHidden/>
          </w:rPr>
          <w:instrText xml:space="preserve"> PAGEREF _Toc134612571 \h </w:instrText>
        </w:r>
        <w:r w:rsidR="007C66E7">
          <w:rPr>
            <w:noProof/>
            <w:webHidden/>
          </w:rPr>
        </w:r>
        <w:r w:rsidR="007C66E7">
          <w:rPr>
            <w:noProof/>
            <w:webHidden/>
          </w:rPr>
          <w:fldChar w:fldCharType="separate"/>
        </w:r>
        <w:r w:rsidR="008C39D0">
          <w:rPr>
            <w:noProof/>
            <w:webHidden/>
          </w:rPr>
          <w:t>39</w:t>
        </w:r>
        <w:r w:rsidR="007C66E7">
          <w:rPr>
            <w:noProof/>
            <w:webHidden/>
          </w:rPr>
          <w:fldChar w:fldCharType="end"/>
        </w:r>
      </w:hyperlink>
    </w:p>
    <w:p w14:paraId="1B8367AA" w14:textId="68D85C12"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72" w:history="1">
        <w:r w:rsidR="007C66E7" w:rsidRPr="00E937CE">
          <w:rPr>
            <w:rStyle w:val="Hyperlink"/>
            <w:noProof/>
          </w:rPr>
          <w:t xml:space="preserve">Figure 5.31: </w:t>
        </w:r>
        <w:r w:rsidR="00AF1072">
          <w:rPr>
            <w:rStyle w:val="Hyperlink"/>
            <w:noProof/>
          </w:rPr>
          <w:t xml:space="preserve"> </w:t>
        </w:r>
        <w:r w:rsidR="007C66E7" w:rsidRPr="00E937CE">
          <w:rPr>
            <w:rStyle w:val="Hyperlink"/>
            <w:noProof/>
          </w:rPr>
          <w:t>Pellets are placed inside the Oven</w:t>
        </w:r>
        <w:r w:rsidR="007C66E7">
          <w:rPr>
            <w:noProof/>
            <w:webHidden/>
          </w:rPr>
          <w:tab/>
        </w:r>
        <w:r w:rsidR="007C66E7">
          <w:rPr>
            <w:noProof/>
            <w:webHidden/>
          </w:rPr>
          <w:fldChar w:fldCharType="begin"/>
        </w:r>
        <w:r w:rsidR="007C66E7">
          <w:rPr>
            <w:noProof/>
            <w:webHidden/>
          </w:rPr>
          <w:instrText xml:space="preserve"> PAGEREF _Toc134612572 \h </w:instrText>
        </w:r>
        <w:r w:rsidR="007C66E7">
          <w:rPr>
            <w:noProof/>
            <w:webHidden/>
          </w:rPr>
        </w:r>
        <w:r w:rsidR="007C66E7">
          <w:rPr>
            <w:noProof/>
            <w:webHidden/>
          </w:rPr>
          <w:fldChar w:fldCharType="separate"/>
        </w:r>
        <w:r w:rsidR="008C39D0">
          <w:rPr>
            <w:noProof/>
            <w:webHidden/>
          </w:rPr>
          <w:t>40</w:t>
        </w:r>
        <w:r w:rsidR="007C66E7">
          <w:rPr>
            <w:noProof/>
            <w:webHidden/>
          </w:rPr>
          <w:fldChar w:fldCharType="end"/>
        </w:r>
      </w:hyperlink>
    </w:p>
    <w:p w14:paraId="1B2C99F6" w14:textId="75C7942F"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73" w:history="1">
        <w:r w:rsidR="007C66E7" w:rsidRPr="00E937CE">
          <w:rPr>
            <w:rStyle w:val="Hyperlink"/>
            <w:noProof/>
          </w:rPr>
          <w:t xml:space="preserve">Figure 5.32: </w:t>
        </w:r>
        <w:r w:rsidR="00AF1072">
          <w:rPr>
            <w:rStyle w:val="Hyperlink"/>
            <w:noProof/>
          </w:rPr>
          <w:t xml:space="preserve"> </w:t>
        </w:r>
        <w:r w:rsidR="007C66E7" w:rsidRPr="00E937CE">
          <w:rPr>
            <w:rStyle w:val="Hyperlink"/>
            <w:noProof/>
          </w:rPr>
          <w:t>Initial Temperature o</w:t>
        </w:r>
        <w:r w:rsidR="00AF1072">
          <w:rPr>
            <w:rStyle w:val="Hyperlink"/>
            <w:noProof/>
          </w:rPr>
          <w:t>f</w:t>
        </w:r>
        <w:r w:rsidR="007C66E7" w:rsidRPr="00E937CE">
          <w:rPr>
            <w:rStyle w:val="Hyperlink"/>
            <w:noProof/>
          </w:rPr>
          <w:t xml:space="preserve"> </w:t>
        </w:r>
        <w:r w:rsidR="00AF1072">
          <w:rPr>
            <w:rStyle w:val="Hyperlink"/>
            <w:noProof/>
          </w:rPr>
          <w:t>Furnace</w:t>
        </w:r>
        <w:r w:rsidR="007C66E7">
          <w:rPr>
            <w:noProof/>
            <w:webHidden/>
          </w:rPr>
          <w:tab/>
        </w:r>
        <w:r w:rsidR="007C66E7">
          <w:rPr>
            <w:noProof/>
            <w:webHidden/>
          </w:rPr>
          <w:fldChar w:fldCharType="begin"/>
        </w:r>
        <w:r w:rsidR="007C66E7">
          <w:rPr>
            <w:noProof/>
            <w:webHidden/>
          </w:rPr>
          <w:instrText xml:space="preserve"> PAGEREF _Toc134612573 \h </w:instrText>
        </w:r>
        <w:r w:rsidR="007C66E7">
          <w:rPr>
            <w:noProof/>
            <w:webHidden/>
          </w:rPr>
        </w:r>
        <w:r w:rsidR="007C66E7">
          <w:rPr>
            <w:noProof/>
            <w:webHidden/>
          </w:rPr>
          <w:fldChar w:fldCharType="separate"/>
        </w:r>
        <w:r w:rsidR="008C39D0">
          <w:rPr>
            <w:noProof/>
            <w:webHidden/>
          </w:rPr>
          <w:t>41</w:t>
        </w:r>
        <w:r w:rsidR="007C66E7">
          <w:rPr>
            <w:noProof/>
            <w:webHidden/>
          </w:rPr>
          <w:fldChar w:fldCharType="end"/>
        </w:r>
      </w:hyperlink>
    </w:p>
    <w:p w14:paraId="191B247F" w14:textId="2854CFFD"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74" w:history="1">
        <w:r w:rsidR="007C66E7" w:rsidRPr="00E937CE">
          <w:rPr>
            <w:rStyle w:val="Hyperlink"/>
            <w:noProof/>
          </w:rPr>
          <w:t xml:space="preserve">Figure 5.33: </w:t>
        </w:r>
        <w:r w:rsidR="00AF1072">
          <w:rPr>
            <w:rStyle w:val="Hyperlink"/>
            <w:noProof/>
          </w:rPr>
          <w:t xml:space="preserve"> </w:t>
        </w:r>
        <w:r w:rsidR="007C66E7" w:rsidRPr="00E937CE">
          <w:rPr>
            <w:rStyle w:val="Hyperlink"/>
            <w:noProof/>
          </w:rPr>
          <w:t>Furnace at 300° C</w:t>
        </w:r>
        <w:r w:rsidR="007C66E7">
          <w:rPr>
            <w:noProof/>
            <w:webHidden/>
          </w:rPr>
          <w:tab/>
        </w:r>
        <w:r w:rsidR="007C66E7">
          <w:rPr>
            <w:noProof/>
            <w:webHidden/>
          </w:rPr>
          <w:fldChar w:fldCharType="begin"/>
        </w:r>
        <w:r w:rsidR="007C66E7">
          <w:rPr>
            <w:noProof/>
            <w:webHidden/>
          </w:rPr>
          <w:instrText xml:space="preserve"> PAGEREF _Toc134612574 \h </w:instrText>
        </w:r>
        <w:r w:rsidR="007C66E7">
          <w:rPr>
            <w:noProof/>
            <w:webHidden/>
          </w:rPr>
        </w:r>
        <w:r w:rsidR="007C66E7">
          <w:rPr>
            <w:noProof/>
            <w:webHidden/>
          </w:rPr>
          <w:fldChar w:fldCharType="separate"/>
        </w:r>
        <w:r w:rsidR="008C39D0">
          <w:rPr>
            <w:noProof/>
            <w:webHidden/>
          </w:rPr>
          <w:t>41</w:t>
        </w:r>
        <w:r w:rsidR="007C66E7">
          <w:rPr>
            <w:noProof/>
            <w:webHidden/>
          </w:rPr>
          <w:fldChar w:fldCharType="end"/>
        </w:r>
      </w:hyperlink>
    </w:p>
    <w:p w14:paraId="4153E378" w14:textId="3AF0B836"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75" w:history="1">
        <w:r w:rsidR="007C66E7" w:rsidRPr="00E937CE">
          <w:rPr>
            <w:rStyle w:val="Hyperlink"/>
            <w:noProof/>
          </w:rPr>
          <w:t>Figure 5.34 : Furnace at 850° C</w:t>
        </w:r>
        <w:r w:rsidR="007C66E7">
          <w:rPr>
            <w:noProof/>
            <w:webHidden/>
          </w:rPr>
          <w:tab/>
        </w:r>
        <w:r w:rsidR="007C66E7">
          <w:rPr>
            <w:noProof/>
            <w:webHidden/>
          </w:rPr>
          <w:fldChar w:fldCharType="begin"/>
        </w:r>
        <w:r w:rsidR="007C66E7">
          <w:rPr>
            <w:noProof/>
            <w:webHidden/>
          </w:rPr>
          <w:instrText xml:space="preserve"> PAGEREF _Toc134612575 \h </w:instrText>
        </w:r>
        <w:r w:rsidR="007C66E7">
          <w:rPr>
            <w:noProof/>
            <w:webHidden/>
          </w:rPr>
        </w:r>
        <w:r w:rsidR="007C66E7">
          <w:rPr>
            <w:noProof/>
            <w:webHidden/>
          </w:rPr>
          <w:fldChar w:fldCharType="separate"/>
        </w:r>
        <w:r w:rsidR="008C39D0">
          <w:rPr>
            <w:noProof/>
            <w:webHidden/>
          </w:rPr>
          <w:t>42</w:t>
        </w:r>
        <w:r w:rsidR="007C66E7">
          <w:rPr>
            <w:noProof/>
            <w:webHidden/>
          </w:rPr>
          <w:fldChar w:fldCharType="end"/>
        </w:r>
      </w:hyperlink>
    </w:p>
    <w:p w14:paraId="4A4A496F" w14:textId="53AEC6CE"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76" w:history="1">
        <w:r w:rsidR="007C66E7" w:rsidRPr="00E937CE">
          <w:rPr>
            <w:rStyle w:val="Hyperlink"/>
            <w:noProof/>
          </w:rPr>
          <w:t>Figure 6.1:</w:t>
        </w:r>
        <w:r w:rsidR="00AF1072">
          <w:rPr>
            <w:rStyle w:val="Hyperlink"/>
            <w:noProof/>
          </w:rPr>
          <w:t xml:space="preserve">   </w:t>
        </w:r>
        <w:r w:rsidR="007C66E7" w:rsidRPr="00E937CE">
          <w:rPr>
            <w:rStyle w:val="Hyperlink"/>
            <w:noProof/>
          </w:rPr>
          <w:t xml:space="preserve"> Bar graph on Hardness test results</w:t>
        </w:r>
        <w:r w:rsidR="007C66E7">
          <w:rPr>
            <w:noProof/>
            <w:webHidden/>
          </w:rPr>
          <w:tab/>
        </w:r>
        <w:r w:rsidR="007C66E7">
          <w:rPr>
            <w:noProof/>
            <w:webHidden/>
          </w:rPr>
          <w:fldChar w:fldCharType="begin"/>
        </w:r>
        <w:r w:rsidR="007C66E7">
          <w:rPr>
            <w:noProof/>
            <w:webHidden/>
          </w:rPr>
          <w:instrText xml:space="preserve"> PAGEREF _Toc134612576 \h </w:instrText>
        </w:r>
        <w:r w:rsidR="007C66E7">
          <w:rPr>
            <w:noProof/>
            <w:webHidden/>
          </w:rPr>
        </w:r>
        <w:r w:rsidR="007C66E7">
          <w:rPr>
            <w:noProof/>
            <w:webHidden/>
          </w:rPr>
          <w:fldChar w:fldCharType="separate"/>
        </w:r>
        <w:r w:rsidR="008C39D0">
          <w:rPr>
            <w:noProof/>
            <w:webHidden/>
          </w:rPr>
          <w:t>44</w:t>
        </w:r>
        <w:r w:rsidR="007C66E7">
          <w:rPr>
            <w:noProof/>
            <w:webHidden/>
          </w:rPr>
          <w:fldChar w:fldCharType="end"/>
        </w:r>
      </w:hyperlink>
    </w:p>
    <w:p w14:paraId="1EF0152C" w14:textId="6FA016EB"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77" w:history="1">
        <w:r w:rsidR="007C66E7" w:rsidRPr="00E937CE">
          <w:rPr>
            <w:rStyle w:val="Hyperlink"/>
            <w:noProof/>
          </w:rPr>
          <w:t xml:space="preserve">Figure 6.2: </w:t>
        </w:r>
        <w:r w:rsidR="00AF1072">
          <w:rPr>
            <w:rStyle w:val="Hyperlink"/>
            <w:noProof/>
          </w:rPr>
          <w:t xml:space="preserve">   </w:t>
        </w:r>
        <w:r w:rsidR="007C66E7" w:rsidRPr="00E937CE">
          <w:rPr>
            <w:rStyle w:val="Hyperlink"/>
            <w:noProof/>
          </w:rPr>
          <w:t>Borosilicate(100%)</w:t>
        </w:r>
        <w:r w:rsidR="007C66E7">
          <w:rPr>
            <w:noProof/>
            <w:webHidden/>
          </w:rPr>
          <w:tab/>
        </w:r>
        <w:r w:rsidR="007C66E7">
          <w:rPr>
            <w:noProof/>
            <w:webHidden/>
          </w:rPr>
          <w:fldChar w:fldCharType="begin"/>
        </w:r>
        <w:r w:rsidR="007C66E7">
          <w:rPr>
            <w:noProof/>
            <w:webHidden/>
          </w:rPr>
          <w:instrText xml:space="preserve"> PAGEREF _Toc134612577 \h </w:instrText>
        </w:r>
        <w:r w:rsidR="007C66E7">
          <w:rPr>
            <w:noProof/>
            <w:webHidden/>
          </w:rPr>
        </w:r>
        <w:r w:rsidR="007C66E7">
          <w:rPr>
            <w:noProof/>
            <w:webHidden/>
          </w:rPr>
          <w:fldChar w:fldCharType="separate"/>
        </w:r>
        <w:r w:rsidR="008C39D0">
          <w:rPr>
            <w:noProof/>
            <w:webHidden/>
          </w:rPr>
          <w:t>45</w:t>
        </w:r>
        <w:r w:rsidR="007C66E7">
          <w:rPr>
            <w:noProof/>
            <w:webHidden/>
          </w:rPr>
          <w:fldChar w:fldCharType="end"/>
        </w:r>
      </w:hyperlink>
    </w:p>
    <w:p w14:paraId="7B68F765" w14:textId="630AD6C9"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78" w:history="1">
        <w:r w:rsidR="007C66E7" w:rsidRPr="00E937CE">
          <w:rPr>
            <w:rStyle w:val="Hyperlink"/>
            <w:noProof/>
          </w:rPr>
          <w:t xml:space="preserve">Figure 6.3: </w:t>
        </w:r>
        <w:r w:rsidR="00AF1072">
          <w:rPr>
            <w:rStyle w:val="Hyperlink"/>
            <w:noProof/>
          </w:rPr>
          <w:t xml:space="preserve">   </w:t>
        </w:r>
        <w:r w:rsidR="007C66E7" w:rsidRPr="00E937CE">
          <w:rPr>
            <w:rStyle w:val="Hyperlink"/>
            <w:noProof/>
          </w:rPr>
          <w:t>Borosilicate (90%)+ Alumina(10%)</w:t>
        </w:r>
        <w:r w:rsidR="007C66E7">
          <w:rPr>
            <w:noProof/>
            <w:webHidden/>
          </w:rPr>
          <w:tab/>
        </w:r>
        <w:r w:rsidR="007C66E7">
          <w:rPr>
            <w:noProof/>
            <w:webHidden/>
          </w:rPr>
          <w:fldChar w:fldCharType="begin"/>
        </w:r>
        <w:r w:rsidR="007C66E7">
          <w:rPr>
            <w:noProof/>
            <w:webHidden/>
          </w:rPr>
          <w:instrText xml:space="preserve"> PAGEREF _Toc134612578 \h </w:instrText>
        </w:r>
        <w:r w:rsidR="007C66E7">
          <w:rPr>
            <w:noProof/>
            <w:webHidden/>
          </w:rPr>
        </w:r>
        <w:r w:rsidR="007C66E7">
          <w:rPr>
            <w:noProof/>
            <w:webHidden/>
          </w:rPr>
          <w:fldChar w:fldCharType="separate"/>
        </w:r>
        <w:r w:rsidR="008C39D0">
          <w:rPr>
            <w:noProof/>
            <w:webHidden/>
          </w:rPr>
          <w:t>45</w:t>
        </w:r>
        <w:r w:rsidR="007C66E7">
          <w:rPr>
            <w:noProof/>
            <w:webHidden/>
          </w:rPr>
          <w:fldChar w:fldCharType="end"/>
        </w:r>
      </w:hyperlink>
    </w:p>
    <w:p w14:paraId="04E7E9A9" w14:textId="4A478E81"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79" w:history="1">
        <w:r w:rsidR="007C66E7" w:rsidRPr="00E937CE">
          <w:rPr>
            <w:rStyle w:val="Hyperlink"/>
            <w:noProof/>
          </w:rPr>
          <w:t xml:space="preserve">Figure 6.4: </w:t>
        </w:r>
        <w:r w:rsidR="00AF1072">
          <w:rPr>
            <w:rStyle w:val="Hyperlink"/>
            <w:noProof/>
          </w:rPr>
          <w:t xml:space="preserve">   </w:t>
        </w:r>
        <w:r w:rsidR="007C66E7" w:rsidRPr="00E937CE">
          <w:rPr>
            <w:rStyle w:val="Hyperlink"/>
            <w:noProof/>
          </w:rPr>
          <w:t>Borosilicate(80%)+ Alumina(20%)</w:t>
        </w:r>
        <w:r w:rsidR="007C66E7">
          <w:rPr>
            <w:noProof/>
            <w:webHidden/>
          </w:rPr>
          <w:tab/>
        </w:r>
        <w:r w:rsidR="007C66E7">
          <w:rPr>
            <w:noProof/>
            <w:webHidden/>
          </w:rPr>
          <w:fldChar w:fldCharType="begin"/>
        </w:r>
        <w:r w:rsidR="007C66E7">
          <w:rPr>
            <w:noProof/>
            <w:webHidden/>
          </w:rPr>
          <w:instrText xml:space="preserve"> PAGEREF _Toc134612579 \h </w:instrText>
        </w:r>
        <w:r w:rsidR="007C66E7">
          <w:rPr>
            <w:noProof/>
            <w:webHidden/>
          </w:rPr>
        </w:r>
        <w:r w:rsidR="007C66E7">
          <w:rPr>
            <w:noProof/>
            <w:webHidden/>
          </w:rPr>
          <w:fldChar w:fldCharType="separate"/>
        </w:r>
        <w:r w:rsidR="008C39D0">
          <w:rPr>
            <w:noProof/>
            <w:webHidden/>
          </w:rPr>
          <w:t>46</w:t>
        </w:r>
        <w:r w:rsidR="007C66E7">
          <w:rPr>
            <w:noProof/>
            <w:webHidden/>
          </w:rPr>
          <w:fldChar w:fldCharType="end"/>
        </w:r>
      </w:hyperlink>
    </w:p>
    <w:p w14:paraId="4FFBB78F" w14:textId="558B753C"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80" w:history="1">
        <w:r w:rsidR="007C66E7" w:rsidRPr="00E937CE">
          <w:rPr>
            <w:rStyle w:val="Hyperlink"/>
            <w:noProof/>
          </w:rPr>
          <w:t>Figure 6.5:</w:t>
        </w:r>
        <w:r w:rsidR="00AF1072">
          <w:rPr>
            <w:rStyle w:val="Hyperlink"/>
            <w:noProof/>
          </w:rPr>
          <w:t xml:space="preserve">   </w:t>
        </w:r>
        <w:r w:rsidR="007C66E7" w:rsidRPr="00E937CE">
          <w:rPr>
            <w:rStyle w:val="Hyperlink"/>
            <w:noProof/>
          </w:rPr>
          <w:t xml:space="preserve"> Borosilicate(70%)+ Alumina(30%)</w:t>
        </w:r>
        <w:r w:rsidR="007C66E7">
          <w:rPr>
            <w:noProof/>
            <w:webHidden/>
          </w:rPr>
          <w:tab/>
        </w:r>
        <w:r w:rsidR="007C66E7">
          <w:rPr>
            <w:noProof/>
            <w:webHidden/>
          </w:rPr>
          <w:fldChar w:fldCharType="begin"/>
        </w:r>
        <w:r w:rsidR="007C66E7">
          <w:rPr>
            <w:noProof/>
            <w:webHidden/>
          </w:rPr>
          <w:instrText xml:space="preserve"> PAGEREF _Toc134612580 \h </w:instrText>
        </w:r>
        <w:r w:rsidR="007C66E7">
          <w:rPr>
            <w:noProof/>
            <w:webHidden/>
          </w:rPr>
        </w:r>
        <w:r w:rsidR="007C66E7">
          <w:rPr>
            <w:noProof/>
            <w:webHidden/>
          </w:rPr>
          <w:fldChar w:fldCharType="separate"/>
        </w:r>
        <w:r w:rsidR="008C39D0">
          <w:rPr>
            <w:noProof/>
            <w:webHidden/>
          </w:rPr>
          <w:t>46</w:t>
        </w:r>
        <w:r w:rsidR="007C66E7">
          <w:rPr>
            <w:noProof/>
            <w:webHidden/>
          </w:rPr>
          <w:fldChar w:fldCharType="end"/>
        </w:r>
      </w:hyperlink>
    </w:p>
    <w:p w14:paraId="06BDC783" w14:textId="19DB8287"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81" w:history="1">
        <w:r w:rsidR="007C66E7" w:rsidRPr="00E937CE">
          <w:rPr>
            <w:rStyle w:val="Hyperlink"/>
            <w:noProof/>
          </w:rPr>
          <w:t xml:space="preserve">Figure 6.6: </w:t>
        </w:r>
        <w:r w:rsidR="00AF1072">
          <w:rPr>
            <w:rStyle w:val="Hyperlink"/>
            <w:noProof/>
          </w:rPr>
          <w:t xml:space="preserve">   </w:t>
        </w:r>
        <w:r w:rsidR="007C66E7" w:rsidRPr="00E937CE">
          <w:rPr>
            <w:rStyle w:val="Hyperlink"/>
            <w:noProof/>
          </w:rPr>
          <w:t>Borosilicate(90%)+ Copper oxide(10%)</w:t>
        </w:r>
        <w:r w:rsidR="007C66E7">
          <w:rPr>
            <w:noProof/>
            <w:webHidden/>
          </w:rPr>
          <w:tab/>
        </w:r>
        <w:r w:rsidR="007C66E7">
          <w:rPr>
            <w:noProof/>
            <w:webHidden/>
          </w:rPr>
          <w:fldChar w:fldCharType="begin"/>
        </w:r>
        <w:r w:rsidR="007C66E7">
          <w:rPr>
            <w:noProof/>
            <w:webHidden/>
          </w:rPr>
          <w:instrText xml:space="preserve"> PAGEREF _Toc134612581 \h </w:instrText>
        </w:r>
        <w:r w:rsidR="007C66E7">
          <w:rPr>
            <w:noProof/>
            <w:webHidden/>
          </w:rPr>
        </w:r>
        <w:r w:rsidR="007C66E7">
          <w:rPr>
            <w:noProof/>
            <w:webHidden/>
          </w:rPr>
          <w:fldChar w:fldCharType="separate"/>
        </w:r>
        <w:r w:rsidR="008C39D0">
          <w:rPr>
            <w:noProof/>
            <w:webHidden/>
          </w:rPr>
          <w:t>47</w:t>
        </w:r>
        <w:r w:rsidR="007C66E7">
          <w:rPr>
            <w:noProof/>
            <w:webHidden/>
          </w:rPr>
          <w:fldChar w:fldCharType="end"/>
        </w:r>
      </w:hyperlink>
    </w:p>
    <w:p w14:paraId="399BA8E8" w14:textId="37841C89"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82" w:history="1">
        <w:r w:rsidR="007C66E7" w:rsidRPr="00E937CE">
          <w:rPr>
            <w:rStyle w:val="Hyperlink"/>
            <w:noProof/>
          </w:rPr>
          <w:t xml:space="preserve">Figure 6.7: </w:t>
        </w:r>
        <w:r w:rsidR="00AF1072">
          <w:rPr>
            <w:rStyle w:val="Hyperlink"/>
            <w:noProof/>
          </w:rPr>
          <w:t xml:space="preserve">   </w:t>
        </w:r>
        <w:r w:rsidR="007C66E7" w:rsidRPr="00E937CE">
          <w:rPr>
            <w:rStyle w:val="Hyperlink"/>
            <w:noProof/>
          </w:rPr>
          <w:t>Borosilicate(80%)+ Copper oxide(20%)</w:t>
        </w:r>
        <w:r w:rsidR="007C66E7">
          <w:rPr>
            <w:noProof/>
            <w:webHidden/>
          </w:rPr>
          <w:tab/>
        </w:r>
        <w:r w:rsidR="007C66E7">
          <w:rPr>
            <w:noProof/>
            <w:webHidden/>
          </w:rPr>
          <w:fldChar w:fldCharType="begin"/>
        </w:r>
        <w:r w:rsidR="007C66E7">
          <w:rPr>
            <w:noProof/>
            <w:webHidden/>
          </w:rPr>
          <w:instrText xml:space="preserve"> PAGEREF _Toc134612582 \h </w:instrText>
        </w:r>
        <w:r w:rsidR="007C66E7">
          <w:rPr>
            <w:noProof/>
            <w:webHidden/>
          </w:rPr>
        </w:r>
        <w:r w:rsidR="007C66E7">
          <w:rPr>
            <w:noProof/>
            <w:webHidden/>
          </w:rPr>
          <w:fldChar w:fldCharType="separate"/>
        </w:r>
        <w:r w:rsidR="008C39D0">
          <w:rPr>
            <w:noProof/>
            <w:webHidden/>
          </w:rPr>
          <w:t>47</w:t>
        </w:r>
        <w:r w:rsidR="007C66E7">
          <w:rPr>
            <w:noProof/>
            <w:webHidden/>
          </w:rPr>
          <w:fldChar w:fldCharType="end"/>
        </w:r>
      </w:hyperlink>
    </w:p>
    <w:p w14:paraId="23ABAE97" w14:textId="6D753253"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83" w:history="1">
        <w:r w:rsidR="007C66E7" w:rsidRPr="00E937CE">
          <w:rPr>
            <w:rStyle w:val="Hyperlink"/>
            <w:noProof/>
          </w:rPr>
          <w:t xml:space="preserve">Figure 6.8: </w:t>
        </w:r>
        <w:r w:rsidR="00AF1072">
          <w:rPr>
            <w:rStyle w:val="Hyperlink"/>
            <w:noProof/>
          </w:rPr>
          <w:t xml:space="preserve">   </w:t>
        </w:r>
        <w:r w:rsidR="007C66E7" w:rsidRPr="00E937CE">
          <w:rPr>
            <w:rStyle w:val="Hyperlink"/>
            <w:noProof/>
          </w:rPr>
          <w:t>Borosilicate(70%)+ Copper oxide(30%)</w:t>
        </w:r>
        <w:r w:rsidR="007C66E7">
          <w:rPr>
            <w:noProof/>
            <w:webHidden/>
          </w:rPr>
          <w:tab/>
        </w:r>
        <w:r w:rsidR="007C66E7">
          <w:rPr>
            <w:noProof/>
            <w:webHidden/>
          </w:rPr>
          <w:fldChar w:fldCharType="begin"/>
        </w:r>
        <w:r w:rsidR="007C66E7">
          <w:rPr>
            <w:noProof/>
            <w:webHidden/>
          </w:rPr>
          <w:instrText xml:space="preserve"> PAGEREF _Toc134612583 \h </w:instrText>
        </w:r>
        <w:r w:rsidR="007C66E7">
          <w:rPr>
            <w:noProof/>
            <w:webHidden/>
          </w:rPr>
        </w:r>
        <w:r w:rsidR="007C66E7">
          <w:rPr>
            <w:noProof/>
            <w:webHidden/>
          </w:rPr>
          <w:fldChar w:fldCharType="separate"/>
        </w:r>
        <w:r w:rsidR="008C39D0">
          <w:rPr>
            <w:noProof/>
            <w:webHidden/>
          </w:rPr>
          <w:t>48</w:t>
        </w:r>
        <w:r w:rsidR="007C66E7">
          <w:rPr>
            <w:noProof/>
            <w:webHidden/>
          </w:rPr>
          <w:fldChar w:fldCharType="end"/>
        </w:r>
      </w:hyperlink>
    </w:p>
    <w:p w14:paraId="0C559653" w14:textId="7DAFF4C5"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84" w:history="1">
        <w:r w:rsidR="007C66E7" w:rsidRPr="00E937CE">
          <w:rPr>
            <w:rStyle w:val="Hyperlink"/>
            <w:noProof/>
          </w:rPr>
          <w:t xml:space="preserve">Figure 6.9: </w:t>
        </w:r>
        <w:r w:rsidR="00AF1072">
          <w:rPr>
            <w:rStyle w:val="Hyperlink"/>
            <w:noProof/>
          </w:rPr>
          <w:t xml:space="preserve">   </w:t>
        </w:r>
        <w:r w:rsidR="007C66E7" w:rsidRPr="00E937CE">
          <w:rPr>
            <w:rStyle w:val="Hyperlink"/>
            <w:noProof/>
          </w:rPr>
          <w:t>Borosilicate(80%)+Alumina(10%)+ Copper oxide(10%)</w:t>
        </w:r>
        <w:r w:rsidR="007C66E7">
          <w:rPr>
            <w:noProof/>
            <w:webHidden/>
          </w:rPr>
          <w:tab/>
        </w:r>
        <w:r w:rsidR="007C66E7">
          <w:rPr>
            <w:noProof/>
            <w:webHidden/>
          </w:rPr>
          <w:fldChar w:fldCharType="begin"/>
        </w:r>
        <w:r w:rsidR="007C66E7">
          <w:rPr>
            <w:noProof/>
            <w:webHidden/>
          </w:rPr>
          <w:instrText xml:space="preserve"> PAGEREF _Toc134612584 \h </w:instrText>
        </w:r>
        <w:r w:rsidR="007C66E7">
          <w:rPr>
            <w:noProof/>
            <w:webHidden/>
          </w:rPr>
        </w:r>
        <w:r w:rsidR="007C66E7">
          <w:rPr>
            <w:noProof/>
            <w:webHidden/>
          </w:rPr>
          <w:fldChar w:fldCharType="separate"/>
        </w:r>
        <w:r w:rsidR="008C39D0">
          <w:rPr>
            <w:noProof/>
            <w:webHidden/>
          </w:rPr>
          <w:t>48</w:t>
        </w:r>
        <w:r w:rsidR="007C66E7">
          <w:rPr>
            <w:noProof/>
            <w:webHidden/>
          </w:rPr>
          <w:fldChar w:fldCharType="end"/>
        </w:r>
      </w:hyperlink>
    </w:p>
    <w:p w14:paraId="4A749BDC" w14:textId="6A54EB84"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85" w:history="1">
        <w:r w:rsidR="007C66E7" w:rsidRPr="00E937CE">
          <w:rPr>
            <w:rStyle w:val="Hyperlink"/>
            <w:noProof/>
          </w:rPr>
          <w:t xml:space="preserve">Figure 6.10: </w:t>
        </w:r>
        <w:r w:rsidR="00AF1072">
          <w:rPr>
            <w:rStyle w:val="Hyperlink"/>
            <w:noProof/>
          </w:rPr>
          <w:t xml:space="preserve"> </w:t>
        </w:r>
        <w:r w:rsidR="007C66E7" w:rsidRPr="00E937CE">
          <w:rPr>
            <w:rStyle w:val="Hyperlink"/>
            <w:noProof/>
          </w:rPr>
          <w:t>SEM image of Borosilicate (100%)</w:t>
        </w:r>
        <w:r w:rsidR="007C66E7">
          <w:rPr>
            <w:noProof/>
            <w:webHidden/>
          </w:rPr>
          <w:tab/>
        </w:r>
        <w:r w:rsidR="007C66E7">
          <w:rPr>
            <w:noProof/>
            <w:webHidden/>
          </w:rPr>
          <w:fldChar w:fldCharType="begin"/>
        </w:r>
        <w:r w:rsidR="007C66E7">
          <w:rPr>
            <w:noProof/>
            <w:webHidden/>
          </w:rPr>
          <w:instrText xml:space="preserve"> PAGEREF _Toc134612585 \h </w:instrText>
        </w:r>
        <w:r w:rsidR="007C66E7">
          <w:rPr>
            <w:noProof/>
            <w:webHidden/>
          </w:rPr>
        </w:r>
        <w:r w:rsidR="007C66E7">
          <w:rPr>
            <w:noProof/>
            <w:webHidden/>
          </w:rPr>
          <w:fldChar w:fldCharType="separate"/>
        </w:r>
        <w:r w:rsidR="008C39D0">
          <w:rPr>
            <w:noProof/>
            <w:webHidden/>
          </w:rPr>
          <w:t>49</w:t>
        </w:r>
        <w:r w:rsidR="007C66E7">
          <w:rPr>
            <w:noProof/>
            <w:webHidden/>
          </w:rPr>
          <w:fldChar w:fldCharType="end"/>
        </w:r>
      </w:hyperlink>
    </w:p>
    <w:p w14:paraId="768C191D" w14:textId="56612081"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86" w:history="1">
        <w:r w:rsidR="007C66E7" w:rsidRPr="00E937CE">
          <w:rPr>
            <w:rStyle w:val="Hyperlink"/>
            <w:noProof/>
          </w:rPr>
          <w:t>Figure 6.12: SEM image of Borosilicate (80%) + Copper oxide(20%)</w:t>
        </w:r>
        <w:r w:rsidR="007C66E7">
          <w:rPr>
            <w:noProof/>
            <w:webHidden/>
          </w:rPr>
          <w:tab/>
        </w:r>
        <w:r w:rsidR="007C66E7">
          <w:rPr>
            <w:noProof/>
            <w:webHidden/>
          </w:rPr>
          <w:fldChar w:fldCharType="begin"/>
        </w:r>
        <w:r w:rsidR="007C66E7">
          <w:rPr>
            <w:noProof/>
            <w:webHidden/>
          </w:rPr>
          <w:instrText xml:space="preserve"> PAGEREF _Toc134612586 \h </w:instrText>
        </w:r>
        <w:r w:rsidR="007C66E7">
          <w:rPr>
            <w:noProof/>
            <w:webHidden/>
          </w:rPr>
        </w:r>
        <w:r w:rsidR="007C66E7">
          <w:rPr>
            <w:noProof/>
            <w:webHidden/>
          </w:rPr>
          <w:fldChar w:fldCharType="separate"/>
        </w:r>
        <w:r w:rsidR="008C39D0">
          <w:rPr>
            <w:noProof/>
            <w:webHidden/>
          </w:rPr>
          <w:t>50</w:t>
        </w:r>
        <w:r w:rsidR="007C66E7">
          <w:rPr>
            <w:noProof/>
            <w:webHidden/>
          </w:rPr>
          <w:fldChar w:fldCharType="end"/>
        </w:r>
      </w:hyperlink>
    </w:p>
    <w:p w14:paraId="77AC77B3" w14:textId="25D06712" w:rsidR="007C66E7"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2587" w:history="1">
        <w:r w:rsidR="007C66E7" w:rsidRPr="00E937CE">
          <w:rPr>
            <w:rStyle w:val="Hyperlink"/>
            <w:noProof/>
          </w:rPr>
          <w:t>Figure 6.13: SEM image of Borosilicate(80%) +Alumina(10%)+ Copper oxide(10%)</w:t>
        </w:r>
        <w:r w:rsidR="007C66E7">
          <w:rPr>
            <w:noProof/>
            <w:webHidden/>
          </w:rPr>
          <w:tab/>
        </w:r>
        <w:r w:rsidR="007C66E7">
          <w:rPr>
            <w:noProof/>
            <w:webHidden/>
          </w:rPr>
          <w:fldChar w:fldCharType="begin"/>
        </w:r>
        <w:r w:rsidR="007C66E7">
          <w:rPr>
            <w:noProof/>
            <w:webHidden/>
          </w:rPr>
          <w:instrText xml:space="preserve"> PAGEREF _Toc134612587 \h </w:instrText>
        </w:r>
        <w:r w:rsidR="007C66E7">
          <w:rPr>
            <w:noProof/>
            <w:webHidden/>
          </w:rPr>
        </w:r>
        <w:r w:rsidR="007C66E7">
          <w:rPr>
            <w:noProof/>
            <w:webHidden/>
          </w:rPr>
          <w:fldChar w:fldCharType="separate"/>
        </w:r>
        <w:r w:rsidR="008C39D0">
          <w:rPr>
            <w:noProof/>
            <w:webHidden/>
          </w:rPr>
          <w:t>51</w:t>
        </w:r>
        <w:r w:rsidR="007C66E7">
          <w:rPr>
            <w:noProof/>
            <w:webHidden/>
          </w:rPr>
          <w:fldChar w:fldCharType="end"/>
        </w:r>
      </w:hyperlink>
    </w:p>
    <w:p w14:paraId="040151BB" w14:textId="2E790C22" w:rsidR="0000788D" w:rsidRDefault="00E47A79">
      <w:pPr>
        <w:pBdr>
          <w:top w:val="nil"/>
          <w:left w:val="nil"/>
          <w:bottom w:val="nil"/>
          <w:right w:val="nil"/>
          <w:between w:val="nil"/>
        </w:pBdr>
        <w:tabs>
          <w:tab w:val="right" w:pos="8542"/>
        </w:tabs>
        <w:spacing w:before="186"/>
        <w:rPr>
          <w:b/>
          <w:sz w:val="32"/>
          <w:szCs w:val="32"/>
        </w:rPr>
      </w:pPr>
      <w:r>
        <w:rPr>
          <w:b/>
          <w:sz w:val="32"/>
          <w:szCs w:val="32"/>
        </w:rPr>
        <w:fldChar w:fldCharType="end"/>
      </w:r>
    </w:p>
    <w:p w14:paraId="07C11918" w14:textId="49AD7F74" w:rsidR="00981AD0" w:rsidRDefault="00981AD0">
      <w:pPr>
        <w:pBdr>
          <w:top w:val="nil"/>
          <w:left w:val="nil"/>
          <w:bottom w:val="nil"/>
          <w:right w:val="nil"/>
          <w:between w:val="nil"/>
        </w:pBdr>
        <w:tabs>
          <w:tab w:val="right" w:pos="8542"/>
        </w:tabs>
        <w:spacing w:before="186"/>
        <w:rPr>
          <w:b/>
          <w:sz w:val="32"/>
          <w:szCs w:val="32"/>
        </w:rPr>
      </w:pPr>
    </w:p>
    <w:p w14:paraId="4A091E92" w14:textId="77777777" w:rsidR="00981AD0" w:rsidRDefault="00981AD0">
      <w:pPr>
        <w:pBdr>
          <w:top w:val="nil"/>
          <w:left w:val="nil"/>
          <w:bottom w:val="nil"/>
          <w:right w:val="nil"/>
          <w:between w:val="nil"/>
        </w:pBdr>
        <w:tabs>
          <w:tab w:val="right" w:pos="8542"/>
        </w:tabs>
        <w:spacing w:before="186"/>
        <w:rPr>
          <w:b/>
          <w:sz w:val="32"/>
          <w:szCs w:val="32"/>
        </w:rPr>
      </w:pPr>
    </w:p>
    <w:p w14:paraId="5C04716D" w14:textId="77777777" w:rsidR="00981AD0" w:rsidRDefault="00981AD0">
      <w:pPr>
        <w:pBdr>
          <w:top w:val="nil"/>
          <w:left w:val="nil"/>
          <w:bottom w:val="nil"/>
          <w:right w:val="nil"/>
          <w:between w:val="nil"/>
        </w:pBdr>
        <w:tabs>
          <w:tab w:val="right" w:pos="8542"/>
        </w:tabs>
        <w:spacing w:before="186"/>
        <w:rPr>
          <w:b/>
          <w:sz w:val="32"/>
          <w:szCs w:val="32"/>
        </w:rPr>
      </w:pPr>
    </w:p>
    <w:p w14:paraId="3DB257BB" w14:textId="77777777" w:rsidR="0000788D" w:rsidRDefault="001A335F">
      <w:pPr>
        <w:pBdr>
          <w:top w:val="nil"/>
          <w:left w:val="nil"/>
          <w:bottom w:val="nil"/>
          <w:right w:val="nil"/>
          <w:between w:val="nil"/>
        </w:pBdr>
        <w:tabs>
          <w:tab w:val="right" w:pos="8542"/>
        </w:tabs>
        <w:spacing w:before="186"/>
        <w:jc w:val="center"/>
        <w:rPr>
          <w:b/>
          <w:sz w:val="32"/>
          <w:szCs w:val="32"/>
        </w:rPr>
      </w:pPr>
      <w:r>
        <w:rPr>
          <w:b/>
          <w:sz w:val="32"/>
          <w:szCs w:val="32"/>
        </w:rPr>
        <w:t>LIST OF TABLES</w:t>
      </w:r>
    </w:p>
    <w:p w14:paraId="100AD9C7" w14:textId="20BCDDE0" w:rsidR="00AF1072" w:rsidRPr="003A6F70" w:rsidRDefault="00AF1072">
      <w:pPr>
        <w:pStyle w:val="TableofFigures"/>
        <w:tabs>
          <w:tab w:val="right" w:leader="dot" w:pos="8709"/>
        </w:tabs>
        <w:rPr>
          <w:rFonts w:asciiTheme="minorHAnsi" w:eastAsiaTheme="minorEastAsia" w:hAnsiTheme="minorHAnsi" w:cstheme="minorBidi"/>
          <w:noProof/>
          <w:kern w:val="2"/>
          <w:lang w:val="en-IN"/>
        </w:rPr>
      </w:pPr>
      <w:r>
        <w:rPr>
          <w:b/>
          <w:sz w:val="32"/>
          <w:szCs w:val="32"/>
        </w:rPr>
        <w:fldChar w:fldCharType="begin"/>
      </w:r>
      <w:r>
        <w:rPr>
          <w:b/>
          <w:sz w:val="32"/>
          <w:szCs w:val="32"/>
        </w:rPr>
        <w:instrText xml:space="preserve"> TOC \h \z \c "Table" </w:instrText>
      </w:r>
      <w:r>
        <w:rPr>
          <w:b/>
          <w:sz w:val="32"/>
          <w:szCs w:val="32"/>
        </w:rPr>
        <w:fldChar w:fldCharType="separate"/>
      </w:r>
      <w:hyperlink w:anchor="_Toc134614064" w:history="1">
        <w:r w:rsidRPr="00CF47B9">
          <w:rPr>
            <w:rStyle w:val="Hyperlink"/>
            <w:noProof/>
          </w:rPr>
          <w:t>Table 1</w:t>
        </w:r>
        <w:r w:rsidRPr="00CF47B9">
          <w:rPr>
            <w:rStyle w:val="Hyperlink"/>
            <w:b/>
            <w:bCs/>
            <w:noProof/>
          </w:rPr>
          <w:t>:</w:t>
        </w:r>
        <w:r w:rsidRPr="00CF47B9">
          <w:rPr>
            <w:rStyle w:val="Hyperlink"/>
            <w:noProof/>
          </w:rPr>
          <w:t xml:space="preserve"> Comparison of properties of possible Borosilicate reinforcements.</w:t>
        </w:r>
        <w:r>
          <w:rPr>
            <w:noProof/>
            <w:webHidden/>
          </w:rPr>
          <w:tab/>
        </w:r>
        <w:r>
          <w:rPr>
            <w:noProof/>
            <w:webHidden/>
          </w:rPr>
          <w:fldChar w:fldCharType="begin"/>
        </w:r>
        <w:r>
          <w:rPr>
            <w:noProof/>
            <w:webHidden/>
          </w:rPr>
          <w:instrText xml:space="preserve"> PAGEREF _Toc134614064 \h </w:instrText>
        </w:r>
        <w:r>
          <w:rPr>
            <w:noProof/>
            <w:webHidden/>
          </w:rPr>
        </w:r>
        <w:r>
          <w:rPr>
            <w:noProof/>
            <w:webHidden/>
          </w:rPr>
          <w:fldChar w:fldCharType="separate"/>
        </w:r>
        <w:r w:rsidR="008C39D0">
          <w:rPr>
            <w:noProof/>
            <w:webHidden/>
          </w:rPr>
          <w:t>22</w:t>
        </w:r>
        <w:r>
          <w:rPr>
            <w:noProof/>
            <w:webHidden/>
          </w:rPr>
          <w:fldChar w:fldCharType="end"/>
        </w:r>
      </w:hyperlink>
    </w:p>
    <w:p w14:paraId="0B515B72" w14:textId="609209D7" w:rsidR="00AF1072"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4065" w:history="1">
        <w:r w:rsidR="00AF1072" w:rsidRPr="00CF47B9">
          <w:rPr>
            <w:rStyle w:val="Hyperlink"/>
            <w:noProof/>
          </w:rPr>
          <w:t xml:space="preserve">Table 2 </w:t>
        </w:r>
        <w:r w:rsidR="00AF1072" w:rsidRPr="00CF47B9">
          <w:rPr>
            <w:rStyle w:val="Hyperlink"/>
            <w:b/>
            <w:bCs/>
            <w:noProof/>
          </w:rPr>
          <w:t>:</w:t>
        </w:r>
        <w:r w:rsidR="00AF1072" w:rsidRPr="00CF47B9">
          <w:rPr>
            <w:rStyle w:val="Hyperlink"/>
            <w:noProof/>
          </w:rPr>
          <w:t xml:space="preserve"> Comparison of Predicted combined properties.</w:t>
        </w:r>
        <w:r w:rsidR="00AF1072">
          <w:rPr>
            <w:noProof/>
            <w:webHidden/>
          </w:rPr>
          <w:tab/>
        </w:r>
        <w:r w:rsidR="00AF1072">
          <w:rPr>
            <w:noProof/>
            <w:webHidden/>
          </w:rPr>
          <w:fldChar w:fldCharType="begin"/>
        </w:r>
        <w:r w:rsidR="00AF1072">
          <w:rPr>
            <w:noProof/>
            <w:webHidden/>
          </w:rPr>
          <w:instrText xml:space="preserve"> PAGEREF _Toc134614065 \h </w:instrText>
        </w:r>
        <w:r w:rsidR="00AF1072">
          <w:rPr>
            <w:noProof/>
            <w:webHidden/>
          </w:rPr>
        </w:r>
        <w:r w:rsidR="00AF1072">
          <w:rPr>
            <w:noProof/>
            <w:webHidden/>
          </w:rPr>
          <w:fldChar w:fldCharType="separate"/>
        </w:r>
        <w:r w:rsidR="008C39D0">
          <w:rPr>
            <w:noProof/>
            <w:webHidden/>
          </w:rPr>
          <w:t>23</w:t>
        </w:r>
        <w:r w:rsidR="00AF1072">
          <w:rPr>
            <w:noProof/>
            <w:webHidden/>
          </w:rPr>
          <w:fldChar w:fldCharType="end"/>
        </w:r>
      </w:hyperlink>
    </w:p>
    <w:p w14:paraId="4B2DE813" w14:textId="056173B8" w:rsidR="00AF1072" w:rsidRPr="003A6F70" w:rsidRDefault="00000000">
      <w:pPr>
        <w:pStyle w:val="TableofFigures"/>
        <w:tabs>
          <w:tab w:val="right" w:leader="dot" w:pos="8709"/>
        </w:tabs>
        <w:rPr>
          <w:rFonts w:asciiTheme="minorHAnsi" w:eastAsiaTheme="minorEastAsia" w:hAnsiTheme="minorHAnsi" w:cstheme="minorBidi"/>
          <w:noProof/>
          <w:kern w:val="2"/>
          <w:lang w:val="en-IN"/>
        </w:rPr>
      </w:pPr>
      <w:hyperlink w:anchor="_Toc134614066" w:history="1">
        <w:r w:rsidR="00AF1072" w:rsidRPr="00CF47B9">
          <w:rPr>
            <w:rStyle w:val="Hyperlink"/>
            <w:noProof/>
          </w:rPr>
          <w:t>Table 3: Micro Vickers Hardness Test results</w:t>
        </w:r>
        <w:r w:rsidR="00AF1072">
          <w:rPr>
            <w:noProof/>
            <w:webHidden/>
          </w:rPr>
          <w:tab/>
        </w:r>
        <w:r w:rsidR="00AF1072">
          <w:rPr>
            <w:noProof/>
            <w:webHidden/>
          </w:rPr>
          <w:fldChar w:fldCharType="begin"/>
        </w:r>
        <w:r w:rsidR="00AF1072">
          <w:rPr>
            <w:noProof/>
            <w:webHidden/>
          </w:rPr>
          <w:instrText xml:space="preserve"> PAGEREF _Toc134614066 \h </w:instrText>
        </w:r>
        <w:r w:rsidR="00AF1072">
          <w:rPr>
            <w:noProof/>
            <w:webHidden/>
          </w:rPr>
        </w:r>
        <w:r w:rsidR="00AF1072">
          <w:rPr>
            <w:noProof/>
            <w:webHidden/>
          </w:rPr>
          <w:fldChar w:fldCharType="separate"/>
        </w:r>
        <w:r w:rsidR="008C39D0">
          <w:rPr>
            <w:noProof/>
            <w:webHidden/>
          </w:rPr>
          <w:t>43</w:t>
        </w:r>
        <w:r w:rsidR="00AF1072">
          <w:rPr>
            <w:noProof/>
            <w:webHidden/>
          </w:rPr>
          <w:fldChar w:fldCharType="end"/>
        </w:r>
      </w:hyperlink>
    </w:p>
    <w:p w14:paraId="2878E7F3" w14:textId="3B2CFB91" w:rsidR="0000788D" w:rsidRDefault="00AF1072">
      <w:pPr>
        <w:pBdr>
          <w:top w:val="nil"/>
          <w:left w:val="nil"/>
          <w:bottom w:val="nil"/>
          <w:right w:val="nil"/>
          <w:between w:val="nil"/>
        </w:pBdr>
        <w:tabs>
          <w:tab w:val="right" w:pos="8542"/>
        </w:tabs>
        <w:spacing w:before="186"/>
        <w:jc w:val="center"/>
        <w:rPr>
          <w:b/>
          <w:sz w:val="32"/>
          <w:szCs w:val="32"/>
        </w:rPr>
        <w:sectPr w:rsidR="0000788D">
          <w:footerReference w:type="default" r:id="rId18"/>
          <w:pgSz w:w="12240" w:h="15840"/>
          <w:pgMar w:top="1361" w:right="1361" w:bottom="1361" w:left="2160" w:header="0" w:footer="930" w:gutter="0"/>
          <w:cols w:space="720"/>
        </w:sectPr>
      </w:pPr>
      <w:r>
        <w:rPr>
          <w:b/>
          <w:sz w:val="32"/>
          <w:szCs w:val="32"/>
        </w:rPr>
        <w:fldChar w:fldCharType="end"/>
      </w:r>
    </w:p>
    <w:p w14:paraId="416725AD" w14:textId="77777777" w:rsidR="0000788D" w:rsidRDefault="001A335F">
      <w:pPr>
        <w:pStyle w:val="Heading1"/>
        <w:ind w:firstLine="342"/>
      </w:pPr>
      <w:r>
        <w:lastRenderedPageBreak/>
        <w:t xml:space="preserve">                 </w:t>
      </w:r>
      <w:bookmarkStart w:id="6" w:name="_Toc134570771"/>
      <w:r>
        <w:t>CHAPTER 1</w:t>
      </w:r>
      <w:bookmarkEnd w:id="6"/>
    </w:p>
    <w:p w14:paraId="2D1D33DE" w14:textId="77777777" w:rsidR="0000788D" w:rsidRDefault="001A335F">
      <w:pPr>
        <w:pStyle w:val="Heading1"/>
        <w:ind w:firstLine="342"/>
      </w:pPr>
      <w:r>
        <w:t xml:space="preserve">                  </w:t>
      </w:r>
      <w:bookmarkStart w:id="7" w:name="_Toc134570772"/>
      <w:r>
        <w:t>INTRODUCTION</w:t>
      </w:r>
      <w:bookmarkEnd w:id="7"/>
    </w:p>
    <w:p w14:paraId="545B9334" w14:textId="77777777" w:rsidR="0000788D" w:rsidRDefault="0000788D">
      <w:pPr>
        <w:pStyle w:val="Heading1"/>
        <w:ind w:left="0"/>
        <w:jc w:val="left"/>
        <w:rPr>
          <w:color w:val="000000"/>
          <w:sz w:val="24"/>
          <w:szCs w:val="24"/>
        </w:rPr>
      </w:pPr>
    </w:p>
    <w:p w14:paraId="582B1DA3" w14:textId="6F6AA8F3" w:rsidR="0000788D" w:rsidRDefault="00D95139" w:rsidP="00D95139">
      <w:pPr>
        <w:pStyle w:val="Heading1"/>
        <w:ind w:left="0"/>
        <w:jc w:val="left"/>
        <w:rPr>
          <w:color w:val="000000"/>
          <w:sz w:val="24"/>
          <w:szCs w:val="24"/>
        </w:rPr>
      </w:pPr>
      <w:bookmarkStart w:id="8" w:name="_Toc134570773"/>
      <w:r>
        <w:rPr>
          <w:color w:val="000000"/>
          <w:sz w:val="24"/>
          <w:szCs w:val="24"/>
        </w:rPr>
        <w:t xml:space="preserve">1.1 </w:t>
      </w:r>
      <w:r w:rsidR="001A335F">
        <w:rPr>
          <w:color w:val="000000"/>
          <w:sz w:val="24"/>
          <w:szCs w:val="24"/>
        </w:rPr>
        <w:t>Introduction to Composite Materials:</w:t>
      </w:r>
      <w:bookmarkEnd w:id="8"/>
    </w:p>
    <w:p w14:paraId="091CD7B3" w14:textId="77777777" w:rsidR="0000788D" w:rsidRDefault="001A335F">
      <w:pPr>
        <w:widowControl/>
        <w:spacing w:before="186" w:line="276" w:lineRule="auto"/>
        <w:ind w:right="227"/>
        <w:jc w:val="both"/>
        <w:rPr>
          <w:color w:val="000000"/>
          <w:sz w:val="24"/>
          <w:szCs w:val="24"/>
        </w:rPr>
      </w:pPr>
      <w:r>
        <w:rPr>
          <w:color w:val="000000"/>
          <w:sz w:val="24"/>
          <w:szCs w:val="24"/>
        </w:rPr>
        <w:t>Composite materials are a type of engineered material created by combining two or more distinct components with differing qualities to create a new material with improved properties. In order to create a composite material with better mechanical, thermal, electrical, and other qualities, the component elements, also known as constituent materials, are merged while maintaining their distinct features. In a number of industries, including aerospace, automotive, construction, sports equipment, and biomedical engineering, composite materials have been thoroughly explored and produced.</w:t>
      </w:r>
    </w:p>
    <w:p w14:paraId="328BAD91" w14:textId="77777777" w:rsidR="0000788D" w:rsidRDefault="001A335F">
      <w:pPr>
        <w:widowControl/>
        <w:spacing w:before="186" w:line="276" w:lineRule="auto"/>
        <w:ind w:right="227"/>
        <w:jc w:val="both"/>
        <w:rPr>
          <w:color w:val="000000"/>
          <w:sz w:val="24"/>
          <w:szCs w:val="24"/>
        </w:rPr>
      </w:pPr>
      <w:r>
        <w:rPr>
          <w:noProof/>
        </w:rPr>
        <w:drawing>
          <wp:inline distT="0" distB="0" distL="0" distR="0" wp14:anchorId="3C4DB9CF" wp14:editId="0CDE00C9">
            <wp:extent cx="5536565" cy="3115310"/>
            <wp:effectExtent l="0" t="0" r="0" b="0"/>
            <wp:docPr id="24" name="image14.jpg" descr="All you need to know about Composite Materials (GUIDE) - Midwest Composites"/>
            <wp:cNvGraphicFramePr/>
            <a:graphic xmlns:a="http://schemas.openxmlformats.org/drawingml/2006/main">
              <a:graphicData uri="http://schemas.openxmlformats.org/drawingml/2006/picture">
                <pic:pic xmlns:pic="http://schemas.openxmlformats.org/drawingml/2006/picture">
                  <pic:nvPicPr>
                    <pic:cNvPr id="0" name="image14.jpg" descr="All you need to know about Composite Materials (GUIDE) - Midwest Composites"/>
                    <pic:cNvPicPr preferRelativeResize="0"/>
                  </pic:nvPicPr>
                  <pic:blipFill>
                    <a:blip r:embed="rId19"/>
                    <a:srcRect/>
                    <a:stretch>
                      <a:fillRect/>
                    </a:stretch>
                  </pic:blipFill>
                  <pic:spPr>
                    <a:xfrm>
                      <a:off x="0" y="0"/>
                      <a:ext cx="5536565" cy="3115310"/>
                    </a:xfrm>
                    <a:prstGeom prst="rect">
                      <a:avLst/>
                    </a:prstGeom>
                    <a:ln/>
                  </pic:spPr>
                </pic:pic>
              </a:graphicData>
            </a:graphic>
          </wp:inline>
        </w:drawing>
      </w:r>
    </w:p>
    <w:p w14:paraId="696EB360" w14:textId="3DEBE84A" w:rsidR="00502C3F" w:rsidRPr="00822754" w:rsidRDefault="00E47A79" w:rsidP="00E47A79">
      <w:pPr>
        <w:pStyle w:val="Caption"/>
      </w:pPr>
      <w:bookmarkStart w:id="9" w:name="_Toc134571804"/>
      <w:bookmarkStart w:id="10" w:name="_Toc134571849"/>
      <w:bookmarkStart w:id="11" w:name="_Toc134573272"/>
      <w:bookmarkStart w:id="12" w:name="_Toc134612547"/>
      <w:r>
        <w:t>Figure</w:t>
      </w:r>
      <w:r w:rsidR="00822754" w:rsidRPr="00822754">
        <w:t xml:space="preserve"> </w:t>
      </w:r>
      <w:r w:rsidR="00822754" w:rsidRPr="00822754">
        <w:fldChar w:fldCharType="begin"/>
      </w:r>
      <w:r w:rsidR="00822754" w:rsidRPr="00822754">
        <w:instrText xml:space="preserve"> SEQ Figure \* ARABIC </w:instrText>
      </w:r>
      <w:r w:rsidR="00822754" w:rsidRPr="00822754">
        <w:fldChar w:fldCharType="separate"/>
      </w:r>
      <w:r w:rsidR="008C39D0">
        <w:rPr>
          <w:noProof/>
        </w:rPr>
        <w:t>1</w:t>
      </w:r>
      <w:r w:rsidR="00822754" w:rsidRPr="00822754">
        <w:fldChar w:fldCharType="end"/>
      </w:r>
      <w:r w:rsidR="00822754" w:rsidRPr="00822754">
        <w:t>.1</w:t>
      </w:r>
      <w:r w:rsidR="001A335F" w:rsidRPr="00822754">
        <w:t>: Composite Materials</w:t>
      </w:r>
      <w:bookmarkEnd w:id="9"/>
      <w:bookmarkEnd w:id="10"/>
      <w:bookmarkEnd w:id="11"/>
      <w:bookmarkEnd w:id="12"/>
    </w:p>
    <w:p w14:paraId="2BF27696" w14:textId="5BBC7F5B" w:rsidR="00502C3F" w:rsidRDefault="00502C3F" w:rsidP="00502C3F">
      <w:pPr>
        <w:widowControl/>
        <w:spacing w:before="186" w:line="276" w:lineRule="auto"/>
        <w:ind w:right="227"/>
        <w:jc w:val="center"/>
        <w:rPr>
          <w:i/>
          <w:color w:val="000000"/>
          <w:sz w:val="20"/>
          <w:szCs w:val="20"/>
        </w:rPr>
      </w:pPr>
      <w:r>
        <w:rPr>
          <w:i/>
          <w:color w:val="000000"/>
          <w:sz w:val="20"/>
          <w:szCs w:val="20"/>
        </w:rPr>
        <w:t xml:space="preserve">Source: </w:t>
      </w:r>
      <w:r w:rsidRPr="00502C3F">
        <w:rPr>
          <w:i/>
          <w:color w:val="000000"/>
          <w:sz w:val="20"/>
          <w:szCs w:val="20"/>
        </w:rPr>
        <w:t>https://i0.wp.com/midwestcomposites.com.my/wp-content/uploads/2022/01/What-is-Composite-materials.jpg?resize=1200%2C675&amp;ssl=1</w:t>
      </w:r>
    </w:p>
    <w:p w14:paraId="284CA506" w14:textId="621C5AEF" w:rsidR="00502C3F" w:rsidRPr="00502C3F" w:rsidRDefault="001A335F" w:rsidP="00502C3F">
      <w:pPr>
        <w:widowControl/>
        <w:spacing w:before="186" w:line="276" w:lineRule="auto"/>
        <w:ind w:right="227"/>
        <w:jc w:val="both"/>
        <w:rPr>
          <w:color w:val="000000"/>
          <w:sz w:val="24"/>
          <w:szCs w:val="24"/>
        </w:rPr>
      </w:pPr>
      <w:r>
        <w:rPr>
          <w:color w:val="000000"/>
          <w:sz w:val="24"/>
          <w:szCs w:val="24"/>
        </w:rPr>
        <w:t xml:space="preserve">Composite materials are widely used because of the special combination of qualities that make them the perfect solution for many technical issues. For instance, composite materials may be made to be both strong and light, which makes them perfect for use in aerospace applications. Moreover, they may be made to have a high resistance to corrosion and wear, which qualifies them for use in tough conditions. Composite </w:t>
      </w:r>
      <w:r>
        <w:rPr>
          <w:color w:val="000000"/>
          <w:sz w:val="24"/>
          <w:szCs w:val="24"/>
        </w:rPr>
        <w:lastRenderedPageBreak/>
        <w:t>materials are also valuable in a variety of applications because they may be designed to have a certain thermal conductivity, electrical conductivity, or other qualities.</w:t>
      </w:r>
    </w:p>
    <w:p w14:paraId="4615827F" w14:textId="4D486562" w:rsidR="0000788D" w:rsidRDefault="00D95139" w:rsidP="00D95139">
      <w:pPr>
        <w:pStyle w:val="Heading1"/>
        <w:ind w:left="0"/>
        <w:jc w:val="left"/>
        <w:rPr>
          <w:sz w:val="24"/>
          <w:szCs w:val="24"/>
        </w:rPr>
      </w:pPr>
      <w:bookmarkStart w:id="13" w:name="_Toc134570774"/>
      <w:r>
        <w:rPr>
          <w:sz w:val="24"/>
          <w:szCs w:val="24"/>
        </w:rPr>
        <w:t xml:space="preserve">1.2 </w:t>
      </w:r>
      <w:r w:rsidR="001A335F">
        <w:rPr>
          <w:sz w:val="24"/>
          <w:szCs w:val="24"/>
        </w:rPr>
        <w:t>History of Different Glass Vial Materials :</w:t>
      </w:r>
      <w:bookmarkEnd w:id="13"/>
    </w:p>
    <w:p w14:paraId="25135558" w14:textId="54C24682" w:rsidR="00CA73EA" w:rsidRDefault="001A335F">
      <w:pPr>
        <w:widowControl/>
        <w:spacing w:before="186" w:line="276" w:lineRule="auto"/>
        <w:ind w:right="227"/>
        <w:jc w:val="both"/>
        <w:rPr>
          <w:color w:val="000000"/>
          <w:sz w:val="24"/>
          <w:szCs w:val="24"/>
        </w:rPr>
      </w:pPr>
      <w:r>
        <w:rPr>
          <w:color w:val="000000"/>
          <w:sz w:val="24"/>
          <w:szCs w:val="24"/>
        </w:rPr>
        <w:t>Glass vials have been used for years to store and transport various liquids and solids. Glass vials have been made from a variety of materials over the years, each with its own advantages and disadvantages.</w:t>
      </w:r>
    </w:p>
    <w:p w14:paraId="1BD210CD" w14:textId="5599FF33" w:rsidR="00CA73EA" w:rsidRPr="00502C3F" w:rsidRDefault="001A335F" w:rsidP="00502C3F">
      <w:pPr>
        <w:widowControl/>
        <w:numPr>
          <w:ilvl w:val="0"/>
          <w:numId w:val="2"/>
        </w:numPr>
        <w:pBdr>
          <w:top w:val="nil"/>
          <w:left w:val="nil"/>
          <w:bottom w:val="nil"/>
          <w:right w:val="nil"/>
          <w:between w:val="nil"/>
        </w:pBdr>
        <w:spacing w:before="186" w:line="276" w:lineRule="auto"/>
        <w:ind w:right="227"/>
        <w:jc w:val="both"/>
        <w:rPr>
          <w:color w:val="000000"/>
          <w:sz w:val="24"/>
          <w:szCs w:val="24"/>
        </w:rPr>
      </w:pPr>
      <w:r>
        <w:rPr>
          <w:color w:val="000000"/>
          <w:sz w:val="24"/>
          <w:szCs w:val="24"/>
        </w:rPr>
        <w:t>Soda-Lime Glass: The first glass vials were constructed using soda-lime glass, which is a form of glass created by mixing soda ash, limestone, and silica sand. Because soda-lime glass is cheap, simple to make, and chemically resistant, it is still often used today. It can, however, interact with some substances and deteriorate with time, making it unsuitable for particular uses.</w:t>
      </w:r>
    </w:p>
    <w:p w14:paraId="48CE7400" w14:textId="1EB366D4" w:rsidR="00CA73EA" w:rsidRPr="00502C3F" w:rsidRDefault="001A335F" w:rsidP="00502C3F">
      <w:pPr>
        <w:widowControl/>
        <w:numPr>
          <w:ilvl w:val="0"/>
          <w:numId w:val="2"/>
        </w:numPr>
        <w:pBdr>
          <w:top w:val="nil"/>
          <w:left w:val="nil"/>
          <w:bottom w:val="nil"/>
          <w:right w:val="nil"/>
          <w:between w:val="nil"/>
        </w:pBdr>
        <w:spacing w:before="186" w:line="276" w:lineRule="auto"/>
        <w:ind w:right="227"/>
        <w:jc w:val="both"/>
        <w:rPr>
          <w:color w:val="000000"/>
          <w:sz w:val="24"/>
          <w:szCs w:val="24"/>
        </w:rPr>
      </w:pPr>
      <w:r>
        <w:rPr>
          <w:color w:val="000000"/>
          <w:sz w:val="24"/>
          <w:szCs w:val="24"/>
        </w:rPr>
        <w:t>Borosilicate Glass: In the late 19th century, borosilicate glass was created. This kind of glass is formed by mixing soda ash, limestone, and silica sand with boron oxide. Borosilicate glass is the best material to use in situations where temperature fluctuations are frequent because it is significantly more resistant to thermal shock and has a lower coefficient of thermal expansion. It may be used with a larger variety of chemicals since it is more resistant to chemical assault than soda-lime glass.</w:t>
      </w:r>
    </w:p>
    <w:p w14:paraId="7BB65126" w14:textId="5B8D1670" w:rsidR="00CA73EA" w:rsidRPr="00502C3F" w:rsidRDefault="001A335F" w:rsidP="00502C3F">
      <w:pPr>
        <w:widowControl/>
        <w:numPr>
          <w:ilvl w:val="0"/>
          <w:numId w:val="2"/>
        </w:numPr>
        <w:pBdr>
          <w:top w:val="nil"/>
          <w:left w:val="nil"/>
          <w:bottom w:val="nil"/>
          <w:right w:val="nil"/>
          <w:between w:val="nil"/>
        </w:pBdr>
        <w:spacing w:before="186" w:line="276" w:lineRule="auto"/>
        <w:ind w:right="227"/>
        <w:jc w:val="both"/>
        <w:rPr>
          <w:color w:val="000000"/>
          <w:sz w:val="24"/>
          <w:szCs w:val="24"/>
        </w:rPr>
      </w:pPr>
      <w:r>
        <w:rPr>
          <w:color w:val="000000"/>
          <w:sz w:val="24"/>
          <w:szCs w:val="24"/>
        </w:rPr>
        <w:t xml:space="preserve">Fused Silica: Made by melting silica at very high temperatures, fused silica is a highly pure kind of glass. Because of its great purity, superior chemical resistance, and thermal stability, fused silica is the best material to </w:t>
      </w:r>
      <w:proofErr w:type="spellStart"/>
      <w:r>
        <w:rPr>
          <w:color w:val="000000"/>
          <w:sz w:val="24"/>
          <w:szCs w:val="24"/>
        </w:rPr>
        <w:t>utilise</w:t>
      </w:r>
      <w:proofErr w:type="spellEnd"/>
      <w:r>
        <w:rPr>
          <w:color w:val="000000"/>
          <w:sz w:val="24"/>
          <w:szCs w:val="24"/>
        </w:rPr>
        <w:t xml:space="preserve"> in applications where high-purity or high-temperature conditions are required.</w:t>
      </w:r>
    </w:p>
    <w:p w14:paraId="628C9D97" w14:textId="4CEA2FF0" w:rsidR="00CA73EA" w:rsidRPr="00502C3F" w:rsidRDefault="001A335F" w:rsidP="00502C3F">
      <w:pPr>
        <w:widowControl/>
        <w:numPr>
          <w:ilvl w:val="0"/>
          <w:numId w:val="2"/>
        </w:numPr>
        <w:pBdr>
          <w:top w:val="nil"/>
          <w:left w:val="nil"/>
          <w:bottom w:val="nil"/>
          <w:right w:val="nil"/>
          <w:between w:val="nil"/>
        </w:pBdr>
        <w:spacing w:before="186" w:line="276" w:lineRule="auto"/>
        <w:ind w:right="227"/>
        <w:jc w:val="both"/>
        <w:rPr>
          <w:color w:val="000000"/>
          <w:sz w:val="24"/>
          <w:szCs w:val="24"/>
        </w:rPr>
      </w:pPr>
      <w:r>
        <w:rPr>
          <w:color w:val="000000"/>
          <w:sz w:val="24"/>
          <w:szCs w:val="24"/>
        </w:rPr>
        <w:t xml:space="preserve">Amber Glass: To give it its unique amber hue, amber glass is a form of glass that has been tinted using iron and </w:t>
      </w:r>
      <w:proofErr w:type="spellStart"/>
      <w:r>
        <w:rPr>
          <w:color w:val="000000"/>
          <w:sz w:val="24"/>
          <w:szCs w:val="24"/>
        </w:rPr>
        <w:t>sulphur</w:t>
      </w:r>
      <w:proofErr w:type="spellEnd"/>
      <w:r>
        <w:rPr>
          <w:color w:val="000000"/>
          <w:sz w:val="24"/>
          <w:szCs w:val="24"/>
        </w:rPr>
        <w:t xml:space="preserve"> compounds. Since it filters ultraviolet and blue light, which over time can cause some molecules to deteriorate, it is frequently used to preserve substances that are sensitive to light. Soda-lime or borosilicate glass is commonly used to create amber glass.</w:t>
      </w:r>
    </w:p>
    <w:p w14:paraId="5A4ACDE4" w14:textId="77777777" w:rsidR="0000788D" w:rsidRDefault="001A335F">
      <w:pPr>
        <w:widowControl/>
        <w:numPr>
          <w:ilvl w:val="0"/>
          <w:numId w:val="2"/>
        </w:numPr>
        <w:pBdr>
          <w:top w:val="nil"/>
          <w:left w:val="nil"/>
          <w:bottom w:val="nil"/>
          <w:right w:val="nil"/>
          <w:between w:val="nil"/>
        </w:pBdr>
        <w:spacing w:before="186" w:line="276" w:lineRule="auto"/>
        <w:ind w:right="227"/>
        <w:jc w:val="both"/>
        <w:rPr>
          <w:color w:val="000000"/>
          <w:sz w:val="24"/>
          <w:szCs w:val="24"/>
        </w:rPr>
      </w:pPr>
      <w:r>
        <w:rPr>
          <w:color w:val="000000"/>
          <w:sz w:val="24"/>
          <w:szCs w:val="24"/>
        </w:rPr>
        <w:t>Quartz Glass: Quartz glass is a form of glass that is entirely composed of silica. It is perfect for use in high-temperature applications, such as in laboratory ovens and furnaces, because to its extraordinarily high purity and thermal durability.</w:t>
      </w:r>
    </w:p>
    <w:p w14:paraId="169518DF" w14:textId="77777777" w:rsidR="00502C3F" w:rsidRDefault="00502C3F" w:rsidP="00502C3F">
      <w:pPr>
        <w:widowControl/>
        <w:pBdr>
          <w:top w:val="nil"/>
          <w:left w:val="nil"/>
          <w:bottom w:val="nil"/>
          <w:right w:val="nil"/>
          <w:between w:val="nil"/>
        </w:pBdr>
        <w:spacing w:before="186" w:line="276" w:lineRule="auto"/>
        <w:ind w:right="227"/>
        <w:jc w:val="both"/>
        <w:rPr>
          <w:color w:val="000000"/>
          <w:sz w:val="24"/>
          <w:szCs w:val="24"/>
        </w:rPr>
      </w:pPr>
    </w:p>
    <w:p w14:paraId="08BA8F7C" w14:textId="77777777" w:rsidR="00502C3F" w:rsidRDefault="00502C3F" w:rsidP="00502C3F">
      <w:pPr>
        <w:widowControl/>
        <w:pBdr>
          <w:top w:val="nil"/>
          <w:left w:val="nil"/>
          <w:bottom w:val="nil"/>
          <w:right w:val="nil"/>
          <w:between w:val="nil"/>
        </w:pBdr>
        <w:spacing w:before="186" w:line="276" w:lineRule="auto"/>
        <w:ind w:right="227"/>
        <w:jc w:val="both"/>
        <w:rPr>
          <w:color w:val="000000"/>
          <w:sz w:val="24"/>
          <w:szCs w:val="24"/>
        </w:rPr>
      </w:pPr>
    </w:p>
    <w:p w14:paraId="571FD9BD" w14:textId="77777777" w:rsidR="00004AE6" w:rsidRDefault="00004AE6" w:rsidP="00502C3F">
      <w:pPr>
        <w:widowControl/>
        <w:pBdr>
          <w:top w:val="nil"/>
          <w:left w:val="nil"/>
          <w:bottom w:val="nil"/>
          <w:right w:val="nil"/>
          <w:between w:val="nil"/>
        </w:pBdr>
        <w:spacing w:before="186" w:line="276" w:lineRule="auto"/>
        <w:ind w:right="227"/>
        <w:jc w:val="both"/>
        <w:rPr>
          <w:color w:val="000000"/>
          <w:sz w:val="24"/>
          <w:szCs w:val="24"/>
        </w:rPr>
      </w:pPr>
    </w:p>
    <w:p w14:paraId="6C232B82" w14:textId="77777777" w:rsidR="00004AE6" w:rsidRDefault="00004AE6" w:rsidP="00502C3F">
      <w:pPr>
        <w:widowControl/>
        <w:pBdr>
          <w:top w:val="nil"/>
          <w:left w:val="nil"/>
          <w:bottom w:val="nil"/>
          <w:right w:val="nil"/>
          <w:between w:val="nil"/>
        </w:pBdr>
        <w:spacing w:before="186" w:line="276" w:lineRule="auto"/>
        <w:ind w:right="227"/>
        <w:jc w:val="both"/>
        <w:rPr>
          <w:color w:val="000000"/>
          <w:sz w:val="24"/>
          <w:szCs w:val="24"/>
        </w:rPr>
      </w:pPr>
    </w:p>
    <w:p w14:paraId="3A0C50C8" w14:textId="77777777" w:rsidR="00004AE6" w:rsidRDefault="00004AE6" w:rsidP="00502C3F">
      <w:pPr>
        <w:widowControl/>
        <w:pBdr>
          <w:top w:val="nil"/>
          <w:left w:val="nil"/>
          <w:bottom w:val="nil"/>
          <w:right w:val="nil"/>
          <w:between w:val="nil"/>
        </w:pBdr>
        <w:spacing w:before="186" w:line="276" w:lineRule="auto"/>
        <w:ind w:right="227"/>
        <w:jc w:val="both"/>
        <w:rPr>
          <w:color w:val="000000"/>
          <w:sz w:val="24"/>
          <w:szCs w:val="24"/>
        </w:rPr>
      </w:pPr>
    </w:p>
    <w:p w14:paraId="0B8445A5" w14:textId="77777777" w:rsidR="0000788D" w:rsidRDefault="0000788D">
      <w:pPr>
        <w:widowControl/>
        <w:spacing w:before="186" w:line="276" w:lineRule="auto"/>
        <w:ind w:right="227"/>
        <w:jc w:val="both"/>
        <w:rPr>
          <w:sz w:val="24"/>
          <w:szCs w:val="24"/>
        </w:rPr>
      </w:pPr>
    </w:p>
    <w:p w14:paraId="6C707833" w14:textId="2BD0E590" w:rsidR="0000788D" w:rsidRDefault="001A335F">
      <w:pPr>
        <w:pStyle w:val="Heading1"/>
        <w:ind w:left="0" w:right="227"/>
        <w:jc w:val="left"/>
        <w:rPr>
          <w:sz w:val="24"/>
          <w:szCs w:val="24"/>
        </w:rPr>
      </w:pPr>
      <w:bookmarkStart w:id="14" w:name="_Toc134570775"/>
      <w:r>
        <w:rPr>
          <w:sz w:val="24"/>
          <w:szCs w:val="24"/>
        </w:rPr>
        <w:t>1.3 Introduction to Borosilicate Glass:</w:t>
      </w:r>
      <w:bookmarkEnd w:id="14"/>
    </w:p>
    <w:p w14:paraId="31C02246" w14:textId="77777777" w:rsidR="0000788D" w:rsidRDefault="001A335F">
      <w:pPr>
        <w:spacing w:line="276" w:lineRule="auto"/>
        <w:ind w:right="227"/>
        <w:jc w:val="both"/>
        <w:rPr>
          <w:sz w:val="24"/>
          <w:szCs w:val="24"/>
        </w:rPr>
      </w:pPr>
      <w:r>
        <w:rPr>
          <w:sz w:val="24"/>
          <w:szCs w:val="24"/>
        </w:rPr>
        <w:t xml:space="preserve">Borosilicate glass is a form of glass that is mostly made of boron trioxide and silica. The exceptional resilience of this kind of glass to mechanical impact, chemical corrosion, and thermal stress is well </w:t>
      </w:r>
      <w:proofErr w:type="spellStart"/>
      <w:r>
        <w:rPr>
          <w:sz w:val="24"/>
          <w:szCs w:val="24"/>
        </w:rPr>
        <w:t>recognised</w:t>
      </w:r>
      <w:proofErr w:type="spellEnd"/>
      <w:r>
        <w:rPr>
          <w:sz w:val="24"/>
          <w:szCs w:val="24"/>
        </w:rPr>
        <w:t>.</w:t>
      </w:r>
    </w:p>
    <w:p w14:paraId="32EF9566" w14:textId="77777777" w:rsidR="0000788D" w:rsidRDefault="001A335F">
      <w:pPr>
        <w:spacing w:line="276" w:lineRule="auto"/>
        <w:ind w:right="227"/>
        <w:jc w:val="both"/>
        <w:rPr>
          <w:sz w:val="24"/>
          <w:szCs w:val="24"/>
        </w:rPr>
      </w:pPr>
      <w:r>
        <w:rPr>
          <w:sz w:val="24"/>
          <w:szCs w:val="24"/>
        </w:rPr>
        <w:t>Borosilicate glass is frequently used for home items like cookware and drinkware as  well as in scientific and laboratory settings. It is frequently used for products like baking pans, beakers, test tubes, and coffee carafes that must tolerate high temperatures and rapid temperature fluctuations.</w:t>
      </w:r>
    </w:p>
    <w:p w14:paraId="2C4325D9" w14:textId="77777777" w:rsidR="0000788D" w:rsidRDefault="0000788D" w:rsidP="00B1741F"/>
    <w:p w14:paraId="270FCDBA" w14:textId="77777777" w:rsidR="0000788D" w:rsidRDefault="001A335F" w:rsidP="00B1741F">
      <w:pPr>
        <w:rPr>
          <w:sz w:val="24"/>
          <w:szCs w:val="24"/>
        </w:rPr>
      </w:pPr>
      <w:bookmarkStart w:id="15" w:name="_26in1rg" w:colFirst="0" w:colLast="0"/>
      <w:bookmarkEnd w:id="15"/>
      <w:r w:rsidRPr="00B1741F">
        <w:rPr>
          <w:noProof/>
        </w:rPr>
        <w:drawing>
          <wp:inline distT="0" distB="0" distL="0" distR="0" wp14:anchorId="3BD0D68B" wp14:editId="55C35CD3">
            <wp:extent cx="5248294" cy="3780167"/>
            <wp:effectExtent l="0" t="0" r="0" b="0"/>
            <wp:docPr id="26" name="image20.jpg" descr="What is Borosilicate Glass, Why it's Better? - Ablaze Export Pvt. Ltd."/>
            <wp:cNvGraphicFramePr/>
            <a:graphic xmlns:a="http://schemas.openxmlformats.org/drawingml/2006/main">
              <a:graphicData uri="http://schemas.openxmlformats.org/drawingml/2006/picture">
                <pic:pic xmlns:pic="http://schemas.openxmlformats.org/drawingml/2006/picture">
                  <pic:nvPicPr>
                    <pic:cNvPr id="0" name="image20.jpg" descr="What is Borosilicate Glass, Why it's Better? - Ablaze Export Pvt. Ltd."/>
                    <pic:cNvPicPr preferRelativeResize="0"/>
                  </pic:nvPicPr>
                  <pic:blipFill>
                    <a:blip r:embed="rId20"/>
                    <a:srcRect/>
                    <a:stretch>
                      <a:fillRect/>
                    </a:stretch>
                  </pic:blipFill>
                  <pic:spPr>
                    <a:xfrm>
                      <a:off x="0" y="0"/>
                      <a:ext cx="5248294" cy="3780167"/>
                    </a:xfrm>
                    <a:prstGeom prst="rect">
                      <a:avLst/>
                    </a:prstGeom>
                    <a:ln/>
                  </pic:spPr>
                </pic:pic>
              </a:graphicData>
            </a:graphic>
          </wp:inline>
        </w:drawing>
      </w:r>
    </w:p>
    <w:p w14:paraId="24540E85" w14:textId="46C198D4" w:rsidR="0000788D" w:rsidRDefault="00E47A79" w:rsidP="00E47A79">
      <w:pPr>
        <w:pStyle w:val="Caption"/>
      </w:pPr>
      <w:bookmarkStart w:id="16" w:name="_Toc134571805"/>
      <w:bookmarkStart w:id="17" w:name="_Toc134571850"/>
      <w:bookmarkStart w:id="18" w:name="_Toc134573273"/>
      <w:bookmarkStart w:id="19" w:name="_Toc134573513"/>
      <w:bookmarkStart w:id="20" w:name="_Toc134612548"/>
      <w:r>
        <w:t>Figure</w:t>
      </w:r>
      <w:r w:rsidR="00822754">
        <w:t xml:space="preserve"> 1.</w:t>
      </w:r>
      <w:r w:rsidR="00822754">
        <w:fldChar w:fldCharType="begin"/>
      </w:r>
      <w:r w:rsidR="00822754">
        <w:instrText xml:space="preserve"> SEQ Figure \* ARABIC </w:instrText>
      </w:r>
      <w:r w:rsidR="00822754">
        <w:fldChar w:fldCharType="separate"/>
      </w:r>
      <w:r w:rsidR="008C39D0">
        <w:rPr>
          <w:noProof/>
        </w:rPr>
        <w:t>2</w:t>
      </w:r>
      <w:r w:rsidR="00822754">
        <w:fldChar w:fldCharType="end"/>
      </w:r>
      <w:r w:rsidR="001A335F">
        <w:t xml:space="preserve">: </w:t>
      </w:r>
      <w:r w:rsidR="00822754">
        <w:t xml:space="preserve"> </w:t>
      </w:r>
      <w:r w:rsidR="001A335F">
        <w:t>Pie Chart of Borosilicate Glass Composition</w:t>
      </w:r>
      <w:bookmarkEnd w:id="16"/>
      <w:bookmarkEnd w:id="17"/>
      <w:bookmarkEnd w:id="18"/>
      <w:bookmarkEnd w:id="19"/>
      <w:bookmarkEnd w:id="20"/>
    </w:p>
    <w:p w14:paraId="47BDD5C3" w14:textId="33BE5BBF" w:rsidR="0000788D" w:rsidRPr="00502C3F" w:rsidRDefault="000577A2" w:rsidP="00502C3F">
      <w:pPr>
        <w:spacing w:line="276" w:lineRule="auto"/>
        <w:ind w:right="227"/>
        <w:jc w:val="center"/>
        <w:rPr>
          <w:i/>
        </w:rPr>
      </w:pPr>
      <w:r>
        <w:rPr>
          <w:i/>
        </w:rPr>
        <w:t xml:space="preserve">Source: </w:t>
      </w:r>
      <w:r w:rsidRPr="000577A2">
        <w:rPr>
          <w:i/>
        </w:rPr>
        <w:t>https://www.ablazeexport.com/wp-content/uploads/2020/12/Borosilicate-Glass-3.3-Composition-scaled.jpg</w:t>
      </w:r>
    </w:p>
    <w:p w14:paraId="1FF52E87" w14:textId="781F2DBC" w:rsidR="0000788D" w:rsidRPr="00502C3F" w:rsidRDefault="001A335F" w:rsidP="00502C3F">
      <w:pPr>
        <w:spacing w:line="276" w:lineRule="auto"/>
        <w:ind w:right="227"/>
        <w:jc w:val="both"/>
        <w:rPr>
          <w:sz w:val="24"/>
          <w:szCs w:val="24"/>
        </w:rPr>
      </w:pPr>
      <w:r>
        <w:rPr>
          <w:sz w:val="24"/>
          <w:szCs w:val="24"/>
        </w:rPr>
        <w:t xml:space="preserve">Due to its low coefficient of thermal expansion, which allows it to expand and compress without breaking or shattering, borosilicate glass has special qualities. Moreover, borosilicate glass may be used in industrial and laboratory settings because it is resistant to chemical corrosion caused by acids, bases, and other substances. Borosilicate glass is </w:t>
      </w:r>
      <w:r>
        <w:rPr>
          <w:sz w:val="24"/>
          <w:szCs w:val="24"/>
        </w:rPr>
        <w:lastRenderedPageBreak/>
        <w:t>a strong and dependable substance that is ideal for a wide range of applications, particularly those requiring strong resistance to thermal and chemical stress.</w:t>
      </w:r>
    </w:p>
    <w:p w14:paraId="1C06BBAD" w14:textId="77777777" w:rsidR="0000788D" w:rsidRDefault="001A335F">
      <w:pPr>
        <w:pStyle w:val="Heading1"/>
        <w:ind w:left="0"/>
        <w:jc w:val="left"/>
      </w:pPr>
      <w:r>
        <w:t xml:space="preserve">                                            </w:t>
      </w:r>
      <w:bookmarkStart w:id="21" w:name="_Toc134570776"/>
      <w:r>
        <w:t>CHAPTER 2</w:t>
      </w:r>
      <w:bookmarkEnd w:id="21"/>
    </w:p>
    <w:p w14:paraId="495A8C07" w14:textId="77777777" w:rsidR="0000788D" w:rsidRDefault="001A335F">
      <w:pPr>
        <w:pStyle w:val="Heading1"/>
        <w:ind w:left="2160"/>
      </w:pPr>
      <w:bookmarkStart w:id="22" w:name="_Toc134570777"/>
      <w:r>
        <w:t>LITERATURE REVIEW</w:t>
      </w:r>
      <w:bookmarkEnd w:id="22"/>
    </w:p>
    <w:p w14:paraId="0D7A95EB" w14:textId="77777777" w:rsidR="008F0053" w:rsidRDefault="008F0053">
      <w:pPr>
        <w:spacing w:line="276" w:lineRule="auto"/>
        <w:ind w:right="170"/>
        <w:jc w:val="both"/>
        <w:rPr>
          <w:sz w:val="24"/>
          <w:szCs w:val="24"/>
        </w:rPr>
      </w:pPr>
    </w:p>
    <w:p w14:paraId="534A1909" w14:textId="539AD1C8" w:rsidR="0000788D" w:rsidRDefault="001A335F" w:rsidP="00865AF6">
      <w:pPr>
        <w:spacing w:line="276" w:lineRule="auto"/>
        <w:ind w:right="170"/>
        <w:jc w:val="both"/>
        <w:rPr>
          <w:sz w:val="24"/>
          <w:szCs w:val="24"/>
        </w:rPr>
      </w:pPr>
      <w:proofErr w:type="spellStart"/>
      <w:r>
        <w:rPr>
          <w:b/>
          <w:sz w:val="24"/>
          <w:szCs w:val="24"/>
        </w:rPr>
        <w:t>Dakuri</w:t>
      </w:r>
      <w:proofErr w:type="spellEnd"/>
      <w:r>
        <w:rPr>
          <w:b/>
          <w:sz w:val="24"/>
          <w:szCs w:val="24"/>
        </w:rPr>
        <w:t xml:space="preserve"> Ramakanth et al. </w:t>
      </w:r>
      <w:r w:rsidR="00AB1561">
        <w:rPr>
          <w:b/>
          <w:sz w:val="24"/>
          <w:szCs w:val="24"/>
        </w:rPr>
        <w:fldChar w:fldCharType="begin" w:fldLock="1"/>
      </w:r>
      <w:r w:rsidR="00AB1561">
        <w:rPr>
          <w:b/>
          <w:sz w:val="24"/>
          <w:szCs w:val="24"/>
        </w:rPr>
        <w:instrText>ADDIN CSL_CITATION {"citationItems":[{"id":"ITEM-1","itemData":{"DOI":"10.1007/s10311-021-01256-1","ISBN":"0123456789","ISSN":"16103661","abstract":"The outbreak of the coronavirus disease 2019 global pandemic (COVID-19) has affected billions of lives, posing critical challenges to the healthcare system, vaccine manufacturers, packaging scientists, and daily public activity. Biotechnological advances have allowed to create rapidly vaccines, yet the success of an efficient immunization mainly depends on the safe and timely delivery of vaccines. In particular, packaging plays a crucial role in protecting, preserving, transporting, and distributing vaccines. Here, we review advanced packaging for distribution and storage of COVID-19 vaccines, with focus on innovative hybrid packaging materials, cyclic olefin polymers with nanolayer glass, and vials for vaccines. We present vaccine packaging, auto-disable syringes, stoppers, and closures. We discuss the chronology of the packaging system, and the labeling of the vaccine packages, with emphasis on bar codes, quick response codes, vaccine vial monitors, anti-counterfeiting and traceability measures.","author":[{"dropping-particle":"","family":"Ramakanth","given":"Dakuri","non-dropping-particle":"","parse-names":false,"suffix":""},{"dropping-particle":"","family":"Singh","given":"Suman","non-dropping-particle":"","parse-names":false,"suffix":""},{"dropping-particle":"","family":"Maji","given":"Pradip K.","non-dropping-particle":"","parse-names":false,"suffix":""},{"dropping-particle":"","family":"Lee","given":"Youn Suk","non-dropping-particle":"","parse-names":false,"suffix":""},{"dropping-particle":"","family":"Gaikwad","given":"Kirtiraj K.","non-dropping-particle":"","parse-names":false,"suffix":""}],"container-title":"Environmental Chemistry Letters","id":"ITEM-1","issue":"5","issued":{"date-parts":[["2021"]]},"page":"3597-3608","publisher":"Springer International Publishing","title":"Advanced packaging for distribution and storage of COVID-19 vaccines: a review","type":"article-journal","volume":"19"},"uris":["http://www.mendeley.com/documents/?uuid=e5de4a0c-592e-4f08-8878-8533e21528e4"]}],"mendeley":{"formattedCitation":"[1]","plainTextFormattedCitation":"[1]","previouslyFormattedCitation":"[1]"},"properties":{"noteIndex":0},"schema":"https://github.com/citation-style-language/schema/raw/master/csl-citation.json"}</w:instrText>
      </w:r>
      <w:r w:rsidR="00AB1561">
        <w:rPr>
          <w:b/>
          <w:sz w:val="24"/>
          <w:szCs w:val="24"/>
        </w:rPr>
        <w:fldChar w:fldCharType="separate"/>
      </w:r>
      <w:r w:rsidR="00AB1561" w:rsidRPr="00AB1561">
        <w:rPr>
          <w:noProof/>
          <w:sz w:val="24"/>
          <w:szCs w:val="24"/>
        </w:rPr>
        <w:t>[1]</w:t>
      </w:r>
      <w:r w:rsidR="00AB1561">
        <w:rPr>
          <w:b/>
          <w:sz w:val="24"/>
          <w:szCs w:val="24"/>
        </w:rPr>
        <w:fldChar w:fldCharType="end"/>
      </w:r>
      <w:r>
        <w:rPr>
          <w:b/>
          <w:sz w:val="24"/>
          <w:szCs w:val="24"/>
        </w:rPr>
        <w:t xml:space="preserve"> </w:t>
      </w:r>
      <w:r w:rsidR="008F0053" w:rsidRPr="008F0053">
        <w:rPr>
          <w:sz w:val="24"/>
          <w:szCs w:val="24"/>
        </w:rPr>
        <w:t>This research reviews unique hybrid packaging materials, cyclic olefins polymers with nanolayer glass, and vaccine vials for the distribution and storage of COVID-19 vaccines. With an emphasis on bar codes, rapid response codes, vaccine vial monitors, anticounterfeiting, and traceability measures, they concentrated on vaccine packaging, auto-disable syringes, stoppers, and closures, as well as a chronology of the packaging system and the labeling of the vaccine packages.</w:t>
      </w:r>
    </w:p>
    <w:p w14:paraId="5634B274" w14:textId="77777777" w:rsidR="008F0053" w:rsidRDefault="008F0053" w:rsidP="00865AF6">
      <w:pPr>
        <w:spacing w:line="276" w:lineRule="auto"/>
        <w:ind w:right="170"/>
        <w:jc w:val="both"/>
        <w:rPr>
          <w:sz w:val="24"/>
          <w:szCs w:val="24"/>
        </w:rPr>
      </w:pPr>
    </w:p>
    <w:p w14:paraId="5CAF506D" w14:textId="75868A10" w:rsidR="0000788D" w:rsidRDefault="001A335F" w:rsidP="00865AF6">
      <w:pPr>
        <w:spacing w:line="276" w:lineRule="auto"/>
        <w:ind w:right="170"/>
        <w:jc w:val="both"/>
        <w:rPr>
          <w:sz w:val="24"/>
          <w:szCs w:val="24"/>
        </w:rPr>
      </w:pPr>
      <w:r>
        <w:rPr>
          <w:b/>
          <w:sz w:val="24"/>
          <w:szCs w:val="24"/>
        </w:rPr>
        <w:t xml:space="preserve">Benjamin Mos et al. </w:t>
      </w:r>
      <w:r w:rsidR="00AB1561">
        <w:rPr>
          <w:b/>
          <w:sz w:val="24"/>
          <w:szCs w:val="24"/>
        </w:rPr>
        <w:fldChar w:fldCharType="begin" w:fldLock="1"/>
      </w:r>
      <w:r w:rsidR="00AB1561">
        <w:rPr>
          <w:b/>
          <w:sz w:val="24"/>
          <w:szCs w:val="24"/>
        </w:rPr>
        <w:instrText>ADDIN CSL_CITATION {"citationItems":[{"id":"ITEM-1","itemData":{"DOI":"10.1038/s41598-021-89110-w","ISBN":"0123456789","ISSN":"20452322","PMID":"33976242","abstract":"We compared the effects of preservation and storage methods on total alkalinity (AT) of seawater, estuarine water, freshwater, and groundwater samples stored for 0–6 months. Water samples, untreated or treated with HgCl2, 0.45 µm filtration, or filtration plus HgCl2, were stored in polypropylene or borosilicate glass vials for 0, 1, or 6 months. Mean AT of samples treated with HgCl2 was reduced by as much as 49.1 µmol kg−1 (1.3%). Borosilicate glass elevated AT, possibly due to dissolving silicates. There was little change in AT of control and filtered samples stored in polypropylene, except for untreated groundwater (~ 4.1% reduction at 6 months). HgCl2 concentrations of 0.02–0.05% reduced the AT of fresh, estuarine, and ground water samples by as much as 35.5 µmol kg−1 after 1 month, but had little effect on the AT of seawater. Adding glucose as a carbon source for microbial growth resulted in no AT changes in 0.45 µm-filtered samples. We suggest water samples intended for AT analyses can be filtered to 0.45 µm, and stored in polypropylene vials at 4 °C for at least 6 months. Borosilicate glassware and HgCl2 can be avoided to prevent analytical uncertainties and reduce risks related to use of Hg2+.","author":[{"dropping-particle":"","family":"Mos","given":"Benjamin","non-dropping-particle":"","parse-names":false,"suffix":""},{"dropping-particle":"","family":"Holloway","given":"Ceylena","non-dropping-particle":"","parse-names":false,"suffix":""},{"dropping-particle":"","family":"Kelaher","given":"Brendan P.","non-dropping-particle":"","parse-names":false,"suffix":""},{"dropping-particle":"","family":"Santos","given":"Isaac R.","non-dropping-particle":"","parse-names":false,"suffix":""},{"dropping-particle":"","family":"Dworjanyn","given":"Symon A.","non-dropping-particle":"","parse-names":false,"suffix":""}],"container-title":"Scientific Reports","id":"ITEM-1","issue":"1","issued":{"date-parts":[["2021"]]},"page":"1-11","publisher":"Nature Publishing Group UK","title":"Alkalinity of diverse water samples can be altered by mercury preservation and borosilicate vial storage","type":"article-journal","volume":"11"},"uris":["http://www.mendeley.com/documents/?uuid=1cdaf26e-75a0-4a9b-a154-f18dd2990b11"]}],"mendeley":{"formattedCitation":"[2]","plainTextFormattedCitation":"[2]","previouslyFormattedCitation":"[2]"},"properties":{"noteIndex":0},"schema":"https://github.com/citation-style-language/schema/raw/master/csl-citation.json"}</w:instrText>
      </w:r>
      <w:r w:rsidR="00AB1561">
        <w:rPr>
          <w:b/>
          <w:sz w:val="24"/>
          <w:szCs w:val="24"/>
        </w:rPr>
        <w:fldChar w:fldCharType="separate"/>
      </w:r>
      <w:r w:rsidR="00AB1561" w:rsidRPr="00AB1561">
        <w:rPr>
          <w:noProof/>
          <w:sz w:val="24"/>
          <w:szCs w:val="24"/>
        </w:rPr>
        <w:t>[2]</w:t>
      </w:r>
      <w:r w:rsidR="00AB1561">
        <w:rPr>
          <w:b/>
          <w:sz w:val="24"/>
          <w:szCs w:val="24"/>
        </w:rPr>
        <w:fldChar w:fldCharType="end"/>
      </w:r>
      <w:r>
        <w:rPr>
          <w:b/>
          <w:sz w:val="24"/>
          <w:szCs w:val="24"/>
        </w:rPr>
        <w:t xml:space="preserve"> </w:t>
      </w:r>
      <w:r w:rsidR="008F0053" w:rsidRPr="008F0053">
        <w:rPr>
          <w:sz w:val="24"/>
          <w:szCs w:val="24"/>
        </w:rPr>
        <w:t>This study compares the effects of preservation and storage methods on the total alkalinity (AT) of seawater, estuarine water, freshwater, and groundwater samples stored for 0–6 months. It also discusses how alkalinity of various water samples can be affected by mercury preservation and borosilicate vial storage.</w:t>
      </w:r>
      <w:r>
        <w:rPr>
          <w:sz w:val="24"/>
          <w:szCs w:val="24"/>
        </w:rPr>
        <w:t>.</w:t>
      </w:r>
    </w:p>
    <w:p w14:paraId="4CAD3D7D" w14:textId="77777777" w:rsidR="0000788D" w:rsidRDefault="0000788D" w:rsidP="00865AF6">
      <w:pPr>
        <w:spacing w:line="276" w:lineRule="auto"/>
        <w:ind w:right="170"/>
        <w:jc w:val="both"/>
        <w:rPr>
          <w:sz w:val="24"/>
          <w:szCs w:val="24"/>
        </w:rPr>
      </w:pPr>
    </w:p>
    <w:p w14:paraId="431A4AA7" w14:textId="7F7A4077" w:rsidR="0000788D" w:rsidRDefault="001A335F" w:rsidP="00865AF6">
      <w:pPr>
        <w:spacing w:line="276" w:lineRule="auto"/>
        <w:ind w:right="170"/>
        <w:jc w:val="both"/>
        <w:rPr>
          <w:sz w:val="24"/>
          <w:szCs w:val="24"/>
        </w:rPr>
      </w:pPr>
      <w:r>
        <w:rPr>
          <w:b/>
          <w:sz w:val="24"/>
          <w:szCs w:val="24"/>
        </w:rPr>
        <w:t xml:space="preserve">Nurul Hanim Shamsudin et al. </w:t>
      </w:r>
      <w:r w:rsidR="00AB1561">
        <w:rPr>
          <w:b/>
          <w:sz w:val="24"/>
          <w:szCs w:val="24"/>
        </w:rPr>
        <w:fldChar w:fldCharType="begin" w:fldLock="1"/>
      </w:r>
      <w:r w:rsidR="00DE7CE6">
        <w:rPr>
          <w:b/>
          <w:sz w:val="24"/>
          <w:szCs w:val="24"/>
        </w:rPr>
        <w:instrText>ADDIN CSL_CITATION {"citationItems":[{"id":"ITEM-1","itemData":{"DOI":"10.4028/www.scientific.net/AMR.1024.87","ISBN":"9783038352136","ISSN":"16628985","abstract":"We demonstrate the vertically well-aligned zinc oxide (ZnO) nanowires synthesized on amorphous borosilicate glass (BSG) via simple chemical vapor deposition (CVD) process with a vapor trapping approach. During the process, zinc precursor was put inside a glass vial with the vial's opening was directed towards the BSG substrate, which is being placed downstream from the gas flow and approximately 30-40 mm from the precursor. The BSG substrates were coated with Nichrome (NiCr) and gold (Au) coating prior to the synthesis process. Vertically aligned nanowires with a high aspect ratio was found to be deposited in total operating pressure of 20-25 bar with an Oxygen flow rate range of 5-10 sccm and argon flow rate range of 30-50 sccm. This vapor trapping approach using BSG substrates provided a good alternative towards controllable growth of ZnO NWs on any much cheaper amorphous substrates for future development of low cost energyconverter heat cell devices based on ZnO nanowires. © (2014) Trans Tech Publications, Switzerland.","author":[{"dropping-particle":"","family":"Shamsudin","given":"Nurul Hanim","non-dropping-particle":"","parse-names":false,"suffix":""},{"dropping-particle":"","family":"Abdul Khalid","given":"Kamarul Aizat","non-dropping-particle":"","parse-names":false,"suffix":""},{"dropping-particle":"","family":"Mohamed","given":"Khairudin","non-dropping-particle":"","parse-names":false,"suffix":""}],"container-title":"Advanced Materials Research","id":"ITEM-1","issued":{"date-parts":[["2014"]]},"page":"87-90","title":"Synthesizing vertically aligned zinc oxide nanowires on borosilicate glass using vapor trapping approach","type":"article-journal","volume":"1024"},"uris":["http://www.mendeley.com/documents/?uuid=c24190fa-3743-4e6a-87f6-0f1d25ef3502"]}],"mendeley":{"formattedCitation":"[3]","plainTextFormattedCitation":"[3]","previouslyFormattedCitation":"[3]"},"properties":{"noteIndex":0},"schema":"https://github.com/citation-style-language/schema/raw/master/csl-citation.json"}</w:instrText>
      </w:r>
      <w:r w:rsidR="00AB1561">
        <w:rPr>
          <w:b/>
          <w:sz w:val="24"/>
          <w:szCs w:val="24"/>
        </w:rPr>
        <w:fldChar w:fldCharType="separate"/>
      </w:r>
      <w:r w:rsidR="00AB1561" w:rsidRPr="00AB1561">
        <w:rPr>
          <w:noProof/>
          <w:sz w:val="24"/>
          <w:szCs w:val="24"/>
        </w:rPr>
        <w:t>[3]</w:t>
      </w:r>
      <w:r w:rsidR="00AB1561">
        <w:rPr>
          <w:b/>
          <w:sz w:val="24"/>
          <w:szCs w:val="24"/>
        </w:rPr>
        <w:fldChar w:fldCharType="end"/>
      </w:r>
      <w:r>
        <w:rPr>
          <w:b/>
          <w:sz w:val="24"/>
          <w:szCs w:val="24"/>
        </w:rPr>
        <w:t xml:space="preserve"> </w:t>
      </w:r>
      <w:r w:rsidR="008F0053" w:rsidRPr="008F0053">
        <w:rPr>
          <w:sz w:val="24"/>
          <w:szCs w:val="24"/>
        </w:rPr>
        <w:t>This study shows how to make vertically well-aligned zinc oxide (</w:t>
      </w:r>
      <w:proofErr w:type="spellStart"/>
      <w:r w:rsidR="008F0053" w:rsidRPr="008F0053">
        <w:rPr>
          <w:sz w:val="24"/>
          <w:szCs w:val="24"/>
        </w:rPr>
        <w:t>ZnO</w:t>
      </w:r>
      <w:proofErr w:type="spellEnd"/>
      <w:r w:rsidR="008F0053" w:rsidRPr="008F0053">
        <w:rPr>
          <w:sz w:val="24"/>
          <w:szCs w:val="24"/>
        </w:rPr>
        <w:t xml:space="preserve">) nanowires on amorphous borosilicate glass (BSG) using a simple chemical vapor deposition (CVD) procedure using a vapor trapping strategy. In order to controllably grow </w:t>
      </w:r>
      <w:proofErr w:type="spellStart"/>
      <w:r w:rsidR="008F0053" w:rsidRPr="008F0053">
        <w:rPr>
          <w:sz w:val="24"/>
          <w:szCs w:val="24"/>
        </w:rPr>
        <w:t>ZnO</w:t>
      </w:r>
      <w:proofErr w:type="spellEnd"/>
      <w:r w:rsidR="008F0053" w:rsidRPr="008F0053">
        <w:rPr>
          <w:sz w:val="24"/>
          <w:szCs w:val="24"/>
        </w:rPr>
        <w:t xml:space="preserve"> NWs on any much less expensive amorphous substrates for the creation of low-cost energy converter heat cell devices based on </w:t>
      </w:r>
      <w:proofErr w:type="spellStart"/>
      <w:r w:rsidR="008F0053" w:rsidRPr="008F0053">
        <w:rPr>
          <w:sz w:val="24"/>
          <w:szCs w:val="24"/>
        </w:rPr>
        <w:t>ZnO</w:t>
      </w:r>
      <w:proofErr w:type="spellEnd"/>
      <w:r w:rsidR="008F0053" w:rsidRPr="008F0053">
        <w:rPr>
          <w:sz w:val="24"/>
          <w:szCs w:val="24"/>
        </w:rPr>
        <w:t xml:space="preserve"> nanowires, this vapor trapping technique employing BSG substrates offered a promising alternative.</w:t>
      </w:r>
    </w:p>
    <w:p w14:paraId="48132420" w14:textId="77777777" w:rsidR="0000788D" w:rsidRDefault="0000788D" w:rsidP="00865AF6">
      <w:pPr>
        <w:spacing w:line="276" w:lineRule="auto"/>
        <w:ind w:right="170"/>
        <w:jc w:val="both"/>
        <w:rPr>
          <w:sz w:val="24"/>
          <w:szCs w:val="24"/>
        </w:rPr>
      </w:pPr>
    </w:p>
    <w:p w14:paraId="56C9759E" w14:textId="4BFE2817" w:rsidR="00F23D66" w:rsidRDefault="001A335F" w:rsidP="00865AF6">
      <w:pPr>
        <w:spacing w:line="276" w:lineRule="auto"/>
        <w:ind w:right="170"/>
        <w:jc w:val="both"/>
        <w:rPr>
          <w:sz w:val="24"/>
          <w:szCs w:val="24"/>
        </w:rPr>
      </w:pPr>
      <w:r>
        <w:rPr>
          <w:b/>
          <w:sz w:val="24"/>
          <w:szCs w:val="24"/>
        </w:rPr>
        <w:t xml:space="preserve">Robert A. Schaut et al. </w:t>
      </w:r>
      <w:r w:rsidR="00DE7CE6">
        <w:rPr>
          <w:b/>
          <w:sz w:val="24"/>
          <w:szCs w:val="24"/>
        </w:rPr>
        <w:fldChar w:fldCharType="begin" w:fldLock="1"/>
      </w:r>
      <w:r w:rsidR="00DE7CE6">
        <w:rPr>
          <w:b/>
          <w:sz w:val="24"/>
          <w:szCs w:val="24"/>
        </w:rPr>
        <w:instrText>ADDIN CSL_CITATION {"citationItems":[{"id":"ITEM-1","itemData":{"DOI":"10.5731/pdajpst.2016.007377","ISSN":"19482124","PMID":"28196916","abstract":"Glass has long been used for packaging precious liquids, in particular pharmaceuticals. Its unique combination of hermeticity, transparency, strength, and chemical durability make it the optimal material for such an important role. Today's life-saving drugs are stored in borosilicate glasses, which evolved from applications in microscope optics and thermometers. As the glass compositions improved, so did the methods used to shape them and the tests used to characterize them. While all of these advances improved the quality of the glass container and its ability to protect the contents, problems still exist such as delamination, cracks, and glass particulates. In addition to these issues, we review new developments in glass composition development, performance, and testing in the 21st century.","author":[{"dropping-particle":"","family":"Schaut","given":"Robert A.","non-dropping-particle":"","parse-names":false,"suffix":""},{"dropping-particle":"","family":"Weeks","given":"W. Porter","non-dropping-particle":"","parse-names":false,"suffix":""}],"container-title":"PDA Journal of Pharmaceutical Science and Technology","id":"ITEM-1","issue":"4","issued":{"date-parts":[["2017"]]},"page":"279-296","title":"Historical review of glasses used for parenteral packaging","type":"article-journal","volume":"71"},"uris":["http://www.mendeley.com/documents/?uuid=0c5a50f0-4a8c-40be-8617-7577ea7938c2"]}],"mendeley":{"formattedCitation":"[4]","plainTextFormattedCitation":"[4]","previouslyFormattedCitation":"[4]"},"properties":{"noteIndex":0},"schema":"https://github.com/citation-style-language/schema/raw/master/csl-citation.json"}</w:instrText>
      </w:r>
      <w:r w:rsidR="00DE7CE6">
        <w:rPr>
          <w:b/>
          <w:sz w:val="24"/>
          <w:szCs w:val="24"/>
        </w:rPr>
        <w:fldChar w:fldCharType="separate"/>
      </w:r>
      <w:r w:rsidR="00DE7CE6" w:rsidRPr="00DE7CE6">
        <w:rPr>
          <w:noProof/>
          <w:sz w:val="24"/>
          <w:szCs w:val="24"/>
        </w:rPr>
        <w:t>[4]</w:t>
      </w:r>
      <w:r w:rsidR="00DE7CE6">
        <w:rPr>
          <w:b/>
          <w:sz w:val="24"/>
          <w:szCs w:val="24"/>
        </w:rPr>
        <w:fldChar w:fldCharType="end"/>
      </w:r>
      <w:r>
        <w:rPr>
          <w:b/>
          <w:sz w:val="24"/>
          <w:szCs w:val="24"/>
        </w:rPr>
        <w:t xml:space="preserve"> </w:t>
      </w:r>
      <w:r>
        <w:rPr>
          <w:sz w:val="24"/>
          <w:szCs w:val="24"/>
        </w:rPr>
        <w:t xml:space="preserve"> </w:t>
      </w:r>
      <w:r w:rsidR="00F23D66" w:rsidRPr="00F23D66">
        <w:rPr>
          <w:sz w:val="24"/>
          <w:szCs w:val="24"/>
        </w:rPr>
        <w:t>This study is about a historical review of glasses used for parenteral packaging. It talks about how glass has special qualities that make it the best material for such a crucial role, including hermeticity, transparency, strength, and chemical durability. It also talks about how improvements have raised the standard of glass containers and enhanced their capacity to keep their contents safe. Additionally, it takes advantage of issues like delamination, cracks, and glass particles.</w:t>
      </w:r>
    </w:p>
    <w:p w14:paraId="4167201B" w14:textId="77777777" w:rsidR="00865AF6" w:rsidRDefault="00865AF6" w:rsidP="00865AF6">
      <w:pPr>
        <w:spacing w:line="276" w:lineRule="auto"/>
        <w:ind w:right="170"/>
        <w:jc w:val="both"/>
        <w:rPr>
          <w:sz w:val="24"/>
          <w:szCs w:val="24"/>
        </w:rPr>
      </w:pPr>
    </w:p>
    <w:p w14:paraId="69A28C49" w14:textId="3F054EBF" w:rsidR="0000788D" w:rsidRPr="00F23D66" w:rsidRDefault="00F23D66" w:rsidP="00865AF6">
      <w:pPr>
        <w:spacing w:line="276" w:lineRule="auto"/>
        <w:ind w:right="170"/>
        <w:jc w:val="both"/>
        <w:rPr>
          <w:sz w:val="24"/>
          <w:szCs w:val="24"/>
        </w:rPr>
      </w:pPr>
      <w:r w:rsidRPr="00F23D66">
        <w:rPr>
          <w:b/>
          <w:sz w:val="24"/>
          <w:szCs w:val="24"/>
        </w:rPr>
        <w:t>A.</w:t>
      </w:r>
      <w:r>
        <w:rPr>
          <w:b/>
          <w:sz w:val="24"/>
          <w:szCs w:val="24"/>
        </w:rPr>
        <w:t xml:space="preserve"> </w:t>
      </w:r>
      <w:proofErr w:type="spellStart"/>
      <w:r w:rsidR="001A335F" w:rsidRPr="00F23D66">
        <w:rPr>
          <w:b/>
          <w:sz w:val="24"/>
          <w:szCs w:val="24"/>
        </w:rPr>
        <w:t>Wereszczak</w:t>
      </w:r>
      <w:proofErr w:type="spellEnd"/>
      <w:r w:rsidR="001A335F" w:rsidRPr="00F23D66">
        <w:rPr>
          <w:b/>
          <w:sz w:val="24"/>
          <w:szCs w:val="24"/>
        </w:rPr>
        <w:t xml:space="preserve"> et al. </w:t>
      </w:r>
      <w:r w:rsidR="00DE7CE6">
        <w:rPr>
          <w:b/>
          <w:sz w:val="24"/>
          <w:szCs w:val="24"/>
        </w:rPr>
        <w:fldChar w:fldCharType="begin" w:fldLock="1"/>
      </w:r>
      <w:r w:rsidR="00DE7CE6">
        <w:rPr>
          <w:b/>
          <w:sz w:val="24"/>
          <w:szCs w:val="24"/>
        </w:rPr>
        <w:instrText>ADDIN CSL_CITATION {"citationItems":[{"id":"ITEM-1","itemData":{"abstract":"Although soda-lime-silicate glass is typically used as windows in ground vehicles, borosilicate glass is an interesting alternative because its density is about 10% less and therefore its use could reduce vehicle weight. The US Army RDECOM is characterizing both glasses in a variety of ways to compare their performances and judge if the use of borosilicate glass is a worthy substitute. This study supported that through a series of quasi-static strength and spherical (Hertzian) indentation tests. Their results were then combined to construct \"Damage/Design Maps\" which are advocated here to help guide the use of these glasses in ground vehicles. If static strength and indentation responses are translatable to ballistic performance, then this study shows improved ballistic performance of \"float-glasses\" can be achieved through appropriate selection of glass based on the thickness and the appropriate orientations of their \"air\" and \"tin\" sides.","author":[{"dropping-particle":"","family":"Wereszczak","given":"Aa","non-dropping-particle":"","parse-names":false,"suffix":""},{"dropping-particle":"","family":"Johanns","given":"Ke","non-dropping-particle":"","parse-names":false,"suffix":""},{"dropping-particle":"","family":"Anderson","given":"Ce Jr.","non-dropping-particle":"","parse-names":false,"suffix":""},{"dropping-particle":"","family":"Behner","given":"T","non-dropping-particle":"","parse-names":false,"suffix":""},{"dropping-particle":"","family":"Patel","given":"P","non-dropping-particle":"","parse-names":false,"suffix":""}],"id":"ITEM-1","issue":"OCTOBER 2006","issued":{"date-parts":[["2006"]]},"title":"Strength and contact damage responses in a soda-lime-silicate and a borosilicate glass","type":"article-journal"},"uris":["http://www.mendeley.com/documents/?uuid=9b3c711c-730f-4b7e-97bc-b53c50205d5e"]}],"mendeley":{"formattedCitation":"[5]","plainTextFormattedCitation":"[5]","previouslyFormattedCitation":"[5]"},"properties":{"noteIndex":0},"schema":"https://github.com/citation-style-language/schema/raw/master/csl-citation.json"}</w:instrText>
      </w:r>
      <w:r w:rsidR="00DE7CE6">
        <w:rPr>
          <w:b/>
          <w:sz w:val="24"/>
          <w:szCs w:val="24"/>
        </w:rPr>
        <w:fldChar w:fldCharType="separate"/>
      </w:r>
      <w:r w:rsidR="00DE7CE6" w:rsidRPr="00DE7CE6">
        <w:rPr>
          <w:noProof/>
          <w:sz w:val="24"/>
          <w:szCs w:val="24"/>
        </w:rPr>
        <w:t>[5]</w:t>
      </w:r>
      <w:r w:rsidR="00DE7CE6">
        <w:rPr>
          <w:b/>
          <w:sz w:val="24"/>
          <w:szCs w:val="24"/>
        </w:rPr>
        <w:fldChar w:fldCharType="end"/>
      </w:r>
      <w:r w:rsidR="001A335F" w:rsidRPr="00F23D66">
        <w:rPr>
          <w:b/>
          <w:sz w:val="24"/>
          <w:szCs w:val="24"/>
        </w:rPr>
        <w:t xml:space="preserve"> </w:t>
      </w:r>
      <w:r w:rsidRPr="00F23D66">
        <w:rPr>
          <w:sz w:val="24"/>
          <w:szCs w:val="24"/>
        </w:rPr>
        <w:t xml:space="preserve">This paper examines the strength and contact damage responses of soda-lime-silicate and borosilicate glass. This essay provides information on the mechanical, chemical, and other characteristics of borosilicate and soda-lime </w:t>
      </w:r>
      <w:r w:rsidRPr="00F23D66">
        <w:rPr>
          <w:sz w:val="24"/>
          <w:szCs w:val="24"/>
        </w:rPr>
        <w:lastRenderedPageBreak/>
        <w:t>glass that are being studied.</w:t>
      </w:r>
    </w:p>
    <w:p w14:paraId="10670B92" w14:textId="77777777" w:rsidR="00F23D66" w:rsidRPr="00F23D66" w:rsidRDefault="00F23D66" w:rsidP="00865AF6">
      <w:pPr>
        <w:spacing w:line="276" w:lineRule="auto"/>
      </w:pPr>
    </w:p>
    <w:p w14:paraId="66AA7B8D" w14:textId="55309380" w:rsidR="0000788D" w:rsidRDefault="001A335F" w:rsidP="00865AF6">
      <w:pPr>
        <w:spacing w:line="276" w:lineRule="auto"/>
        <w:ind w:right="170"/>
        <w:jc w:val="both"/>
        <w:rPr>
          <w:sz w:val="24"/>
          <w:szCs w:val="24"/>
        </w:rPr>
      </w:pPr>
      <w:proofErr w:type="spellStart"/>
      <w:r>
        <w:rPr>
          <w:b/>
          <w:sz w:val="24"/>
          <w:szCs w:val="24"/>
        </w:rPr>
        <w:t>Poussy</w:t>
      </w:r>
      <w:proofErr w:type="spellEnd"/>
      <w:r>
        <w:rPr>
          <w:b/>
          <w:sz w:val="24"/>
          <w:szCs w:val="24"/>
        </w:rPr>
        <w:t xml:space="preserve"> Aly et al. </w:t>
      </w:r>
      <w:r w:rsidR="00DE7CE6">
        <w:rPr>
          <w:b/>
          <w:sz w:val="24"/>
          <w:szCs w:val="24"/>
        </w:rPr>
        <w:fldChar w:fldCharType="begin" w:fldLock="1"/>
      </w:r>
      <w:r w:rsidR="00DE7CE6">
        <w:rPr>
          <w:b/>
          <w:sz w:val="24"/>
          <w:szCs w:val="24"/>
        </w:rPr>
        <w:instrText>ADDIN CSL_CITATION {"citationItems":[{"id":"ITEM-1","itemData":{"DOI":"10.1016/j.jpcs.2020.109521","ISSN":"00223697","abstract":"In this study, alternative transparent amorphous borosilicate glass systems incorporating metal oxides comprising PbO, BaO, and SrO at different concentrations were tested as gamma ray shielding materials. The mass attenuation coefficients (μm) and other shielding parameters were determined experimentally for the prepared samples at a photon energy of 662 keV (137Cs source). X-ray diffraction analysis confirmed the amorphous nature of the prepared glass samples. The morphological structures of the glasses were characterized by scanning electron microscopy. Ultraviolet–visible spectroscopy was performed to determine the optical properties. The structural changes induced by the addition of metal oxides (PbO, SrO, and BaO) to the borosilicate glass were examined based on density measurements and Fourier transform-infrared spectroscopy. Finally, the results obtained for the prepared samples were compared in terms of the half value layer and density for some glass matrices used in industry comprising RD-30 and LX-57B, where the aim was to determine the effectiveness of the glass matrices at protecting against gamma radiations. The results showed that the shielding efficiencies of the borosilicate-based glasses containing high concentrations of BaO, PbO, and SrO were better than those of the glass matrices used in industry at present.","author":[{"dropping-particle":"","family":"Aly","given":"Poussy","non-dropping-particle":"","parse-names":false,"suffix":""},{"dropping-particle":"","family":"El-Kheshen","given":"A. A.","non-dropping-particle":"","parse-names":false,"suffix":""},{"dropping-particle":"","family":"Abou-Gabal","given":"Hanaa","non-dropping-particle":"","parse-names":false,"suffix":""},{"dropping-particle":"","family":"Agamy","given":"Said","non-dropping-particle":"","parse-names":false,"suffix":""}],"container-title":"Journal of Physics and Chemistry of Solids","id":"ITEM-1","issue":"April","issued":{"date-parts":[["2020"]]},"page":"109521","publisher":"Elsevier Ltd","title":"Structural investigation and measurement of the shielding effect of borosilicate glass containing PbO, SrO, and BaO against gamma irradiation","type":"article-journal","volume":"145"},"uris":["http://www.mendeley.com/documents/?uuid=8b823146-1758-4348-9730-1e0dafd64f85"]}],"mendeley":{"formattedCitation":"[6]","plainTextFormattedCitation":"[6]","previouslyFormattedCitation":"[6]"},"properties":{"noteIndex":0},"schema":"https://github.com/citation-style-language/schema/raw/master/csl-citation.json"}</w:instrText>
      </w:r>
      <w:r w:rsidR="00DE7CE6">
        <w:rPr>
          <w:b/>
          <w:sz w:val="24"/>
          <w:szCs w:val="24"/>
        </w:rPr>
        <w:fldChar w:fldCharType="separate"/>
      </w:r>
      <w:r w:rsidR="00DE7CE6" w:rsidRPr="00DE7CE6">
        <w:rPr>
          <w:noProof/>
          <w:sz w:val="24"/>
          <w:szCs w:val="24"/>
        </w:rPr>
        <w:t>[6]</w:t>
      </w:r>
      <w:r w:rsidR="00DE7CE6">
        <w:rPr>
          <w:b/>
          <w:sz w:val="24"/>
          <w:szCs w:val="24"/>
        </w:rPr>
        <w:fldChar w:fldCharType="end"/>
      </w:r>
      <w:r>
        <w:rPr>
          <w:b/>
          <w:sz w:val="24"/>
          <w:szCs w:val="24"/>
        </w:rPr>
        <w:t xml:space="preserve"> </w:t>
      </w:r>
      <w:r w:rsidR="00F23D66" w:rsidRPr="00F23D66">
        <w:rPr>
          <w:sz w:val="24"/>
          <w:szCs w:val="24"/>
        </w:rPr>
        <w:t xml:space="preserve">In this study, various transparent amorphous borosilicate glass systems with varying percentages of </w:t>
      </w:r>
      <w:proofErr w:type="spellStart"/>
      <w:r w:rsidR="00F23D66" w:rsidRPr="00F23D66">
        <w:rPr>
          <w:sz w:val="24"/>
          <w:szCs w:val="24"/>
        </w:rPr>
        <w:t>PbO</w:t>
      </w:r>
      <w:proofErr w:type="spellEnd"/>
      <w:r w:rsidR="00F23D66" w:rsidRPr="00F23D66">
        <w:rPr>
          <w:sz w:val="24"/>
          <w:szCs w:val="24"/>
        </w:rPr>
        <w:t xml:space="preserve">, </w:t>
      </w:r>
      <w:proofErr w:type="spellStart"/>
      <w:r w:rsidR="00F23D66" w:rsidRPr="00F23D66">
        <w:rPr>
          <w:sz w:val="24"/>
          <w:szCs w:val="24"/>
        </w:rPr>
        <w:t>BaO</w:t>
      </w:r>
      <w:proofErr w:type="spellEnd"/>
      <w:r w:rsidR="00F23D66" w:rsidRPr="00F23D66">
        <w:rPr>
          <w:sz w:val="24"/>
          <w:szCs w:val="24"/>
        </w:rPr>
        <w:t xml:space="preserve">, and </w:t>
      </w:r>
      <w:proofErr w:type="spellStart"/>
      <w:r w:rsidR="00F23D66" w:rsidRPr="00F23D66">
        <w:rPr>
          <w:sz w:val="24"/>
          <w:szCs w:val="24"/>
        </w:rPr>
        <w:t>SrO</w:t>
      </w:r>
      <w:proofErr w:type="spellEnd"/>
      <w:r w:rsidR="00F23D66" w:rsidRPr="00F23D66">
        <w:rPr>
          <w:sz w:val="24"/>
          <w:szCs w:val="24"/>
        </w:rPr>
        <w:t xml:space="preserve"> metal oxides were evaluated as gamma-ray shielding materials. In order to compare the results for some glass matrices used in industry, including RD-30 and LX-57B, the half-value layer and density for the prepared samples were analyzed. The goal was to ascertain how well the glass matrices protected against the gamma radiations discussed.</w:t>
      </w:r>
    </w:p>
    <w:p w14:paraId="5F97A5C0" w14:textId="77777777" w:rsidR="00F23D66" w:rsidRDefault="00F23D66" w:rsidP="00865AF6">
      <w:pPr>
        <w:spacing w:line="276" w:lineRule="auto"/>
        <w:ind w:right="170"/>
        <w:jc w:val="both"/>
        <w:rPr>
          <w:sz w:val="24"/>
          <w:szCs w:val="24"/>
        </w:rPr>
      </w:pPr>
    </w:p>
    <w:p w14:paraId="3552C975" w14:textId="2ADE61ED" w:rsidR="0000788D" w:rsidRDefault="001A335F" w:rsidP="00865AF6">
      <w:pPr>
        <w:spacing w:line="276" w:lineRule="auto"/>
        <w:ind w:right="170"/>
        <w:jc w:val="both"/>
        <w:rPr>
          <w:sz w:val="24"/>
          <w:szCs w:val="24"/>
        </w:rPr>
      </w:pPr>
      <w:r>
        <w:rPr>
          <w:b/>
          <w:sz w:val="24"/>
          <w:szCs w:val="24"/>
        </w:rPr>
        <w:t>Dominique Ditter et al.</w:t>
      </w:r>
      <w:r w:rsidR="00DE7CE6">
        <w:rPr>
          <w:b/>
          <w:sz w:val="24"/>
          <w:szCs w:val="24"/>
        </w:rPr>
        <w:t xml:space="preserve"> </w:t>
      </w:r>
      <w:r w:rsidR="00DE7CE6">
        <w:rPr>
          <w:b/>
          <w:sz w:val="24"/>
          <w:szCs w:val="24"/>
        </w:rPr>
        <w:fldChar w:fldCharType="begin" w:fldLock="1"/>
      </w:r>
      <w:r w:rsidR="00DE7CE6">
        <w:rPr>
          <w:b/>
          <w:sz w:val="24"/>
          <w:szCs w:val="24"/>
        </w:rPr>
        <w:instrText>ADDIN CSL_CITATION {"citationItems":[{"id":"ITEM-1","itemData":{"DOI":"10.1007/s11095-018-2421-6","ISSN":"1573904X","PMID":"29796727","abstract":"Purpose: The proper understanding of glass delamination is important to glass manufacturers, pharmaceutical companies, and health authorities to mitigate the occurrence of glass flakes from the vial when in contact with specific drug product solutions. The surface of glass vials is altered during glass cane- and vial forming processes and is exposed to different stress conditions during drug product processing before coming in contact with the drug product solution. In this study, the impact of vial washing and depyrogenation including an evaluation of various residual water volumes on surface properties of glass vials was investigated for a defined set of vials. Methods: 3D laser scanning microscopy was established as a new method for topographic analysis of curved surfaces of glass vials operating in high-throughput mode. A subset of vials was subsequently exposed to delamination stress testing and both the stressed solution and inner vial surface were analyzed by a panel of conventional and advanced analytical techniques including 3D laser scanning microscopy. Results: The data showed that vial washing and depyrogenation strongly influenced surface properties, in particular those of uncoated vials. Surface characteristics such as pits increased depending on the process conditions, which especially applies to Expansion 33 vials. Even low residual water volumes of 50 μL after vial washing were sufficient to change the surface properties of the glass and weaken the surface in those positions prone to glass delamination. An increase in pits was related to a greater risk for glass delamination. Conclusions: Vial processing conditions need to be assessed when aiming at minimizing the glass delamination risk during parenteral product storage.","author":[{"dropping-particle":"","family":"Ditter","given":"Dominique","non-dropping-particle":"","parse-names":false,"suffix":""},{"dropping-particle":"","family":"Mahler","given":"Hanns Christian","non-dropping-particle":"","parse-names":false,"suffix":""},{"dropping-particle":"","family":"Gohlke","given":"Linus","non-dropping-particle":"","parse-names":false,"suffix":""},{"dropping-particle":"","family":"Nieto","given":"Alejandra","non-dropping-particle":"","parse-names":false,"suffix":""},{"dropping-particle":"","family":"Roehl","given":"Holger","non-dropping-particle":"","parse-names":false,"suffix":""},{"dropping-particle":"","family":"Huwyler","given":"Joerg","non-dropping-particle":"","parse-names":false,"suffix":""},{"dropping-particle":"","family":"Wahl","given":"Michael","non-dropping-particle":"","parse-names":false,"suffix":""},{"dropping-particle":"","family":"Allmendinger","given":"Andrea","non-dropping-particle":"","parse-names":false,"suffix":""}],"container-title":"Pharmaceutical Research","id":"ITEM-1","issue":"7","issued":{"date-parts":[["2018"]]},"publisher":"Pharmaceutical Research","title":"Impact of Vial Washing and Depyrogenation on Surface Properties and Delamination Risk of Glass Vials","type":"article-journal","volume":"35"},"uris":["http://www.mendeley.com/documents/?uuid=ce6af52e-1ca8-4c54-87e0-4bc59a009769"]}],"mendeley":{"formattedCitation":"[7]","plainTextFormattedCitation":"[7]","previouslyFormattedCitation":"[7]"},"properties":{"noteIndex":0},"schema":"https://github.com/citation-style-language/schema/raw/master/csl-citation.json"}</w:instrText>
      </w:r>
      <w:r w:rsidR="00DE7CE6">
        <w:rPr>
          <w:b/>
          <w:sz w:val="24"/>
          <w:szCs w:val="24"/>
        </w:rPr>
        <w:fldChar w:fldCharType="separate"/>
      </w:r>
      <w:r w:rsidR="00DE7CE6" w:rsidRPr="00DE7CE6">
        <w:rPr>
          <w:noProof/>
          <w:sz w:val="24"/>
          <w:szCs w:val="24"/>
        </w:rPr>
        <w:t>[7]</w:t>
      </w:r>
      <w:r w:rsidR="00DE7CE6">
        <w:rPr>
          <w:b/>
          <w:sz w:val="24"/>
          <w:szCs w:val="24"/>
        </w:rPr>
        <w:fldChar w:fldCharType="end"/>
      </w:r>
      <w:r>
        <w:rPr>
          <w:b/>
          <w:sz w:val="24"/>
          <w:szCs w:val="24"/>
        </w:rPr>
        <w:t xml:space="preserve"> </w:t>
      </w:r>
      <w:r w:rsidR="003E681E" w:rsidRPr="003E681E">
        <w:rPr>
          <w:sz w:val="24"/>
          <w:szCs w:val="24"/>
        </w:rPr>
        <w:t xml:space="preserve">This paper discusses the Effects of Vial Washing and </w:t>
      </w:r>
      <w:proofErr w:type="spellStart"/>
      <w:r w:rsidR="003E681E" w:rsidRPr="003E681E">
        <w:rPr>
          <w:sz w:val="24"/>
          <w:szCs w:val="24"/>
        </w:rPr>
        <w:t>Depyrogenation</w:t>
      </w:r>
      <w:proofErr w:type="spellEnd"/>
      <w:r w:rsidR="003E681E" w:rsidRPr="003E681E">
        <w:rPr>
          <w:sz w:val="24"/>
          <w:szCs w:val="24"/>
        </w:rPr>
        <w:t xml:space="preserve"> on Surface Properties and the Delamination Risk of Glass Vials. This study examined the effects of vial washing and </w:t>
      </w:r>
      <w:proofErr w:type="spellStart"/>
      <w:r w:rsidR="003E681E" w:rsidRPr="003E681E">
        <w:rPr>
          <w:sz w:val="24"/>
          <w:szCs w:val="24"/>
        </w:rPr>
        <w:t>depyrogenation</w:t>
      </w:r>
      <w:proofErr w:type="spellEnd"/>
      <w:r w:rsidR="003E681E" w:rsidRPr="003E681E">
        <w:rPr>
          <w:sz w:val="24"/>
          <w:szCs w:val="24"/>
        </w:rPr>
        <w:t xml:space="preserve"> on the surface characteristics of glass vials for a predetermined set of vials, as well as the evaluation of various residual water volumes. And finally, the vial processing conditions must be evaluated in order to reduce the risk of glass delamination during parenteral product storage.</w:t>
      </w:r>
    </w:p>
    <w:p w14:paraId="6A79339F" w14:textId="77777777" w:rsidR="0000788D" w:rsidRDefault="0000788D" w:rsidP="00865AF6">
      <w:pPr>
        <w:spacing w:line="276" w:lineRule="auto"/>
        <w:ind w:right="170"/>
        <w:jc w:val="both"/>
        <w:rPr>
          <w:sz w:val="24"/>
          <w:szCs w:val="24"/>
        </w:rPr>
      </w:pPr>
    </w:p>
    <w:p w14:paraId="29ADABB2" w14:textId="5F685850" w:rsidR="003E681E" w:rsidRDefault="00000000" w:rsidP="00865AF6">
      <w:pPr>
        <w:spacing w:line="276" w:lineRule="auto"/>
        <w:ind w:right="170"/>
        <w:jc w:val="both"/>
        <w:rPr>
          <w:sz w:val="24"/>
          <w:szCs w:val="24"/>
        </w:rPr>
      </w:pPr>
      <w:hyperlink r:id="rId21">
        <w:r w:rsidR="001A335F">
          <w:rPr>
            <w:rFonts w:ascii="Georgia" w:eastAsia="Georgia" w:hAnsi="Georgia" w:cs="Georgia"/>
            <w:b/>
            <w:color w:val="282828"/>
            <w:sz w:val="21"/>
            <w:szCs w:val="21"/>
            <w:shd w:val="clear" w:color="auto" w:fill="F7F7F7"/>
          </w:rPr>
          <w:t>Sebastian Bruns</w:t>
        </w:r>
      </w:hyperlink>
      <w:r w:rsidR="001A335F">
        <w:rPr>
          <w:b/>
          <w:sz w:val="24"/>
          <w:szCs w:val="24"/>
        </w:rPr>
        <w:t xml:space="preserve"> et al.</w:t>
      </w:r>
      <w:r w:rsidR="00065AB9">
        <w:rPr>
          <w:b/>
          <w:sz w:val="24"/>
          <w:szCs w:val="24"/>
        </w:rPr>
        <w:t xml:space="preserve"> </w:t>
      </w:r>
      <w:r w:rsidR="00065AB9">
        <w:rPr>
          <w:b/>
          <w:sz w:val="24"/>
          <w:szCs w:val="24"/>
        </w:rPr>
        <w:fldChar w:fldCharType="begin" w:fldLock="1"/>
      </w:r>
      <w:r w:rsidR="00DE7CE6">
        <w:rPr>
          <w:b/>
          <w:sz w:val="24"/>
          <w:szCs w:val="24"/>
        </w:rPr>
        <w:instrText>ADDIN CSL_CITATION {"citationItems":[{"id":"ITEM-1","itemData":{"DOI":"10.3389/FMATS.2020.00189/BIBTEX","ISSN":"22968016","abstract":"Alkali-borosilicate glasses are one of the most used types of glasses with a high technological importance. In order to optimize glasses for diverse applications, an understanding of the correlation between microscopic structure and macroscopic properties is of central interest in materials science. It has been found that the crack initiation in borosilicate glasses can be influenced by changes in network interconnectivity. In the NBS2 borosilicate glass system (74.0SiO2-20.7B2O3-4.3Na2O-1.0Al2O3 in mol%) two subnetworks are present, i.e., a silicate and a borate network. Increasing cooling rates during processing were found to improve glasses crack resistance. Simultaneously, an increase in the network interconnectivity accompanied by an increasing capacity for densification were noticed. Their individual contribution to the mechanic response, however, remained unclear. In the present study the borosilicate glasses were systematically modified by addition of up to 4.0 mol% Al2O3. Changes in the network connectivity as well as the short- and medium-range order were characterized using Raman and NMR spectroscopy. Both the Raman and the 11B NMR results show that four-fold-coordinated boron is converted into three-fold-coordination as the Al2O3 content increases. Additionally, 27Al NMR experiments show that aluminum is dominantly present in four-fold coordination. Aluminum-tetrahedra are thus charge balanced by sodium ions and incorporated into the silicate network. Finally, nanoindentation testing was employed to link the inherent glass structure and its network configuration to the mechanical glass response. It was found that the glass softens with increasing Al2O3 content, which enhances the crack resistance of the borosilicate glass.","author":[{"dropping-particle":"","family":"Bruns","given":"Sebastian","non-dropping-particle":"","parse-names":false,"suffix":""},{"dropping-particle":"","family":"Uesbeck","given":"Tobias","non-dropping-particle":"","parse-names":false,"suffix":""},{"dropping-particle":"","family":"Weil","given":"Dominik","non-dropping-particle":"","parse-names":false,"suffix":""},{"dropping-particle":"","family":"Möncke","given":"Doris","non-dropping-particle":"","parse-names":false,"suffix":""},{"dropping-particle":"","family":"Wüllen","given":"Leo","non-dropping-particle":"van","parse-names":false,"suffix":""},{"dropping-particle":"","family":"Durst","given":"Karsten","non-dropping-particle":"","parse-names":false,"suffix":""},{"dropping-particle":"","family":"Ligny","given":"Dominique","non-dropping-particle":"de","parse-names":false,"suffix":""}],"container-title":"Frontiers in Materials","id":"ITEM-1","issued":{"date-parts":[["2020","7","28"]]},"page":"189","publisher":"Frontiers Media S.A.","title":"Influence of Al2O3 Addition on Structure and Mechanical Properties of Borosilicate Glasses","type":"article-journal","volume":"7"},"uris":["http://www.mendeley.com/documents/?uuid=b023a82d-46fa-396c-be7e-bfe778870340"]}],"mendeley":{"formattedCitation":"[8]","plainTextFormattedCitation":"[8]","previouslyFormattedCitation":"[8]"},"properties":{"noteIndex":0},"schema":"https://github.com/citation-style-language/schema/raw/master/csl-citation.json"}</w:instrText>
      </w:r>
      <w:r w:rsidR="00065AB9">
        <w:rPr>
          <w:b/>
          <w:sz w:val="24"/>
          <w:szCs w:val="24"/>
        </w:rPr>
        <w:fldChar w:fldCharType="separate"/>
      </w:r>
      <w:r w:rsidR="00DE7CE6" w:rsidRPr="00DE7CE6">
        <w:rPr>
          <w:noProof/>
          <w:sz w:val="24"/>
          <w:szCs w:val="24"/>
        </w:rPr>
        <w:t>[8]</w:t>
      </w:r>
      <w:r w:rsidR="00065AB9">
        <w:rPr>
          <w:b/>
          <w:sz w:val="24"/>
          <w:szCs w:val="24"/>
        </w:rPr>
        <w:fldChar w:fldCharType="end"/>
      </w:r>
      <w:r w:rsidR="001A335F">
        <w:rPr>
          <w:b/>
          <w:sz w:val="24"/>
          <w:szCs w:val="24"/>
        </w:rPr>
        <w:t xml:space="preserve">  </w:t>
      </w:r>
      <w:r w:rsidR="003E681E" w:rsidRPr="003E681E">
        <w:rPr>
          <w:sz w:val="24"/>
          <w:szCs w:val="24"/>
        </w:rPr>
        <w:t xml:space="preserve">The addition of Al2O3 caused structural changes in the borosilicate glass, including the formation of new bonds and changes in the coordination of the network-forming cations. The mechanical characteristics of the glass were enhanced as a result of these modifications, including an increase in hardness, fracture toughness, and compressive </w:t>
      </w:r>
      <w:proofErr w:type="spellStart"/>
      <w:r w:rsidR="003E681E" w:rsidRPr="003E681E">
        <w:rPr>
          <w:sz w:val="24"/>
          <w:szCs w:val="24"/>
        </w:rPr>
        <w:t>strength.The</w:t>
      </w:r>
      <w:proofErr w:type="spellEnd"/>
      <w:r w:rsidR="003E681E" w:rsidRPr="003E681E">
        <w:rPr>
          <w:sz w:val="24"/>
          <w:szCs w:val="24"/>
        </w:rPr>
        <w:t xml:space="preserve"> research also revealed that between 5-7 mol% of Al2O3 was the ideal amount to add to borosilicate glass, as higher amounts decreased the glass transition temperature and reduced the mechanical properties.</w:t>
      </w:r>
    </w:p>
    <w:p w14:paraId="03573D14" w14:textId="77777777" w:rsidR="00DB47D9" w:rsidRDefault="00DB47D9" w:rsidP="00865AF6">
      <w:pPr>
        <w:spacing w:line="276" w:lineRule="auto"/>
        <w:ind w:right="170"/>
        <w:jc w:val="both"/>
        <w:rPr>
          <w:sz w:val="24"/>
          <w:szCs w:val="24"/>
        </w:rPr>
      </w:pPr>
    </w:p>
    <w:p w14:paraId="777E2540" w14:textId="4110D33F" w:rsidR="00DE7CE6" w:rsidRDefault="00000000" w:rsidP="00865AF6">
      <w:pPr>
        <w:spacing w:line="276" w:lineRule="auto"/>
        <w:ind w:right="170"/>
        <w:jc w:val="both"/>
        <w:rPr>
          <w:rFonts w:eastAsia="Gungsuh"/>
          <w:sz w:val="24"/>
          <w:szCs w:val="24"/>
        </w:rPr>
      </w:pPr>
      <w:hyperlink r:id="rId22">
        <w:proofErr w:type="spellStart"/>
        <w:r w:rsidR="001A335F">
          <w:rPr>
            <w:b/>
            <w:sz w:val="24"/>
            <w:szCs w:val="24"/>
            <w:highlight w:val="white"/>
          </w:rPr>
          <w:t>Robert</w:t>
        </w:r>
      </w:hyperlink>
      <w:r w:rsidR="001A335F">
        <w:rPr>
          <w:b/>
          <w:sz w:val="24"/>
          <w:szCs w:val="24"/>
        </w:rPr>
        <w:t>.J</w:t>
      </w:r>
      <w:proofErr w:type="spellEnd"/>
      <w:r w:rsidR="001A335F">
        <w:rPr>
          <w:b/>
          <w:sz w:val="24"/>
          <w:szCs w:val="24"/>
        </w:rPr>
        <w:t xml:space="preserve"> et al. </w:t>
      </w:r>
      <w:r w:rsidR="00065AB9">
        <w:rPr>
          <w:b/>
          <w:sz w:val="24"/>
          <w:szCs w:val="24"/>
        </w:rPr>
        <w:fldChar w:fldCharType="begin" w:fldLock="1"/>
      </w:r>
      <w:r w:rsidR="00DE7CE6">
        <w:rPr>
          <w:b/>
          <w:sz w:val="24"/>
          <w:szCs w:val="24"/>
        </w:rPr>
        <w:instrText>ADDIN CSL_CITATION {"citationItems":[{"id":"ITEM-1","itemData":{"DOI":"10.1016/S0955-2219(02)00422-3","ISSN":"09552219","abstract":"The effect of initial compaction on the sintering of borosilicate glass matrix composites reinforced with 25 vol.% alumina (Al2O3) particles has been studied using powder compacts that were uniaxially pressed at 74, 200 and 370 MPa. The sintering behaviour of the samples heated in the temperature range 850-1150 °C was investigated by density measurement, axial and radial shrinkage measurement and microstructural observation. The density of the sintered composites increased continuously with temperature for compacts pressed at 74 MPa, while for compacts pressed at 200 and 370 MPa it reached the maximum value at 1050 °C and at higher temperatures it decreased slightly due to swelling. The results showed anisotropic shrinkage behaviour for all the samples, which exhibited an axial shrinkage higher than the radial shrinkage, and the anisotropic character increased with the initial compaction pressure. © 2003 Elsevier Science Ltd. All rights reserved.","author":[{"dropping-particle":"","family":"Monteiro","given":"R. C.C.","non-dropping-particle":"","parse-names":false,"suffix":""},{"dropping-particle":"","family":"Lima","given":"M. M.R.A.","non-dropping-particle":"","parse-names":false,"suffix":""}],"container-title":"Journal of the European Ceramic Society","id":"ITEM-1","issue":"11","issued":{"date-parts":[["2003"]]},"page":"1813-1818","title":"Effect of compaction on the sintering of borosilicate glass/alumina composites","type":"article-journal","volume":"23"},"uris":["http://www.mendeley.com/documents/?uuid=42fe4720-f12e-4db9-9541-95638990ba33"]}],"mendeley":{"formattedCitation":"[9]","plainTextFormattedCitation":"[9]","previouslyFormattedCitation":"[9]"},"properties":{"noteIndex":0},"schema":"https://github.com/citation-style-language/schema/raw/master/csl-citation.json"}</w:instrText>
      </w:r>
      <w:r w:rsidR="00065AB9">
        <w:rPr>
          <w:b/>
          <w:sz w:val="24"/>
          <w:szCs w:val="24"/>
        </w:rPr>
        <w:fldChar w:fldCharType="separate"/>
      </w:r>
      <w:r w:rsidR="00DE7CE6" w:rsidRPr="00DE7CE6">
        <w:rPr>
          <w:noProof/>
          <w:sz w:val="24"/>
          <w:szCs w:val="24"/>
        </w:rPr>
        <w:t>[9]</w:t>
      </w:r>
      <w:r w:rsidR="00065AB9">
        <w:rPr>
          <w:b/>
          <w:sz w:val="24"/>
          <w:szCs w:val="24"/>
        </w:rPr>
        <w:fldChar w:fldCharType="end"/>
      </w:r>
      <w:r w:rsidR="001A335F">
        <w:rPr>
          <w:b/>
          <w:sz w:val="24"/>
          <w:szCs w:val="24"/>
        </w:rPr>
        <w:t xml:space="preserve"> </w:t>
      </w:r>
      <w:r w:rsidR="003E681E" w:rsidRPr="003E681E">
        <w:rPr>
          <w:rFonts w:eastAsia="Gungsuh"/>
          <w:sz w:val="24"/>
          <w:szCs w:val="24"/>
        </w:rPr>
        <w:t xml:space="preserve">The results of the aluminosilicates that were studied in terms of Al3+:Na+ ratios. At an Al3+:Na+ ratio of 1, the mechanical properties do not exhibit maxima or minima. Increased coherency of the glass network is consistent with higher moduli and toughness as the Al3+:Na+ ratio rises. B2O3-containing glasses have slightly higher moduli but are much tougher than Al2O3-containing ones. While the fracture </w:t>
      </w:r>
      <w:proofErr w:type="spellStart"/>
      <w:r w:rsidR="003E681E" w:rsidRPr="003E681E">
        <w:rPr>
          <w:rFonts w:eastAsia="Gungsuh"/>
          <w:sz w:val="24"/>
          <w:szCs w:val="24"/>
        </w:rPr>
        <w:t>toughnesses</w:t>
      </w:r>
      <w:proofErr w:type="spellEnd"/>
      <w:r w:rsidR="003E681E" w:rsidRPr="003E681E">
        <w:rPr>
          <w:rFonts w:eastAsia="Gungsuh"/>
          <w:sz w:val="24"/>
          <w:szCs w:val="24"/>
        </w:rPr>
        <w:t xml:space="preserve"> are comparable, the moduli of calcium aluminosilicate glasses are about 25% higher than those of sodium aluminosilicates.</w:t>
      </w:r>
    </w:p>
    <w:p w14:paraId="321488E8" w14:textId="77777777" w:rsidR="00DE7CE6" w:rsidRPr="00DE7CE6" w:rsidRDefault="00DE7CE6" w:rsidP="00865AF6">
      <w:pPr>
        <w:spacing w:line="276" w:lineRule="auto"/>
        <w:ind w:right="170"/>
        <w:jc w:val="both"/>
        <w:rPr>
          <w:rFonts w:eastAsia="Gungsuh"/>
          <w:sz w:val="24"/>
          <w:szCs w:val="24"/>
        </w:rPr>
      </w:pPr>
    </w:p>
    <w:p w14:paraId="262155C7" w14:textId="670A317F" w:rsidR="0000788D" w:rsidRDefault="001A335F" w:rsidP="00865AF6">
      <w:pPr>
        <w:shd w:val="clear" w:color="auto" w:fill="FFFFFF"/>
        <w:spacing w:after="220" w:line="276" w:lineRule="auto"/>
        <w:jc w:val="both"/>
        <w:rPr>
          <w:sz w:val="24"/>
          <w:szCs w:val="24"/>
        </w:rPr>
      </w:pPr>
      <w:r>
        <w:rPr>
          <w:b/>
          <w:sz w:val="24"/>
          <w:szCs w:val="24"/>
        </w:rPr>
        <w:t xml:space="preserve">Henrik </w:t>
      </w:r>
      <w:proofErr w:type="spellStart"/>
      <w:r>
        <w:rPr>
          <w:b/>
          <w:sz w:val="24"/>
          <w:szCs w:val="24"/>
        </w:rPr>
        <w:t>Bradtmüller</w:t>
      </w:r>
      <w:proofErr w:type="spellEnd"/>
      <w:r>
        <w:rPr>
          <w:b/>
          <w:sz w:val="24"/>
          <w:szCs w:val="24"/>
        </w:rPr>
        <w:t xml:space="preserve"> et al. </w:t>
      </w:r>
      <w:r w:rsidR="00065AB9">
        <w:rPr>
          <w:b/>
          <w:sz w:val="24"/>
          <w:szCs w:val="24"/>
        </w:rPr>
        <w:fldChar w:fldCharType="begin" w:fldLock="1"/>
      </w:r>
      <w:r w:rsidR="00DE7CE6">
        <w:rPr>
          <w:b/>
          <w:sz w:val="24"/>
          <w:szCs w:val="24"/>
        </w:rPr>
        <w:instrText>ADDIN CSL_CITATION {"citationItems":[{"id":"ITEM-1","itemData":{"DOI":"10.1021/acs.jpcc.9b03600","ISSN":"19327455","abstract":"The beneficial effect of magnesium oxide upon the performance of crack-resistant oxide glasses has been explored in a series of aluminoborosilicate glasses with the compositions 60SiO2-(20 - x)Al2O3-xB2O3-20Na2O and 60SiO2-(20 - x)Al2O3-xB2O3-10Na2O-10MgO. The simultaneous presence of both boron and aluminum oxides in these glasses produces a synergetic effect upon crack resistance (CR), whose structural origins are being explored by detailed 11B, 23Na, 27Al, and 29Si single and double resonance solid-state NMR studies. Aluminum is exclusively four-coordinated, whereas boron is found in both three- and four-coordination. Substitution of B2O3 with Al2O3 and Na2O with MgO leads to a dramatic reduction of N4, the fraction of four-coordinate boron, accompanied by an increase in CR. 11B/27Al double resonance NMR studies show only weak interactions between the boron oxide and aluminum oxide components, giving no evidence of the formation of new structural units not already realized in the ternary aluminosilicate and borosilicate glass systems. Rather, the effect of magnesium can be related to a dramatic reduction of the fraction of four-coordinate boron species compared to the analogous sodium-based system. This reduction results from a preference of the sodium ions to charge-compensate anionic AlO4/2- species, combined with an unfavorable interaction of four-coordinate boron with Mg2+. Overall, the results give important insights into the Mg-driven structural network changes in this four-component glass system, providing a structural rationale for the dramatic effect of magnesium upon the mechanical properties of these glasses.","author":[{"dropping-particle":"","family":"Bradtmüller","given":"Henrik","non-dropping-particle":"","parse-names":false,"suffix":""},{"dropping-particle":"","family":"Uesbeck","given":"Tobias","non-dropping-particle":"","parse-names":false,"suffix":""},{"dropping-particle":"","family":"Eckert","given":"Hellmut","non-dropping-particle":"","parse-names":false,"suffix":""},{"dropping-particle":"","family":"Murata","given":"Tetsuya","non-dropping-particle":"","parse-names":false,"suffix":""},{"dropping-particle":"","family":"Nakane","given":"Shingo","non-dropping-particle":"","parse-names":false,"suffix":""},{"dropping-particle":"","family":"Yamazaki","given":"Hiroki","non-dropping-particle":"","parse-names":false,"suffix":""}],"container-title":"Journal of Physical Chemistry C","id":"ITEM-1","issue":"24","issued":{"date-parts":[["2019"]]},"page":"14941-14954","title":"Structural Origins of Crack Resistance on Magnesium Aluminoborosilicate Glasses Studied by Solid-State NMR","type":"article-journal","volume":"123"},"uris":["http://www.mendeley.com/documents/?uuid=b0b64310-db17-4310-aa49-702067e09a83"]}],"mendeley":{"formattedCitation":"[10]","plainTextFormattedCitation":"[10]","previouslyFormattedCitation":"[10]"},"properties":{"noteIndex":0},"schema":"https://github.com/citation-style-language/schema/raw/master/csl-citation.json"}</w:instrText>
      </w:r>
      <w:r w:rsidR="00065AB9">
        <w:rPr>
          <w:b/>
          <w:sz w:val="24"/>
          <w:szCs w:val="24"/>
        </w:rPr>
        <w:fldChar w:fldCharType="separate"/>
      </w:r>
      <w:r w:rsidR="00DE7CE6" w:rsidRPr="00DE7CE6">
        <w:rPr>
          <w:noProof/>
          <w:sz w:val="24"/>
          <w:szCs w:val="24"/>
        </w:rPr>
        <w:t>[10]</w:t>
      </w:r>
      <w:r w:rsidR="00065AB9">
        <w:rPr>
          <w:b/>
          <w:sz w:val="24"/>
          <w:szCs w:val="24"/>
        </w:rPr>
        <w:fldChar w:fldCharType="end"/>
      </w:r>
      <w:r>
        <w:rPr>
          <w:b/>
          <w:sz w:val="24"/>
          <w:szCs w:val="24"/>
        </w:rPr>
        <w:t xml:space="preserve"> </w:t>
      </w:r>
      <w:r w:rsidR="006E7186" w:rsidRPr="006E7186">
        <w:rPr>
          <w:sz w:val="24"/>
          <w:szCs w:val="24"/>
        </w:rPr>
        <w:t>The substitution of B2O3 for Al2O3 and Na2O for MgO reduces N4, the fraction of four-coordinate boron, while increasing Crack Resistance.</w:t>
      </w:r>
    </w:p>
    <w:p w14:paraId="3F566CD6" w14:textId="77777777" w:rsidR="00EB6E00" w:rsidRDefault="00EB6E00" w:rsidP="00865AF6">
      <w:pPr>
        <w:shd w:val="clear" w:color="auto" w:fill="FFFFFF"/>
        <w:spacing w:after="220" w:line="276" w:lineRule="auto"/>
        <w:jc w:val="both"/>
        <w:rPr>
          <w:sz w:val="24"/>
          <w:szCs w:val="24"/>
        </w:rPr>
      </w:pPr>
    </w:p>
    <w:p w14:paraId="4D6F1388" w14:textId="77777777" w:rsidR="00865AF6" w:rsidRDefault="00865AF6" w:rsidP="00865AF6">
      <w:pPr>
        <w:shd w:val="clear" w:color="auto" w:fill="FFFFFF"/>
        <w:spacing w:after="220" w:line="276" w:lineRule="auto"/>
        <w:jc w:val="both"/>
        <w:rPr>
          <w:sz w:val="24"/>
          <w:szCs w:val="24"/>
        </w:rPr>
      </w:pPr>
    </w:p>
    <w:p w14:paraId="22AA9ECC" w14:textId="4556FA1A" w:rsidR="00D57C41" w:rsidRDefault="00000000" w:rsidP="00865AF6">
      <w:pPr>
        <w:shd w:val="clear" w:color="auto" w:fill="FFFFFF"/>
        <w:spacing w:after="220" w:line="276" w:lineRule="auto"/>
        <w:jc w:val="both"/>
        <w:rPr>
          <w:sz w:val="24"/>
          <w:szCs w:val="24"/>
        </w:rPr>
      </w:pPr>
      <w:hyperlink r:id="rId23">
        <w:r w:rsidR="001A335F">
          <w:rPr>
            <w:b/>
            <w:sz w:val="24"/>
            <w:szCs w:val="24"/>
            <w:highlight w:val="white"/>
          </w:rPr>
          <w:t xml:space="preserve">Kacper </w:t>
        </w:r>
        <w:proofErr w:type="spellStart"/>
        <w:r w:rsidR="001A335F">
          <w:rPr>
            <w:b/>
            <w:sz w:val="24"/>
            <w:szCs w:val="24"/>
            <w:highlight w:val="white"/>
          </w:rPr>
          <w:t>Januchta</w:t>
        </w:r>
        <w:proofErr w:type="spellEnd"/>
      </w:hyperlink>
      <w:r w:rsidR="001A335F">
        <w:rPr>
          <w:b/>
          <w:sz w:val="24"/>
          <w:szCs w:val="24"/>
        </w:rPr>
        <w:t xml:space="preserve"> et al. </w:t>
      </w:r>
      <w:r w:rsidR="005A59E8">
        <w:rPr>
          <w:b/>
          <w:sz w:val="24"/>
          <w:szCs w:val="24"/>
        </w:rPr>
        <w:fldChar w:fldCharType="begin" w:fldLock="1"/>
      </w:r>
      <w:r w:rsidR="00DE7CE6">
        <w:rPr>
          <w:b/>
          <w:sz w:val="24"/>
          <w:szCs w:val="24"/>
        </w:rPr>
        <w:instrText>ADDIN CSL_CITATION {"citationItems":[{"id":"ITEM-1","itemData":{"DOI":"10.1111/jace.16304","ISSN":"15512916","abstract":"Due to an increasing demand for oxide glasses with a better mechanical performance, there is a need to improve our understanding of the composition-structure-mechanical property relations in these brittle materials. At present, some properties such as Young's modulus can to a large extent be predicted based on the chemical composition, while others—in particular fracture-related properties—are typically optimized based on a trial-and-error approach. In this work, we study the mechanical properties of a series of 20 glasses in the quartenary Na2O–Al2O3–B2O3–SiO2 system with fixed soda content, thus accessing different structural domains. Ultrasonic echography is used to determine the elastic moduli and Poisson's ratio, while Vickers indentation is used to determine hardness. Furthermore, the single-edge precracked beam method is used to estimate the fracture toughness (KIc) for some compositions of interest. The compositional evolutions of Vickers hardness and Young's modulus are in good agreement with those predicted from models based on bond constraint density and strength. Although there is a larger deviation, the overall compositional trend in KIc can also be predicted by a model based on the strength of the bonds assumed to be involved in the fracture process.","author":[{"dropping-particle":"","family":"Januchta","given":"Kacper","non-dropping-particle":"","parse-names":false,"suffix":""},{"dropping-particle":"","family":"To","given":"Theany","non-dropping-particle":"","parse-names":false,"suffix":""},{"dropping-particle":"","family":"Bødker","given":"Mikkel S.","non-dropping-particle":"","parse-names":false,"suffix":""},{"dropping-particle":"","family":"Rouxel","given":"Tanguy","non-dropping-particle":"","parse-names":false,"suffix":""},{"dropping-particle":"","family":"Smedskjaer","given":"Morten M.","non-dropping-particle":"","parse-names":false,"suffix":""}],"container-title":"Journal of the American Ceramic Society","id":"ITEM-1","issue":"8","issued":{"date-parts":[["2019"]]},"page":"4520-4537","title":"Elasticity, hardness, and fracture toughness of sodium aluminoborosilicate glasses","type":"article-journal","volume":"102"},"uris":["http://www.mendeley.com/documents/?uuid=32d317b6-4d8d-4d21-a662-2619df43fc0d"]}],"mendeley":{"formattedCitation":"[11]","plainTextFormattedCitation":"[11]","previouslyFormattedCitation":"[11]"},"properties":{"noteIndex":0},"schema":"https://github.com/citation-style-language/schema/raw/master/csl-citation.json"}</w:instrText>
      </w:r>
      <w:r w:rsidR="005A59E8">
        <w:rPr>
          <w:b/>
          <w:sz w:val="24"/>
          <w:szCs w:val="24"/>
        </w:rPr>
        <w:fldChar w:fldCharType="separate"/>
      </w:r>
      <w:r w:rsidR="00DE7CE6" w:rsidRPr="00DE7CE6">
        <w:rPr>
          <w:noProof/>
          <w:sz w:val="24"/>
          <w:szCs w:val="24"/>
        </w:rPr>
        <w:t>[11]</w:t>
      </w:r>
      <w:r w:rsidR="005A59E8">
        <w:rPr>
          <w:b/>
          <w:sz w:val="24"/>
          <w:szCs w:val="24"/>
        </w:rPr>
        <w:fldChar w:fldCharType="end"/>
      </w:r>
      <w:r w:rsidR="005A59E8">
        <w:rPr>
          <w:b/>
          <w:sz w:val="24"/>
          <w:szCs w:val="24"/>
        </w:rPr>
        <w:t xml:space="preserve"> </w:t>
      </w:r>
      <w:r w:rsidR="006E7186" w:rsidRPr="006E7186">
        <w:rPr>
          <w:sz w:val="24"/>
          <w:szCs w:val="24"/>
        </w:rPr>
        <w:t xml:space="preserve">Due to its high level of cross-linking, the sodium borosilicate glass with equal amounts of soda and </w:t>
      </w:r>
      <w:proofErr w:type="spellStart"/>
      <w:r w:rsidR="006E7186" w:rsidRPr="006E7186">
        <w:rPr>
          <w:sz w:val="24"/>
          <w:szCs w:val="24"/>
        </w:rPr>
        <w:t>boria</w:t>
      </w:r>
      <w:proofErr w:type="spellEnd"/>
      <w:r w:rsidR="006E7186" w:rsidRPr="006E7186">
        <w:rPr>
          <w:sz w:val="24"/>
          <w:szCs w:val="24"/>
        </w:rPr>
        <w:t xml:space="preserve"> displays the highest elastic moduli and hardness. Compared to the other glasses examined in this study, the </w:t>
      </w:r>
      <w:proofErr w:type="spellStart"/>
      <w:r w:rsidR="006E7186" w:rsidRPr="006E7186">
        <w:rPr>
          <w:sz w:val="24"/>
          <w:szCs w:val="24"/>
        </w:rPr>
        <w:t>metaluminous</w:t>
      </w:r>
      <w:proofErr w:type="spellEnd"/>
      <w:r w:rsidR="006E7186" w:rsidRPr="006E7186">
        <w:rPr>
          <w:sz w:val="24"/>
          <w:szCs w:val="24"/>
        </w:rPr>
        <w:t xml:space="preserve"> </w:t>
      </w:r>
      <w:proofErr w:type="spellStart"/>
      <w:r w:rsidR="006E7186" w:rsidRPr="006E7186">
        <w:rPr>
          <w:sz w:val="24"/>
          <w:szCs w:val="24"/>
        </w:rPr>
        <w:t>aluminoborate</w:t>
      </w:r>
      <w:proofErr w:type="spellEnd"/>
      <w:r w:rsidR="006E7186" w:rsidRPr="006E7186">
        <w:rPr>
          <w:sz w:val="24"/>
          <w:szCs w:val="24"/>
        </w:rPr>
        <w:t xml:space="preserve"> glass has the lowest elastic moduli and hardness, which is consistent with its relatively flexible network. When the glass network topology is taken into account, existing semi-empirical models can satisfactorily predict both Young's modulus and Vickers hardness.</w:t>
      </w:r>
    </w:p>
    <w:p w14:paraId="35A87514" w14:textId="77777777" w:rsidR="004E1ECD" w:rsidRDefault="004E1ECD" w:rsidP="00865AF6">
      <w:pPr>
        <w:shd w:val="clear" w:color="auto" w:fill="FFFFFF"/>
        <w:spacing w:after="220" w:line="276" w:lineRule="auto"/>
        <w:jc w:val="both"/>
        <w:rPr>
          <w:sz w:val="24"/>
          <w:szCs w:val="24"/>
        </w:rPr>
      </w:pPr>
    </w:p>
    <w:p w14:paraId="3C08D062" w14:textId="6BA15620" w:rsidR="004E1ECD" w:rsidRDefault="004E1ECD" w:rsidP="00865AF6">
      <w:pPr>
        <w:shd w:val="clear" w:color="auto" w:fill="FFFFFF"/>
        <w:spacing w:after="220" w:line="276" w:lineRule="auto"/>
        <w:jc w:val="both"/>
        <w:rPr>
          <w:sz w:val="24"/>
          <w:szCs w:val="24"/>
        </w:rPr>
      </w:pPr>
      <w:r w:rsidRPr="004E1ECD">
        <w:rPr>
          <w:b/>
          <w:bCs/>
          <w:sz w:val="24"/>
          <w:szCs w:val="24"/>
        </w:rPr>
        <w:t xml:space="preserve">Aldo R. </w:t>
      </w:r>
      <w:proofErr w:type="spellStart"/>
      <w:r w:rsidRPr="004E1ECD">
        <w:rPr>
          <w:b/>
          <w:bCs/>
          <w:sz w:val="24"/>
          <w:szCs w:val="24"/>
        </w:rPr>
        <w:t>Boccaccini</w:t>
      </w:r>
      <w:proofErr w:type="spellEnd"/>
      <w:r w:rsidRPr="004E1ECD">
        <w:rPr>
          <w:sz w:val="24"/>
          <w:szCs w:val="24"/>
        </w:rPr>
        <w:t xml:space="preserve"> et al.</w:t>
      </w:r>
      <w:r>
        <w:rPr>
          <w:sz w:val="24"/>
          <w:szCs w:val="24"/>
        </w:rPr>
        <w:t xml:space="preserve"> </w:t>
      </w:r>
      <w:r>
        <w:rPr>
          <w:sz w:val="24"/>
          <w:szCs w:val="24"/>
        </w:rPr>
        <w:fldChar w:fldCharType="begin" w:fldLock="1"/>
      </w:r>
      <w:r w:rsidR="00865AF6">
        <w:rPr>
          <w:sz w:val="24"/>
          <w:szCs w:val="24"/>
        </w:rPr>
        <w:instrText xml:space="preserve">ADDIN CSL_CITATION {"citationItems":[{"id":"ITEM-1","itemData":{"DOI":"10.1111/ijac.12197","ISSN":"17447402","abstract":"Valoxy, an alumina-rich waste, was mixed with borosilicate glass (BSG) powder in 10, 20, and 30 wt% concentrations. Sintering was carried out at 850 and 950°C for 30 min. Glass-ceramics (GC) were characterized by X-ray diffraction analysis and scanning electron microscopy. Diametral compression strength (DCS) tests were performed on sintered samples before and after thermal shock. GC samples containing calcined Valoxy showed superior properties in all compositions and processing temperatures compared with samples containing as-received Valoxy. Maximum density of 2.2 g/cm3, water absorption below 1 wt% and DCS of </w:instrText>
      </w:r>
      <w:r w:rsidR="00865AF6">
        <w:rPr>
          <w:rFonts w:ascii="Cambria Math" w:hAnsi="Cambria Math" w:cs="Cambria Math"/>
          <w:sz w:val="24"/>
          <w:szCs w:val="24"/>
        </w:rPr>
        <w:instrText>∼</w:instrText>
      </w:r>
      <w:r w:rsidR="00865AF6">
        <w:rPr>
          <w:sz w:val="24"/>
          <w:szCs w:val="24"/>
        </w:rPr>
        <w:instrText>24MPa were measured for 10 wt% calcined Valoxy + BSG GC composites sintered at 850°C.","author":[{"dropping-particle":"","family":"Chinnam","given":"Rama Krishna","non-dropping-particle":"","parse-names":false,"suffix":""},{"dropping-particle":"","family":"Boccaccini","given":"Aldo R.","non-dropping-particle":"","parse-names":false,"suffix":""},{"dropping-particle":"","family":"Bernardo","given":"Enrico","non-dropping-particle":"","parse-names":false,"suffix":""},{"dropping-particle":"","family":"Epstein","given":"Howard","non-dropping-particle":"","parse-names":false,"suffix":""}],"container-title":"International Journal of Applied Ceramic Technology","id":"ITEM-1","issue":"S2","issued":{"date-parts":[["2015"]]},"page":"E19-E27","title":"Glass-ceramic composites from borosilicate glass and alumina-rich residues","type":"article-journal","volume":"12"},"uris":["http://www.mendeley.com/documents/?uuid=e9c280fa-ddce-4ebe-97a7-d295fc777430"]}],"mendeley":{"formattedCitation":"[12]","plainTextFormattedCitation":"[12]","previouslyFormattedCitation":"[12]"},"properties":{"noteIndex":0},"schema":"https://github.com/citation-style-language/schema/raw/master/csl-citation.json"}</w:instrText>
      </w:r>
      <w:r>
        <w:rPr>
          <w:sz w:val="24"/>
          <w:szCs w:val="24"/>
        </w:rPr>
        <w:fldChar w:fldCharType="separate"/>
      </w:r>
      <w:r w:rsidRPr="004E1ECD">
        <w:rPr>
          <w:noProof/>
          <w:sz w:val="24"/>
          <w:szCs w:val="24"/>
        </w:rPr>
        <w:t>[12]</w:t>
      </w:r>
      <w:r>
        <w:rPr>
          <w:sz w:val="24"/>
          <w:szCs w:val="24"/>
        </w:rPr>
        <w:fldChar w:fldCharType="end"/>
      </w:r>
      <w:r w:rsidRPr="004E1ECD">
        <w:rPr>
          <w:sz w:val="24"/>
          <w:szCs w:val="24"/>
        </w:rPr>
        <w:t xml:space="preserve"> Calcination and addition of Alumina rich residue improved the properties compared to pure BSG glass with the best balance between strength, density and crystalline volume. Though the formation of cristobalite was not possible with sintering, the </w:t>
      </w:r>
      <w:proofErr w:type="spellStart"/>
      <w:r w:rsidRPr="004E1ECD">
        <w:rPr>
          <w:sz w:val="24"/>
          <w:szCs w:val="24"/>
        </w:rPr>
        <w:t>valoxy</w:t>
      </w:r>
      <w:proofErr w:type="spellEnd"/>
      <w:r w:rsidRPr="004E1ECD">
        <w:rPr>
          <w:sz w:val="24"/>
          <w:szCs w:val="24"/>
        </w:rPr>
        <w:t xml:space="preserve"> evolved gases that were entrapped and formed closed pores, and with the increase in temperature, the pores grew in size, leading to reduction in strength.</w:t>
      </w:r>
    </w:p>
    <w:p w14:paraId="276CCA5F" w14:textId="77777777" w:rsidR="00865AF6" w:rsidRDefault="00865AF6" w:rsidP="00865AF6">
      <w:pPr>
        <w:shd w:val="clear" w:color="auto" w:fill="FFFFFF"/>
        <w:spacing w:after="220" w:line="276" w:lineRule="auto"/>
        <w:jc w:val="both"/>
        <w:rPr>
          <w:sz w:val="24"/>
          <w:szCs w:val="24"/>
        </w:rPr>
      </w:pPr>
    </w:p>
    <w:p w14:paraId="4475ECB3" w14:textId="62E592D8" w:rsidR="006E7186" w:rsidRDefault="001A335F" w:rsidP="00865AF6">
      <w:pPr>
        <w:shd w:val="clear" w:color="auto" w:fill="FFFFFF"/>
        <w:spacing w:after="220" w:line="276" w:lineRule="auto"/>
        <w:jc w:val="both"/>
        <w:rPr>
          <w:rFonts w:eastAsia="Gungsuh"/>
          <w:sz w:val="24"/>
          <w:szCs w:val="24"/>
        </w:rPr>
      </w:pPr>
      <w:r>
        <w:rPr>
          <w:b/>
          <w:sz w:val="24"/>
          <w:szCs w:val="24"/>
        </w:rPr>
        <w:t xml:space="preserve">M.M.R.A. Lima et al. </w:t>
      </w:r>
      <w:r w:rsidR="005A59E8">
        <w:rPr>
          <w:b/>
          <w:sz w:val="24"/>
          <w:szCs w:val="24"/>
        </w:rPr>
        <w:fldChar w:fldCharType="begin" w:fldLock="1"/>
      </w:r>
      <w:r w:rsidR="00865AF6">
        <w:rPr>
          <w:b/>
          <w:sz w:val="24"/>
          <w:szCs w:val="24"/>
        </w:rPr>
        <w:instrText>ADDIN CSL_CITATION {"citationItems":[{"id":"ITEM-1","itemData":{"DOI":"10.1016/j.jallcom.2012.05.024","ISSN":"09258388","abstract":"Borosilicate glass-alumina composites with (1 - x) Glass + x Al 2O 3 (x = 0, 5, 10, 25 vol.%) were prepared and the effect of Al 2O 3 addition on the structural, electrical and thermal characteristics was investigated. XRD patterns revealed the presence of cristobalite (SiO 2) in sintered borosilicate glass and that the addition of Al 2O 3 hinders cristobalite formation. This behavior is due to the diffusion of some Al 3+ ions from alumina to glass, which leads to changes in glass structure and composition as identified by SEM/EDS. Cristobalite was undetected in composites containing 10% Al 2O 3 that attained the lowest thermal expansion coefficient value (</w:instrText>
      </w:r>
      <w:r w:rsidR="00865AF6">
        <w:rPr>
          <w:rFonts w:ascii="Cambria Math" w:hAnsi="Cambria Math" w:cs="Cambria Math"/>
          <w:b/>
          <w:sz w:val="24"/>
          <w:szCs w:val="24"/>
        </w:rPr>
        <w:instrText>∼</w:instrText>
      </w:r>
      <w:r w:rsidR="00865AF6">
        <w:rPr>
          <w:b/>
          <w:sz w:val="24"/>
          <w:szCs w:val="24"/>
        </w:rPr>
        <w:instrText>4.6 × 10 -6 °C -1). Conductivity (dc and ac) increased with the amount of Al 3+ ions present in the glass structure as modifiers and formers. Dielectric constant values, in the range 5.0-7.2, increased with Al 2O 3 addition and the values of loss tan δ (1.5-2.1 × 10 -2) indicate that these materials are good insulators. © 2012 Elsevier B.V. All rights reserved.","author":[{"dropping-particle":"","family":"Lima","given":"M. M.R.A.","non-dropping-particle":"","parse-names":false,"suffix":""},{"dropping-particle":"","family":"Monteiro","given":"R. C.C.","non-dropping-particle":"","parse-names":false,"suffix":""},{"dropping-particle":"","family":"Graça","given":"M. P.F.","non-dropping-particle":"","parse-names":false,"suffix":""},{"dropping-particle":"","family":"Ferreira Da Silva","given":"M. G.","non-dropping-particle":"","parse-names":false,"suffix":""}],"container-title":"Journal of Alloys and Compounds","id":"ITEM-1","issued":{"date-parts":[["2012"]]},"page":"66-72","publisher":"Elsevier B.V.","title":"Structural, electrical and thermal properties of borosilicate glass-alumina composites","type":"article-journal","volume":"538"},"uris":["http://www.mendeley.com/documents/?uuid=d2d2e0fb-e7c0-472e-b43e-da7f45311116"]}],"mendeley":{"formattedCitation":"[13]","plainTextFormattedCitation":"[13]","previouslyFormattedCitation":"[13]"},"properties":{"noteIndex":0},"schema":"https://github.com/citation-style-language/schema/raw/master/csl-citation.json"}</w:instrText>
      </w:r>
      <w:r w:rsidR="005A59E8">
        <w:rPr>
          <w:b/>
          <w:sz w:val="24"/>
          <w:szCs w:val="24"/>
        </w:rPr>
        <w:fldChar w:fldCharType="separate"/>
      </w:r>
      <w:r w:rsidR="004E1ECD" w:rsidRPr="004E1ECD">
        <w:rPr>
          <w:noProof/>
          <w:sz w:val="24"/>
          <w:szCs w:val="24"/>
        </w:rPr>
        <w:t>[13]</w:t>
      </w:r>
      <w:r w:rsidR="005A59E8">
        <w:rPr>
          <w:b/>
          <w:sz w:val="24"/>
          <w:szCs w:val="24"/>
        </w:rPr>
        <w:fldChar w:fldCharType="end"/>
      </w:r>
      <w:r>
        <w:rPr>
          <w:b/>
          <w:sz w:val="24"/>
          <w:szCs w:val="24"/>
        </w:rPr>
        <w:t xml:space="preserve"> </w:t>
      </w:r>
      <w:r w:rsidR="006E7186" w:rsidRPr="006E7186">
        <w:rPr>
          <w:rFonts w:eastAsia="Gungsuh"/>
          <w:sz w:val="24"/>
          <w:szCs w:val="24"/>
        </w:rPr>
        <w:t>In sintered borosilicate glass, cristobalite (SiO2) was found according to XRD patterns, and the presence of Al2O3 prevents the formation of cristobalite. This behavior is brought on by some Al3+ ions diffusing from alumina to glass, which changes the composition and structure of the glass, as shown by SEM/EDS. In composites with 10% Al2O3 that achieved the lowest thermal expansion coefficient value (4.6 106 °C), cristobalite was undetected.  The amount of Al3+ ions present in the glass structure as modifiers and formers led to an increase in conductivity (dc and ac). With the addition of Al2O3, dielectric constant values in the range of 5.0–7.2 increased, and values of loss tan (1.5–2.1 102) show that these materials are effective insulators.</w:t>
      </w:r>
    </w:p>
    <w:p w14:paraId="12016E43" w14:textId="77777777" w:rsidR="004E1ECD" w:rsidRPr="00DD324D" w:rsidRDefault="004E1ECD" w:rsidP="00865AF6">
      <w:pPr>
        <w:shd w:val="clear" w:color="auto" w:fill="FFFFFF"/>
        <w:spacing w:after="220" w:line="276" w:lineRule="auto"/>
        <w:jc w:val="both"/>
        <w:rPr>
          <w:rFonts w:eastAsia="Gungsuh"/>
          <w:sz w:val="24"/>
          <w:szCs w:val="24"/>
        </w:rPr>
      </w:pPr>
    </w:p>
    <w:p w14:paraId="1EBFB851" w14:textId="3220FF6D" w:rsidR="006E7186" w:rsidRDefault="001A335F" w:rsidP="00865AF6">
      <w:pPr>
        <w:shd w:val="clear" w:color="auto" w:fill="FFFFFF"/>
        <w:spacing w:after="220" w:line="276" w:lineRule="auto"/>
        <w:jc w:val="both"/>
        <w:rPr>
          <w:sz w:val="24"/>
          <w:szCs w:val="24"/>
        </w:rPr>
      </w:pPr>
      <w:r>
        <w:rPr>
          <w:b/>
          <w:sz w:val="24"/>
          <w:szCs w:val="24"/>
        </w:rPr>
        <w:t xml:space="preserve">Yu </w:t>
      </w:r>
      <w:proofErr w:type="spellStart"/>
      <w:r>
        <w:rPr>
          <w:b/>
          <w:sz w:val="24"/>
          <w:szCs w:val="24"/>
        </w:rPr>
        <w:t>Paulıukevıch</w:t>
      </w:r>
      <w:proofErr w:type="spellEnd"/>
      <w:r>
        <w:rPr>
          <w:b/>
          <w:sz w:val="24"/>
          <w:szCs w:val="24"/>
        </w:rPr>
        <w:t xml:space="preserve"> et al. </w:t>
      </w:r>
      <w:r w:rsidR="005A59E8">
        <w:rPr>
          <w:b/>
          <w:sz w:val="24"/>
          <w:szCs w:val="24"/>
        </w:rPr>
        <w:fldChar w:fldCharType="begin" w:fldLock="1"/>
      </w:r>
      <w:r w:rsidR="00865AF6">
        <w:rPr>
          <w:b/>
          <w:sz w:val="24"/>
          <w:szCs w:val="24"/>
        </w:rPr>
        <w:instrText>ADDIN CSL_CITATION {"citationItems":[{"id":"ITEM-1","itemData":{"DOI":"10.1016/j.ceramint.2021.07.283","ISSN":"02728842","abstract":"Aluminum-containing raw materials for the synthesis of aluminum-borosilicate glasses for E-glass fiber should be rationally chosen to comprehensively assess their effect on the glass melting processes. The characteristic properties of the chemical, phase, and granulometric composition of the raw materials such as metallurgical alumina, non-metallurgical alumina, disthene, and kaolin were under study. It was revealed that the type of aluminum-containing raw materials significantly influenced the rate of glass formation processes and heat consumption required for these processes. The efficiency of aluminum-containing raw materials is influenced by the following factors: the phase composition, which determines the sequence and rate of phase transformations, as well as the heat-absorbing ability of the furnace batch and glass melt. The most energy-efficient material is non-metallurgical alumina of the White Alumina brand. Using it facilitates saving energy resources for glass formation processes from 2.64% to 16.30% as compared with other types of aluminum-containing raw materials. The use of kaolin proves to be the least efficient due to the additional energy consumption for the process of destruction of the crystal structure of kaolinite, the reduced thermal conductivity of the batch, and the thermal transparency of the borosilicate glass melt.","author":[{"dropping-particle":"","family":"Paulıukevıch","given":"Yu","non-dropping-particle":"","parse-names":false,"suffix":""},{"dropping-particle":"","family":"Papko","given":"L.","non-dropping-particle":"","parse-names":false,"suffix":""},{"dropping-particle":"","family":"Trusova","given":"E.","non-dropping-particle":"","parse-names":false,"suffix":""},{"dropping-particle":"","family":"Gundilovich","given":"N.","non-dropping-particle":"","parse-names":false,"suffix":""},{"dropping-particle":"","family":"Krauchuk","given":"A.","non-dropping-particle":"","parse-names":false,"suffix":""},{"dropping-particle":"","family":"Vogulkin","given":"K.","non-dropping-particle":"","parse-names":false,"suffix":""},{"dropping-particle":"","family":"Chernenkov","given":"Yu","non-dropping-particle":"","parse-names":false,"suffix":""}],"container-title":"Ceramics International","id":"ITEM-1","issue":"22","issued":{"date-parts":[["2021"]]},"page":"31092-31098","publisher":"Elsevier Ltd","title":"Effect of aluminum-containing raw materials on the melting of borosilicate glass for fiber","type":"article-journal","volume":"47"},"uris":["http://www.mendeley.com/documents/?uuid=081788fa-ce17-4937-b8e1-0bd67c2624b7"]}],"mendeley":{"formattedCitation":"[14]","plainTextFormattedCitation":"[14]","previouslyFormattedCitation":"[14]"},"properties":{"noteIndex":0},"schema":"https://github.com/citation-style-language/schema/raw/master/csl-citation.json"}</w:instrText>
      </w:r>
      <w:r w:rsidR="005A59E8">
        <w:rPr>
          <w:b/>
          <w:sz w:val="24"/>
          <w:szCs w:val="24"/>
        </w:rPr>
        <w:fldChar w:fldCharType="separate"/>
      </w:r>
      <w:r w:rsidR="004E1ECD" w:rsidRPr="004E1ECD">
        <w:rPr>
          <w:noProof/>
          <w:sz w:val="24"/>
          <w:szCs w:val="24"/>
        </w:rPr>
        <w:t>[14]</w:t>
      </w:r>
      <w:r w:rsidR="005A59E8">
        <w:rPr>
          <w:b/>
          <w:sz w:val="24"/>
          <w:szCs w:val="24"/>
        </w:rPr>
        <w:fldChar w:fldCharType="end"/>
      </w:r>
      <w:r>
        <w:rPr>
          <w:b/>
          <w:sz w:val="24"/>
          <w:szCs w:val="24"/>
        </w:rPr>
        <w:t xml:space="preserve"> </w:t>
      </w:r>
      <w:r>
        <w:rPr>
          <w:rFonts w:ascii="Calibri" w:eastAsia="Calibri" w:hAnsi="Calibri" w:cs="Calibri"/>
        </w:rPr>
        <w:t xml:space="preserve"> </w:t>
      </w:r>
      <w:r w:rsidR="006E7186" w:rsidRPr="006E7186">
        <w:rPr>
          <w:sz w:val="24"/>
          <w:szCs w:val="24"/>
        </w:rPr>
        <w:t xml:space="preserve">The borosilicate glass's viscosity and melting temperature both decreased as a result of the addition of raw materials containing aluminum. According to the study, 3-5 </w:t>
      </w:r>
      <w:proofErr w:type="spellStart"/>
      <w:r w:rsidR="006E7186" w:rsidRPr="006E7186">
        <w:rPr>
          <w:sz w:val="24"/>
          <w:szCs w:val="24"/>
        </w:rPr>
        <w:t>wt</w:t>
      </w:r>
      <w:proofErr w:type="spellEnd"/>
      <w:r w:rsidR="006E7186" w:rsidRPr="006E7186">
        <w:rPr>
          <w:sz w:val="24"/>
          <w:szCs w:val="24"/>
        </w:rPr>
        <w:t>% of raw materials containing aluminum are best to add to borosilicate glass composition because higher amounts reduced the material's ability to form fibers and mechanical properties.</w:t>
      </w:r>
    </w:p>
    <w:p w14:paraId="10D681EC" w14:textId="77777777" w:rsidR="004E1ECD" w:rsidRDefault="004E1ECD" w:rsidP="00865AF6">
      <w:pPr>
        <w:shd w:val="clear" w:color="auto" w:fill="FFFFFF"/>
        <w:spacing w:after="220" w:line="276" w:lineRule="auto"/>
        <w:jc w:val="both"/>
        <w:rPr>
          <w:sz w:val="24"/>
          <w:szCs w:val="24"/>
        </w:rPr>
      </w:pPr>
    </w:p>
    <w:p w14:paraId="1DA13D84" w14:textId="77777777" w:rsidR="00865AF6" w:rsidRDefault="00865AF6" w:rsidP="00865AF6">
      <w:pPr>
        <w:shd w:val="clear" w:color="auto" w:fill="FFFFFF"/>
        <w:spacing w:after="220" w:line="276" w:lineRule="auto"/>
        <w:jc w:val="both"/>
        <w:rPr>
          <w:sz w:val="24"/>
          <w:szCs w:val="24"/>
        </w:rPr>
      </w:pPr>
    </w:p>
    <w:p w14:paraId="2BD7BEE0" w14:textId="77777777" w:rsidR="00004AE6" w:rsidRDefault="00004AE6" w:rsidP="00865AF6">
      <w:pPr>
        <w:shd w:val="clear" w:color="auto" w:fill="FFFFFF"/>
        <w:spacing w:after="220" w:line="276" w:lineRule="auto"/>
        <w:jc w:val="both"/>
        <w:rPr>
          <w:sz w:val="24"/>
          <w:szCs w:val="24"/>
        </w:rPr>
      </w:pPr>
    </w:p>
    <w:p w14:paraId="1B6BA381" w14:textId="77777777" w:rsidR="00865AF6" w:rsidRDefault="00865AF6" w:rsidP="00865AF6">
      <w:pPr>
        <w:shd w:val="clear" w:color="auto" w:fill="FFFFFF"/>
        <w:spacing w:after="220" w:line="276" w:lineRule="auto"/>
        <w:jc w:val="both"/>
        <w:rPr>
          <w:sz w:val="24"/>
          <w:szCs w:val="24"/>
        </w:rPr>
      </w:pPr>
    </w:p>
    <w:p w14:paraId="528A60FE" w14:textId="77777777" w:rsidR="00865AF6" w:rsidRDefault="00865AF6" w:rsidP="00865AF6">
      <w:pPr>
        <w:shd w:val="clear" w:color="auto" w:fill="FFFFFF"/>
        <w:spacing w:after="220" w:line="276" w:lineRule="auto"/>
        <w:jc w:val="both"/>
        <w:rPr>
          <w:sz w:val="24"/>
          <w:szCs w:val="24"/>
        </w:rPr>
      </w:pPr>
    </w:p>
    <w:p w14:paraId="69FFCBFA" w14:textId="29ADFFD6" w:rsidR="0000788D" w:rsidRDefault="001A335F" w:rsidP="00865AF6">
      <w:pPr>
        <w:shd w:val="clear" w:color="auto" w:fill="FFFFFF"/>
        <w:spacing w:after="220" w:line="276" w:lineRule="auto"/>
        <w:jc w:val="both"/>
        <w:rPr>
          <w:sz w:val="24"/>
          <w:szCs w:val="24"/>
        </w:rPr>
      </w:pPr>
      <w:r>
        <w:rPr>
          <w:b/>
          <w:sz w:val="24"/>
          <w:szCs w:val="24"/>
        </w:rPr>
        <w:t xml:space="preserve">Arun Krishnamurthy et al. </w:t>
      </w:r>
      <w:r w:rsidR="005A59E8">
        <w:rPr>
          <w:b/>
          <w:sz w:val="24"/>
          <w:szCs w:val="24"/>
        </w:rPr>
        <w:fldChar w:fldCharType="begin" w:fldLock="1"/>
      </w:r>
      <w:r w:rsidR="00865AF6">
        <w:rPr>
          <w:b/>
          <w:sz w:val="24"/>
          <w:szCs w:val="24"/>
        </w:rPr>
        <w:instrText>ADDIN CSL_CITATION {"citationItems":[{"id":"ITEM-1","itemData":{"DOI":"10.1021/acs.jpcc.1c01262","ISSN":"19327455","abstract":"The evolution of the network connectivity of borosilicate glasses with the progressive addition of aluminum is analyzed using solid-state multinuclear magnetic resonance (NMR) spectroscopy to better understand the structural mechanism by which boron inhibits nepheline crystallization in nuclear-waste glasses. The [4]Al units exert a stronger influence on Na+ than do the [4]B units, resulting in the reorganization of tetrahedral to trigonal-planar boron ([4]B → [3]B) with increasing Al. The [3]B units preferably bond to [4]Al and interfere with the Si-Al ordering critical to nepheline formation, thereby inhibiting nucleation. Moreover, as Na+ charge compensates both [4]B and [4]Al units, the presence of anionic borate units confers a heterogeneous chemical environment about Na+ and prevents its transformation into a nepheline-like crystalline environment. The NMR results for aluminoborosilicate glasses are compared with those of their gallium analogues to assess the structural similarities of Al and Ga in silicate-based glasses. Gallium integrates into the borosilicate network as tetrahedral units similar to Al but is less effective in competing with [4]B for Na+, leading to higher [4]B ratios. The relative fractions of silicate Q3 and Q4 species are determined semiquantitatively using charge-balance constraints on 29Si NMR results, showing that the silicate speciation in high-Ga glasses is restricted to Q4 units, which may affect the properties relevant to nuclear-waste immobilization.","author":[{"dropping-particle":"","family":"Krishnamurthy","given":"Arun","non-dropping-particle":"","parse-names":false,"suffix":""},{"dropping-particle":"","family":"Michaelis","given":"Vladimir K.","non-dropping-particle":"","parse-names":false,"suffix":""},{"dropping-particle":"","family":"Kroeker","given":"Scott","non-dropping-particle":"","parse-names":false,"suffix":""}],"container-title":"Journal of Physical Chemistry C","id":"ITEM-1","issue":"16","issued":{"date-parts":[["2021"]]},"page":"8815-8824","title":"Network Formation in Borosilicate Glasses with Aluminum or Gallium: Implications for Nepheline Crystallization","type":"article-journal","volume":"125"},"uris":["http://www.mendeley.com/documents/?uuid=d8802196-8ff5-4a37-9648-9145bb9bc9fb"]}],"mendeley":{"formattedCitation":"[15]","plainTextFormattedCitation":"[15]","previouslyFormattedCitation":"[15]"},"properties":{"noteIndex":0},"schema":"https://github.com/citation-style-language/schema/raw/master/csl-citation.json"}</w:instrText>
      </w:r>
      <w:r w:rsidR="005A59E8">
        <w:rPr>
          <w:b/>
          <w:sz w:val="24"/>
          <w:szCs w:val="24"/>
        </w:rPr>
        <w:fldChar w:fldCharType="separate"/>
      </w:r>
      <w:r w:rsidR="004E1ECD" w:rsidRPr="004E1ECD">
        <w:rPr>
          <w:noProof/>
          <w:sz w:val="24"/>
          <w:szCs w:val="24"/>
        </w:rPr>
        <w:t>[15]</w:t>
      </w:r>
      <w:r w:rsidR="005A59E8">
        <w:rPr>
          <w:b/>
          <w:sz w:val="24"/>
          <w:szCs w:val="24"/>
        </w:rPr>
        <w:fldChar w:fldCharType="end"/>
      </w:r>
      <w:r>
        <w:rPr>
          <w:b/>
          <w:sz w:val="24"/>
          <w:szCs w:val="24"/>
        </w:rPr>
        <w:t xml:space="preserve"> </w:t>
      </w:r>
      <w:r w:rsidR="006E7186" w:rsidRPr="006E7186">
        <w:rPr>
          <w:sz w:val="24"/>
          <w:szCs w:val="24"/>
        </w:rPr>
        <w:t>The addition of aluminum or gallium to borosilicate glasses caused changes in their network structure, including an increase in polymerization and the formation of new types of bonds. Due to these modifications, the glasses had a greater propensity to crystallize into nepheline, a common mineral in volcanic rocks. The study also discovered that network formation and crystallization behavior were affected by the type and quantity of cations added to the glass. Aluminum was found to be less effective than gallium at encouraging network formation and inhibiting nepheline. These discoveries affect how borosilicate glasses are created and processed for a variety of uses, including in the study of geology where nepheline-rich rocks are frequently found.</w:t>
      </w:r>
    </w:p>
    <w:p w14:paraId="5DA66DE3" w14:textId="77777777" w:rsidR="00865AF6" w:rsidRPr="00DE7CE6" w:rsidRDefault="00865AF6" w:rsidP="00865AF6">
      <w:pPr>
        <w:shd w:val="clear" w:color="auto" w:fill="FFFFFF"/>
        <w:spacing w:after="220" w:line="276" w:lineRule="auto"/>
        <w:jc w:val="both"/>
        <w:rPr>
          <w:sz w:val="24"/>
          <w:szCs w:val="24"/>
        </w:rPr>
      </w:pPr>
    </w:p>
    <w:p w14:paraId="122C2DD3" w14:textId="7B699341" w:rsidR="0000788D" w:rsidRDefault="001A335F" w:rsidP="00865AF6">
      <w:pPr>
        <w:shd w:val="clear" w:color="auto" w:fill="FFFFFF"/>
        <w:spacing w:after="220" w:line="276" w:lineRule="auto"/>
        <w:jc w:val="both"/>
        <w:rPr>
          <w:sz w:val="24"/>
          <w:szCs w:val="24"/>
        </w:rPr>
      </w:pPr>
      <w:r>
        <w:rPr>
          <w:b/>
          <w:sz w:val="24"/>
          <w:szCs w:val="24"/>
        </w:rPr>
        <w:t xml:space="preserve">Amanpreet Saini et al. </w:t>
      </w:r>
      <w:r w:rsidR="005A59E8">
        <w:rPr>
          <w:b/>
          <w:sz w:val="24"/>
          <w:szCs w:val="24"/>
        </w:rPr>
        <w:fldChar w:fldCharType="begin" w:fldLock="1"/>
      </w:r>
      <w:r w:rsidR="00865AF6">
        <w:rPr>
          <w:b/>
          <w:sz w:val="24"/>
          <w:szCs w:val="24"/>
        </w:rPr>
        <w:instrText>ADDIN CSL_CITATION {"citationItems":[{"id":"ITEM-1","itemData":{"DOI":"10.1016/j.jnoncrysol.2009.08.006","ISSN":"00223093","abstract":"Glass samples from four systems: xPbO-(100-x)B2O3 (x = 30, 40, 50 and 60 mol%), 50PbO-yAl2O3-(50-y)B2O3 (y = 2, 4, 6, 8 mol%), 50PbO-ySiO2-(50-y)B2O3 (y = 5, 10, 20, 30 mol%) and 50PbO-5SiO2-yAl2O3-(45-y)B2O3 (y = 2, 4, 6, 8 mol%) were prepared by a melt-quench technique. Characterization of these systems was carried out using density measurements, UV-visible spectroscopy, differential scanning calorimetry (DSC), and 11B and 27Al magic-angle spinning (MAS) solid-state nuclear magnetic resonance (NMR). Our studies reveal an increase in glass density with increasing lead(II) oxide concentration in pure lead borates and also with addition of silica into 50PbO-50B2O3 glass. 11B MAS NMR measurements determine that the fraction of tetrahedral borons (N4) reaches a maximum for the glass containing 50 mol% of PbO in the PbO-B2O3 glass series and that N4 is sharply reduced upon adding small amounts of Al2O3 into lead borate and lead borosilicate systems. 27Al MAS NMR experiments performed on glasses doped with aluminum oxide show that the Al3+ are tetra-, penta- and hexa-coordinated with oxygen, even without any excess concentration of Al3+ over charge-balancing Pb2+ cations. [5]Al and [6]Al concentrations are found to have unusually high values of up to 30%. The results of UV-visible absorption spectroscopy, DSC and density measurements support the conclusions drawn from the NMR studies, providing a consistent picture of structure-property relations in these glass systems. © 2009 Elsevier B.V. All rights reserved.","author":[{"dropping-particle":"","family":"Saini","given":"Amanpreet","non-dropping-particle":"","parse-names":false,"suffix":""},{"dropping-particle":"","family":"Khanna","given":"Atul","non-dropping-particle":"","parse-names":false,"suffix":""},{"dropping-particle":"","family":"Michaelis","given":"Vladimir K.","non-dropping-particle":"","parse-names":false,"suffix":""},{"dropping-particle":"","family":"Kroeker","given":"Scott","non-dropping-particle":"","parse-names":false,"suffix":""},{"dropping-particle":"","family":"González","given":"Fernando","non-dropping-particle":"","parse-names":false,"suffix":""},{"dropping-particle":"","family":"Hernández","given":"David","non-dropping-particle":"","parse-names":false,"suffix":""}],"container-title":"Journal of Non-Crystalline Solids","id":"ITEM-1","issue":"45-47","issued":{"date-parts":[["2009"]]},"page":"2323-2332","publisher":"Elsevier B.V.","title":"Structure-property correlations in lead borate and borosilicate glasses doped with aluminum oxide","type":"article-journal","volume":"355"},"uris":["http://www.mendeley.com/documents/?uuid=0ff20bd0-4bd4-4255-94b6-442107ca7b5d"]}],"mendeley":{"formattedCitation":"[16]","plainTextFormattedCitation":"[16]","previouslyFormattedCitation":"[16]"},"properties":{"noteIndex":0},"schema":"https://github.com/citation-style-language/schema/raw/master/csl-citation.json"}</w:instrText>
      </w:r>
      <w:r w:rsidR="005A59E8">
        <w:rPr>
          <w:b/>
          <w:sz w:val="24"/>
          <w:szCs w:val="24"/>
        </w:rPr>
        <w:fldChar w:fldCharType="separate"/>
      </w:r>
      <w:r w:rsidR="004E1ECD" w:rsidRPr="004E1ECD">
        <w:rPr>
          <w:noProof/>
          <w:sz w:val="24"/>
          <w:szCs w:val="24"/>
        </w:rPr>
        <w:t>[16]</w:t>
      </w:r>
      <w:r w:rsidR="005A59E8">
        <w:rPr>
          <w:b/>
          <w:sz w:val="24"/>
          <w:szCs w:val="24"/>
        </w:rPr>
        <w:fldChar w:fldCharType="end"/>
      </w:r>
      <w:r>
        <w:rPr>
          <w:b/>
          <w:sz w:val="24"/>
          <w:szCs w:val="24"/>
        </w:rPr>
        <w:t xml:space="preserve"> </w:t>
      </w:r>
      <w:r w:rsidR="00807D3C" w:rsidRPr="00807D3C">
        <w:rPr>
          <w:sz w:val="24"/>
          <w:szCs w:val="24"/>
        </w:rPr>
        <w:t>Aluminum oxide was found to change the glass transition temperature and reduce density in lead borate glasses. Aluminum oxide was added to borosilicate glasses, which resulted in changes to the glass transition temperature, the refractive index, and density. These discoveries have effects on how glasses are created and processed for use in a variety of applications, such as optics and electronics, where the performance of glasses depends on their physical characteristics.</w:t>
      </w:r>
    </w:p>
    <w:p w14:paraId="3EA2F72C" w14:textId="77777777" w:rsidR="00807D3C" w:rsidRDefault="00807D3C" w:rsidP="00865AF6">
      <w:pPr>
        <w:shd w:val="clear" w:color="auto" w:fill="FFFFFF"/>
        <w:spacing w:after="220" w:line="276" w:lineRule="auto"/>
        <w:jc w:val="both"/>
        <w:rPr>
          <w:sz w:val="24"/>
          <w:szCs w:val="24"/>
        </w:rPr>
      </w:pPr>
    </w:p>
    <w:p w14:paraId="03DB1BAE" w14:textId="5FB13F02" w:rsidR="0000788D" w:rsidRDefault="001A335F" w:rsidP="00865AF6">
      <w:pPr>
        <w:shd w:val="clear" w:color="auto" w:fill="FFFFFF"/>
        <w:spacing w:after="220" w:line="276" w:lineRule="auto"/>
        <w:jc w:val="both"/>
        <w:rPr>
          <w:sz w:val="24"/>
          <w:szCs w:val="24"/>
        </w:rPr>
      </w:pPr>
      <w:proofErr w:type="spellStart"/>
      <w:r>
        <w:rPr>
          <w:b/>
          <w:sz w:val="24"/>
          <w:szCs w:val="24"/>
        </w:rPr>
        <w:t>A.P.Raut</w:t>
      </w:r>
      <w:proofErr w:type="spellEnd"/>
      <w:r>
        <w:rPr>
          <w:b/>
          <w:sz w:val="24"/>
          <w:szCs w:val="24"/>
        </w:rPr>
        <w:t xml:space="preserve"> et al. </w:t>
      </w:r>
      <w:r w:rsidR="005A59E8">
        <w:rPr>
          <w:b/>
          <w:sz w:val="24"/>
          <w:szCs w:val="24"/>
        </w:rPr>
        <w:fldChar w:fldCharType="begin" w:fldLock="1"/>
      </w:r>
      <w:r w:rsidR="00865AF6">
        <w:rPr>
          <w:b/>
          <w:sz w:val="24"/>
          <w:szCs w:val="24"/>
        </w:rPr>
        <w:instrText>ADDIN CSL_CITATION {"citationItems":[{"id":"ITEM-1","itemData":{"DOI":"10.1016/j.radphyschem.2018.04.011","ISBN":"9171228012","ISSN":"18790895","abstract":"The physical properties like density, glass transition temperature (Tg) and ionic conductivity of Lithium Borosilicate (LBS) Glasses are influenced by Al2O3 addition and gamma irradiation. The addition of Al2O3 increases the Tg and density but decreases the ionic conductivity of LBS glasses when Al2O3 is added at the cost of glass formers. An impedance analysis, modulus study and scaling behavior revealed that the conduction and relaxation mechanism is temperature independent, and depends upon glass composition. The density and Tg of LBS glasses increased and ionic conductivity decreased with 1 kGy gamma irradiation. With increase in gamma irradiation to 2 kGy, the density and Tg were observed to decrease however, ionic conductivity was observed to increase. The comparison of present and earlier reported work (Deshpande and Raut, 2017) reveals that the effect of Al2O3 addition and gamma irradiation on LBS glasses depends on the way in which Al2O3 is added in the glass matrix i.e. whether, it is added at the cost of glass former or glass modifier.","author":[{"dropping-particle":"","family":"Raut","given":"A. P.","non-dropping-particle":"","parse-names":false,"suffix":""},{"dropping-particle":"","family":"Deshpande","given":"V. K.","non-dropping-particle":"","parse-names":false,"suffix":""}],"container-title":"Radiation Physics and Chemistry","id":"ITEM-1","issued":{"date-parts":[["2018"]]},"number-of-pages":"118-125","publisher":"Elsevier Ltd","title":"Influence of alumina addition and gamma irradiation on the lithium borosilicate glasses","type":"book","volume":"149"},"uris":["http://www.mendeley.com/documents/?uuid=f1441a92-a92a-4724-9f12-85748c7c2946"]}],"mendeley":{"formattedCitation":"[17]","plainTextFormattedCitation":"[17]","previouslyFormattedCitation":"[17]"},"properties":{"noteIndex":0},"schema":"https://github.com/citation-style-language/schema/raw/master/csl-citation.json"}</w:instrText>
      </w:r>
      <w:r w:rsidR="005A59E8">
        <w:rPr>
          <w:b/>
          <w:sz w:val="24"/>
          <w:szCs w:val="24"/>
        </w:rPr>
        <w:fldChar w:fldCharType="separate"/>
      </w:r>
      <w:r w:rsidR="004E1ECD" w:rsidRPr="004E1ECD">
        <w:rPr>
          <w:noProof/>
          <w:sz w:val="24"/>
          <w:szCs w:val="24"/>
        </w:rPr>
        <w:t>[17]</w:t>
      </w:r>
      <w:r w:rsidR="005A59E8">
        <w:rPr>
          <w:b/>
          <w:sz w:val="24"/>
          <w:szCs w:val="24"/>
        </w:rPr>
        <w:fldChar w:fldCharType="end"/>
      </w:r>
      <w:r>
        <w:rPr>
          <w:b/>
          <w:sz w:val="24"/>
          <w:szCs w:val="24"/>
        </w:rPr>
        <w:t xml:space="preserve"> </w:t>
      </w:r>
      <w:r w:rsidR="00807D3C" w:rsidRPr="00807D3C">
        <w:rPr>
          <w:sz w:val="24"/>
          <w:szCs w:val="24"/>
        </w:rPr>
        <w:t>The alumina was discovered to act as a network modifier, resulting in a decrease in the glass transition temperature, an increase in density, and a shift in the Raman spectra towards lower wavenumbers. The research discovered that gamma irradiation had an impact on the glass properties, causing changes in the Raman spectra as well as changes in density and glass transition temperature. The outcomes also demonstrated a relationship between gamma irradiation and changes in the refractive index and microhardness of the glasses. The results have implications for how glasses are designed and processed for use in a variety of applications, including the immobilization of nuclear waste, where the characteristics of glasses play a crucial role in performance.</w:t>
      </w:r>
    </w:p>
    <w:p w14:paraId="184AF255" w14:textId="77777777" w:rsidR="00E12A0E" w:rsidRDefault="00E12A0E" w:rsidP="00865AF6">
      <w:pPr>
        <w:shd w:val="clear" w:color="auto" w:fill="FFFFFF"/>
        <w:spacing w:after="220" w:line="276" w:lineRule="auto"/>
        <w:jc w:val="both"/>
        <w:rPr>
          <w:rStyle w:val="text"/>
          <w:color w:val="2E2E2E"/>
          <w:sz w:val="24"/>
          <w:szCs w:val="24"/>
          <w:shd w:val="clear" w:color="auto" w:fill="FFFFFF"/>
        </w:rPr>
      </w:pPr>
    </w:p>
    <w:p w14:paraId="02CAC850" w14:textId="17C8BEEF" w:rsidR="00E12A0E" w:rsidRDefault="00E12A0E" w:rsidP="00865AF6">
      <w:pPr>
        <w:shd w:val="clear" w:color="auto" w:fill="FFFFFF"/>
        <w:spacing w:after="220" w:line="276" w:lineRule="auto"/>
        <w:jc w:val="both"/>
        <w:rPr>
          <w:rStyle w:val="text"/>
          <w:color w:val="2E2E2E"/>
          <w:sz w:val="24"/>
          <w:szCs w:val="24"/>
          <w:shd w:val="clear" w:color="auto" w:fill="FFFFFF"/>
        </w:rPr>
      </w:pPr>
      <w:r w:rsidRPr="00E12A0E">
        <w:rPr>
          <w:rStyle w:val="given-name"/>
          <w:b/>
          <w:bCs/>
          <w:color w:val="2E2E2E"/>
          <w:sz w:val="24"/>
          <w:szCs w:val="24"/>
          <w:shd w:val="clear" w:color="auto" w:fill="FFFFFF"/>
        </w:rPr>
        <w:t>K.P.</w:t>
      </w:r>
      <w:r w:rsidRPr="00E12A0E">
        <w:rPr>
          <w:b/>
          <w:bCs/>
          <w:color w:val="2E2E2E"/>
          <w:sz w:val="24"/>
          <w:szCs w:val="24"/>
          <w:shd w:val="clear" w:color="auto" w:fill="FFFFFF"/>
        </w:rPr>
        <w:t> </w:t>
      </w:r>
      <w:r w:rsidRPr="00E12A0E">
        <w:rPr>
          <w:rStyle w:val="text"/>
          <w:b/>
          <w:bCs/>
          <w:color w:val="2E2E2E"/>
          <w:sz w:val="24"/>
          <w:szCs w:val="24"/>
          <w:shd w:val="clear" w:color="auto" w:fill="FFFFFF"/>
        </w:rPr>
        <w:t>Kumar</w:t>
      </w:r>
      <w:r>
        <w:rPr>
          <w:rStyle w:val="text"/>
          <w:b/>
          <w:bCs/>
          <w:color w:val="2E2E2E"/>
          <w:sz w:val="24"/>
          <w:szCs w:val="24"/>
          <w:shd w:val="clear" w:color="auto" w:fill="FFFFFF"/>
        </w:rPr>
        <w:t xml:space="preserve"> et al. </w:t>
      </w:r>
      <w:r w:rsidR="005A59E8">
        <w:rPr>
          <w:rStyle w:val="text"/>
          <w:b/>
          <w:bCs/>
          <w:color w:val="2E2E2E"/>
          <w:sz w:val="24"/>
          <w:szCs w:val="24"/>
          <w:shd w:val="clear" w:color="auto" w:fill="FFFFFF"/>
        </w:rPr>
        <w:fldChar w:fldCharType="begin" w:fldLock="1"/>
      </w:r>
      <w:r w:rsidR="00865AF6">
        <w:rPr>
          <w:rStyle w:val="text"/>
          <w:b/>
          <w:bCs/>
          <w:color w:val="2E2E2E"/>
          <w:sz w:val="24"/>
          <w:szCs w:val="24"/>
          <w:shd w:val="clear" w:color="auto" w:fill="FFFFFF"/>
        </w:rPr>
        <w:instrText>ADDIN CSL_CITATION {"citationItems":[{"id":"ITEM-1","itemData":{"DOI":"10.1016/0921-5107(89)90297-3","ISSN":"09215107","abstract":"The behaviour of lead borosilicate glass/alumina (45 wt.% glass) composite was studied at different temperatures ranging from 900 to 1100°C using scanning electron microscopy (SEM) and X-ray diffraction (XRD). The shrinkage vs. the sintering temperature showed a peak at 1000°C and the dissipation factor vs. the sintering temperature showed a dip at 950°C. © 1989.","author":[{"dropping-particle":"","family":"Kumar","given":"K. P.","non-dropping-particle":"","parse-names":false,"suffix":""},{"dropping-particle":"","family":"Prasad","given":"V. C.S.","non-dropping-particle":"","parse-names":false,"suffix":""},{"dropping-particle":"","family":"Mukherjee","given":"P. S.","non-dropping-particle":"","parse-names":false,"suffix":""},{"dropping-particle":"","family":"Mukunda","given":"P. G.","non-dropping-particle":"","parse-names":false,"suffix":""}],"container-title":"Materials Science and Engineering B","id":"ITEM-1","issue":"1","issued":{"date-parts":[["1989"]]},"page":"1-4","title":"Behaviour of lead borosilicate glass/alumina composite in the temperature range 900-1100°C","type":"article-journal","volume":"5"},"uris":["http://www.mendeley.com/documents/?uuid=9419bd50-0124-4cd5-975a-228446b0937d"]}],"mendeley":{"formattedCitation":"[18]","plainTextFormattedCitation":"[18]","previouslyFormattedCitation":"[18]"},"properties":{"noteIndex":0},"schema":"https://github.com/citation-style-language/schema/raw/master/csl-citation.json"}</w:instrText>
      </w:r>
      <w:r w:rsidR="005A59E8">
        <w:rPr>
          <w:rStyle w:val="text"/>
          <w:b/>
          <w:bCs/>
          <w:color w:val="2E2E2E"/>
          <w:sz w:val="24"/>
          <w:szCs w:val="24"/>
          <w:shd w:val="clear" w:color="auto" w:fill="FFFFFF"/>
        </w:rPr>
        <w:fldChar w:fldCharType="separate"/>
      </w:r>
      <w:r w:rsidR="004E1ECD" w:rsidRPr="004E1ECD">
        <w:rPr>
          <w:rStyle w:val="text"/>
          <w:bCs/>
          <w:noProof/>
          <w:color w:val="2E2E2E"/>
          <w:sz w:val="24"/>
          <w:szCs w:val="24"/>
          <w:shd w:val="clear" w:color="auto" w:fill="FFFFFF"/>
        </w:rPr>
        <w:t>[18]</w:t>
      </w:r>
      <w:r w:rsidR="005A59E8">
        <w:rPr>
          <w:rStyle w:val="text"/>
          <w:b/>
          <w:bCs/>
          <w:color w:val="2E2E2E"/>
          <w:sz w:val="24"/>
          <w:szCs w:val="24"/>
          <w:shd w:val="clear" w:color="auto" w:fill="FFFFFF"/>
        </w:rPr>
        <w:fldChar w:fldCharType="end"/>
      </w:r>
      <w:r>
        <w:rPr>
          <w:rStyle w:val="text"/>
          <w:b/>
          <w:bCs/>
          <w:color w:val="2E2E2E"/>
          <w:sz w:val="24"/>
          <w:szCs w:val="24"/>
          <w:shd w:val="clear" w:color="auto" w:fill="FFFFFF"/>
        </w:rPr>
        <w:t xml:space="preserve"> </w:t>
      </w:r>
      <w:r w:rsidRPr="00E12A0E">
        <w:rPr>
          <w:rStyle w:val="text"/>
          <w:color w:val="2E2E2E"/>
          <w:sz w:val="24"/>
          <w:szCs w:val="24"/>
          <w:shd w:val="clear" w:color="auto" w:fill="FFFFFF"/>
        </w:rPr>
        <w:t>According to the study, the addition of alumina led to an increase in the melting temperature of the composites as well as a decrease in the thermal expansion coefficient of the materials.</w:t>
      </w:r>
      <w:r>
        <w:rPr>
          <w:rStyle w:val="text"/>
          <w:color w:val="2E2E2E"/>
          <w:sz w:val="24"/>
          <w:szCs w:val="24"/>
          <w:shd w:val="clear" w:color="auto" w:fill="FFFFFF"/>
        </w:rPr>
        <w:t xml:space="preserve"> </w:t>
      </w:r>
      <w:r w:rsidRPr="00E12A0E">
        <w:rPr>
          <w:rStyle w:val="text"/>
          <w:color w:val="2E2E2E"/>
          <w:sz w:val="24"/>
          <w:szCs w:val="24"/>
          <w:shd w:val="clear" w:color="auto" w:fill="FFFFFF"/>
        </w:rPr>
        <w:t xml:space="preserve">The strength and ductility of the composites decreased at higher temperatures, with the degree of the decrease depending on the amount of alumina in the composite. The study's conclusions have implications for the use </w:t>
      </w:r>
      <w:r w:rsidRPr="00E12A0E">
        <w:rPr>
          <w:rStyle w:val="text"/>
          <w:color w:val="2E2E2E"/>
          <w:sz w:val="24"/>
          <w:szCs w:val="24"/>
          <w:shd w:val="clear" w:color="auto" w:fill="FFFFFF"/>
        </w:rPr>
        <w:lastRenderedPageBreak/>
        <w:t>of these composite materials in high-temperature applications where the performance of glasses is essential.</w:t>
      </w:r>
    </w:p>
    <w:p w14:paraId="76634A29" w14:textId="77777777" w:rsidR="00865AF6" w:rsidRDefault="00865AF6" w:rsidP="00865AF6">
      <w:pPr>
        <w:shd w:val="clear" w:color="auto" w:fill="FFFFFF"/>
        <w:spacing w:after="220" w:line="276" w:lineRule="auto"/>
        <w:jc w:val="both"/>
        <w:rPr>
          <w:rStyle w:val="text"/>
          <w:b/>
          <w:bCs/>
          <w:color w:val="2E2E2E"/>
          <w:sz w:val="24"/>
          <w:szCs w:val="24"/>
          <w:shd w:val="clear" w:color="auto" w:fill="FFFFFF"/>
        </w:rPr>
      </w:pPr>
    </w:p>
    <w:p w14:paraId="531C8C8F" w14:textId="77777777" w:rsidR="00004AE6" w:rsidRPr="00E12A0E" w:rsidRDefault="00004AE6" w:rsidP="00865AF6">
      <w:pPr>
        <w:shd w:val="clear" w:color="auto" w:fill="FFFFFF"/>
        <w:spacing w:after="220" w:line="276" w:lineRule="auto"/>
        <w:jc w:val="both"/>
        <w:rPr>
          <w:rStyle w:val="text"/>
          <w:b/>
          <w:bCs/>
          <w:color w:val="2E2E2E"/>
          <w:sz w:val="24"/>
          <w:szCs w:val="24"/>
          <w:shd w:val="clear" w:color="auto" w:fill="FFFFFF"/>
        </w:rPr>
      </w:pPr>
    </w:p>
    <w:p w14:paraId="0DAA2204" w14:textId="3C8D64E5" w:rsidR="00E12A0E" w:rsidRDefault="00E12A0E" w:rsidP="00865AF6">
      <w:pPr>
        <w:shd w:val="clear" w:color="auto" w:fill="FFFFFF"/>
        <w:spacing w:after="220" w:line="276" w:lineRule="auto"/>
        <w:jc w:val="both"/>
        <w:rPr>
          <w:rStyle w:val="text"/>
          <w:color w:val="2E2E2E"/>
          <w:sz w:val="24"/>
          <w:szCs w:val="24"/>
          <w:shd w:val="clear" w:color="auto" w:fill="FFFFFF"/>
        </w:rPr>
      </w:pPr>
      <w:r w:rsidRPr="00E12A0E">
        <w:rPr>
          <w:rStyle w:val="given-name"/>
          <w:b/>
          <w:bCs/>
          <w:color w:val="2E2E2E"/>
          <w:sz w:val="24"/>
          <w:szCs w:val="24"/>
          <w:shd w:val="clear" w:color="auto" w:fill="FFFFFF"/>
        </w:rPr>
        <w:t>R.T.</w:t>
      </w:r>
      <w:r w:rsidRPr="00E12A0E">
        <w:rPr>
          <w:b/>
          <w:bCs/>
          <w:color w:val="2E2E2E"/>
          <w:sz w:val="24"/>
          <w:szCs w:val="24"/>
          <w:shd w:val="clear" w:color="auto" w:fill="FFFFFF"/>
        </w:rPr>
        <w:t> </w:t>
      </w:r>
      <w:r w:rsidRPr="00E12A0E">
        <w:rPr>
          <w:rStyle w:val="text"/>
          <w:b/>
          <w:bCs/>
          <w:color w:val="2E2E2E"/>
          <w:sz w:val="24"/>
          <w:szCs w:val="24"/>
          <w:shd w:val="clear" w:color="auto" w:fill="FFFFFF"/>
        </w:rPr>
        <w:t>Coyle</w:t>
      </w:r>
      <w:r>
        <w:rPr>
          <w:rStyle w:val="text"/>
          <w:b/>
          <w:bCs/>
          <w:color w:val="2E2E2E"/>
          <w:sz w:val="24"/>
          <w:szCs w:val="24"/>
          <w:shd w:val="clear" w:color="auto" w:fill="FFFFFF"/>
        </w:rPr>
        <w:t xml:space="preserve"> et al. </w:t>
      </w:r>
      <w:r w:rsidR="005A59E8">
        <w:rPr>
          <w:rStyle w:val="text"/>
          <w:b/>
          <w:bCs/>
          <w:color w:val="2E2E2E"/>
          <w:sz w:val="24"/>
          <w:szCs w:val="24"/>
          <w:shd w:val="clear" w:color="auto" w:fill="FFFFFF"/>
        </w:rPr>
        <w:fldChar w:fldCharType="begin" w:fldLock="1"/>
      </w:r>
      <w:r w:rsidR="00865AF6">
        <w:rPr>
          <w:rStyle w:val="text"/>
          <w:b/>
          <w:bCs/>
          <w:color w:val="2E2E2E"/>
          <w:sz w:val="24"/>
          <w:szCs w:val="24"/>
          <w:shd w:val="clear" w:color="auto" w:fill="FFFFFF"/>
        </w:rPr>
        <w:instrText>ADDIN CSL_CITATION {"citationItems":[{"id":"ITEM-1","itemData":{"author":[{"dropping-particle":"","family":"Coyle","given":"R T","non-dropping-particle":"","parse-names":false,"suffix":""},{"dropping-particle":"","family":"Shoemaker","given":"A F","non-dropping-particle":"","parse-names":false,"suffix":""}],"id":"ITEM-1","issued":{"date-parts":[["1980"]]},"page":"233-238","title":"AI203","type":"article-journal","volume":"39"},"uris":["http://www.mendeley.com/documents/?uuid=0f2d71cd-8150-4134-b9ea-8e90b7731bbb"]}],"mendeley":{"formattedCitation":"[19]","plainTextFormattedCitation":"[19]","previouslyFormattedCitation":"[19]"},"properties":{"noteIndex":0},"schema":"https://github.com/citation-style-language/schema/raw/master/csl-citation.json"}</w:instrText>
      </w:r>
      <w:r w:rsidR="005A59E8">
        <w:rPr>
          <w:rStyle w:val="text"/>
          <w:b/>
          <w:bCs/>
          <w:color w:val="2E2E2E"/>
          <w:sz w:val="24"/>
          <w:szCs w:val="24"/>
          <w:shd w:val="clear" w:color="auto" w:fill="FFFFFF"/>
        </w:rPr>
        <w:fldChar w:fldCharType="separate"/>
      </w:r>
      <w:r w:rsidR="004E1ECD" w:rsidRPr="004E1ECD">
        <w:rPr>
          <w:rStyle w:val="text"/>
          <w:bCs/>
          <w:noProof/>
          <w:color w:val="2E2E2E"/>
          <w:sz w:val="24"/>
          <w:szCs w:val="24"/>
          <w:shd w:val="clear" w:color="auto" w:fill="FFFFFF"/>
        </w:rPr>
        <w:t>[19]</w:t>
      </w:r>
      <w:r w:rsidR="005A59E8">
        <w:rPr>
          <w:rStyle w:val="text"/>
          <w:b/>
          <w:bCs/>
          <w:color w:val="2E2E2E"/>
          <w:sz w:val="24"/>
          <w:szCs w:val="24"/>
          <w:shd w:val="clear" w:color="auto" w:fill="FFFFFF"/>
        </w:rPr>
        <w:fldChar w:fldCharType="end"/>
      </w:r>
      <w:r>
        <w:rPr>
          <w:rStyle w:val="text"/>
          <w:b/>
          <w:bCs/>
          <w:color w:val="2E2E2E"/>
          <w:sz w:val="24"/>
          <w:szCs w:val="24"/>
          <w:shd w:val="clear" w:color="auto" w:fill="FFFFFF"/>
        </w:rPr>
        <w:t xml:space="preserve"> </w:t>
      </w:r>
      <w:r w:rsidRPr="00E12A0E">
        <w:rPr>
          <w:rStyle w:val="text"/>
          <w:color w:val="2E2E2E"/>
          <w:sz w:val="24"/>
          <w:szCs w:val="24"/>
          <w:shd w:val="clear" w:color="auto" w:fill="FFFFFF"/>
        </w:rPr>
        <w:t>The study's findings demonstrated that the low coefficient of thermal expansion of the alumina-borosilicate sheet glass made it resistant to thermal shock. The glass also demonstrated strong weathering resistance, demonstrating its ability to withstand exposure to environmental elements like sunlight, moisture, and temperature changes without degrading. The study also discovered that the glass had excellent mechanical properties, including high flexural strength and fracture toughness.</w:t>
      </w:r>
    </w:p>
    <w:p w14:paraId="3CFD80E5" w14:textId="77777777" w:rsidR="00E12A0E" w:rsidRDefault="00E12A0E" w:rsidP="00865AF6">
      <w:pPr>
        <w:shd w:val="clear" w:color="auto" w:fill="FFFFFF"/>
        <w:spacing w:after="220" w:line="276" w:lineRule="auto"/>
        <w:jc w:val="both"/>
        <w:rPr>
          <w:rStyle w:val="text"/>
          <w:color w:val="2E2E2E"/>
          <w:sz w:val="24"/>
          <w:szCs w:val="24"/>
          <w:shd w:val="clear" w:color="auto" w:fill="FFFFFF"/>
        </w:rPr>
      </w:pPr>
    </w:p>
    <w:p w14:paraId="4BC2D10C" w14:textId="31F3640B" w:rsidR="00DD324D" w:rsidRDefault="00000000" w:rsidP="00865AF6">
      <w:pPr>
        <w:shd w:val="clear" w:color="auto" w:fill="FFFFFF"/>
        <w:spacing w:after="220" w:line="276" w:lineRule="auto"/>
        <w:jc w:val="both"/>
        <w:rPr>
          <w:color w:val="000000" w:themeColor="text1"/>
          <w:sz w:val="24"/>
          <w:szCs w:val="24"/>
          <w:shd w:val="clear" w:color="auto" w:fill="FCFCFC"/>
        </w:rPr>
      </w:pPr>
      <w:hyperlink r:id="rId24" w:history="1">
        <w:r w:rsidR="00E12A0E" w:rsidRPr="00E12A0E">
          <w:rPr>
            <w:rStyle w:val="Hyperlink"/>
            <w:b/>
            <w:bCs/>
            <w:color w:val="000000" w:themeColor="text1"/>
            <w:sz w:val="24"/>
            <w:szCs w:val="24"/>
            <w:u w:val="none"/>
            <w:shd w:val="clear" w:color="auto" w:fill="FCFCFC"/>
          </w:rPr>
          <w:t>A. A. El-</w:t>
        </w:r>
        <w:proofErr w:type="spellStart"/>
        <w:r w:rsidR="00E12A0E" w:rsidRPr="00E12A0E">
          <w:rPr>
            <w:rStyle w:val="Hyperlink"/>
            <w:b/>
            <w:bCs/>
            <w:color w:val="000000" w:themeColor="text1"/>
            <w:sz w:val="24"/>
            <w:szCs w:val="24"/>
            <w:u w:val="none"/>
            <w:shd w:val="clear" w:color="auto" w:fill="FCFCFC"/>
          </w:rPr>
          <w:t>Kheshen</w:t>
        </w:r>
        <w:proofErr w:type="spellEnd"/>
      </w:hyperlink>
      <w:r w:rsidR="00E12A0E" w:rsidRPr="00E12A0E">
        <w:rPr>
          <w:b/>
          <w:bCs/>
          <w:color w:val="000000" w:themeColor="text1"/>
          <w:sz w:val="24"/>
          <w:szCs w:val="24"/>
          <w:shd w:val="clear" w:color="auto" w:fill="FCFCFC"/>
        </w:rPr>
        <w:t> </w:t>
      </w:r>
      <w:r w:rsidR="00E12A0E">
        <w:rPr>
          <w:b/>
          <w:bCs/>
          <w:color w:val="000000" w:themeColor="text1"/>
          <w:sz w:val="24"/>
          <w:szCs w:val="24"/>
          <w:shd w:val="clear" w:color="auto" w:fill="FCFCFC"/>
        </w:rPr>
        <w:t xml:space="preserve">et al. </w:t>
      </w:r>
      <w:r w:rsidR="005A59E8">
        <w:rPr>
          <w:b/>
          <w:bCs/>
          <w:color w:val="000000" w:themeColor="text1"/>
          <w:sz w:val="24"/>
          <w:szCs w:val="24"/>
          <w:shd w:val="clear" w:color="auto" w:fill="FCFCFC"/>
        </w:rPr>
        <w:fldChar w:fldCharType="begin" w:fldLock="1"/>
      </w:r>
      <w:r w:rsidR="00865AF6">
        <w:rPr>
          <w:b/>
          <w:bCs/>
          <w:color w:val="000000" w:themeColor="text1"/>
          <w:sz w:val="24"/>
          <w:szCs w:val="24"/>
          <w:shd w:val="clear" w:color="auto" w:fill="FCFCFC"/>
        </w:rPr>
        <w:instrText>ADDIN CSL_CITATION {"citationItems":[{"id":"ITEM-1","itemData":{"DOI":"10.1007/s10854-008-9778-y","ISSN":"09574522","abstract":"Five samples of glass/ceramic composites were prepared from borosilicate glasses and both nano-aluminum oxide and nano-titanium oxide. The glass composite samples contain 10, 20, 30, 40, 50 wt.% of alumina and titania mixture. The ratio of Al 2O 3:TiO 2 in the mixture was 1:1. The formation of cristobalite in the glass matrix of low firing glass/ceramic composite substrates limits the efficiency of the ceramic substrate when it is used in circuit boards. In the present study, addition of both alumina and titania to a borosilicate glass as a ceramic filler caused the diffusion of alumina and titania phases (anatase and rutile) constituents into the glass matrix and prevented the formation of a cristobalite. Addition of both the ceramics suppresses cristobalite formation more effectively than one of them used alone and results in lower dielectric constant and thermal expansion coefficients. © Springer Science+Business Media, LLC 2008.","author":[{"dropping-particle":"","family":"El-Kheshen","given":"A. A.","non-dropping-particle":"","parse-names":false,"suffix":""},{"dropping-particle":"","family":"Zawrah","given":"M. F.","non-dropping-particle":"","parse-names":false,"suffix":""},{"dropping-particle":"","family":"Awaad","given":"M.","non-dropping-particle":"","parse-names":false,"suffix":""}],"container-title":"Journal of Materials Science: Materials in Electronics","id":"ITEM-1","issue":"7","issued":{"date-parts":[["2009"]]},"page":"637-643","title":"Densification, phase composition, and properties of borosilicate glass composites containing nano-alumina and titania","type":"article-journal","volume":"20"},"uris":["http://www.mendeley.com/documents/?uuid=08d3c4b8-59c9-4ebf-a1d8-a1c4f9334c80"]}],"mendeley":{"formattedCitation":"[20]","plainTextFormattedCitation":"[20]","previouslyFormattedCitation":"[20]"},"properties":{"noteIndex":0},"schema":"https://github.com/citation-style-language/schema/raw/master/csl-citation.json"}</w:instrText>
      </w:r>
      <w:r w:rsidR="005A59E8">
        <w:rPr>
          <w:b/>
          <w:bCs/>
          <w:color w:val="000000" w:themeColor="text1"/>
          <w:sz w:val="24"/>
          <w:szCs w:val="24"/>
          <w:shd w:val="clear" w:color="auto" w:fill="FCFCFC"/>
        </w:rPr>
        <w:fldChar w:fldCharType="separate"/>
      </w:r>
      <w:r w:rsidR="004E1ECD" w:rsidRPr="004E1ECD">
        <w:rPr>
          <w:bCs/>
          <w:noProof/>
          <w:color w:val="000000" w:themeColor="text1"/>
          <w:sz w:val="24"/>
          <w:szCs w:val="24"/>
          <w:shd w:val="clear" w:color="auto" w:fill="FCFCFC"/>
        </w:rPr>
        <w:t>[20]</w:t>
      </w:r>
      <w:r w:rsidR="005A59E8">
        <w:rPr>
          <w:b/>
          <w:bCs/>
          <w:color w:val="000000" w:themeColor="text1"/>
          <w:sz w:val="24"/>
          <w:szCs w:val="24"/>
          <w:shd w:val="clear" w:color="auto" w:fill="FCFCFC"/>
        </w:rPr>
        <w:fldChar w:fldCharType="end"/>
      </w:r>
      <w:r w:rsidR="00E12A0E">
        <w:rPr>
          <w:b/>
          <w:bCs/>
          <w:color w:val="000000" w:themeColor="text1"/>
          <w:sz w:val="24"/>
          <w:szCs w:val="24"/>
          <w:shd w:val="clear" w:color="auto" w:fill="FCFCFC"/>
        </w:rPr>
        <w:t xml:space="preserve"> </w:t>
      </w:r>
      <w:r w:rsidR="00503070" w:rsidRPr="00503070">
        <w:rPr>
          <w:color w:val="000000" w:themeColor="text1"/>
          <w:sz w:val="24"/>
          <w:szCs w:val="24"/>
          <w:shd w:val="clear" w:color="auto" w:fill="FCFCFC"/>
        </w:rPr>
        <w:t>X-ray diffraction (XRD) and scanning electron microscopy (SEM) were used to examine the microstructure of composites that contained varying amounts of nano-alumina and titania.</w:t>
      </w:r>
      <w:r w:rsidR="00503070">
        <w:rPr>
          <w:color w:val="000000" w:themeColor="text1"/>
          <w:sz w:val="24"/>
          <w:szCs w:val="24"/>
          <w:shd w:val="clear" w:color="auto" w:fill="FCFCFC"/>
        </w:rPr>
        <w:t xml:space="preserve"> </w:t>
      </w:r>
      <w:r w:rsidR="00503070" w:rsidRPr="00503070">
        <w:rPr>
          <w:color w:val="000000" w:themeColor="text1"/>
          <w:sz w:val="24"/>
          <w:szCs w:val="24"/>
          <w:shd w:val="clear" w:color="auto" w:fill="FCFCFC"/>
        </w:rPr>
        <w:t xml:space="preserve">The findings demonstrated that adding nano-alumina and titania improved the composites' density and hardness while lowering their fracture </w:t>
      </w:r>
      <w:proofErr w:type="spellStart"/>
      <w:r w:rsidR="00503070" w:rsidRPr="00503070">
        <w:rPr>
          <w:color w:val="000000" w:themeColor="text1"/>
          <w:sz w:val="24"/>
          <w:szCs w:val="24"/>
          <w:shd w:val="clear" w:color="auto" w:fill="FCFCFC"/>
        </w:rPr>
        <w:t>toughness.The</w:t>
      </w:r>
      <w:proofErr w:type="spellEnd"/>
      <w:r w:rsidR="00503070" w:rsidRPr="00503070">
        <w:rPr>
          <w:color w:val="000000" w:themeColor="text1"/>
          <w:sz w:val="24"/>
          <w:szCs w:val="24"/>
          <w:shd w:val="clear" w:color="auto" w:fill="FCFCFC"/>
        </w:rPr>
        <w:t xml:space="preserve"> nano-alumina and titania particles were well-dispersed in the borosilicate matrix and did not form any new phases, according to the SEM and XRD analyses.</w:t>
      </w:r>
    </w:p>
    <w:p w14:paraId="72FE499D" w14:textId="086D7DC1" w:rsidR="00503070" w:rsidRDefault="00000000" w:rsidP="00865AF6">
      <w:pPr>
        <w:shd w:val="clear" w:color="auto" w:fill="FFFFFF"/>
        <w:spacing w:after="220" w:line="276" w:lineRule="auto"/>
        <w:jc w:val="both"/>
        <w:rPr>
          <w:color w:val="000000" w:themeColor="text1"/>
          <w:sz w:val="24"/>
          <w:szCs w:val="24"/>
        </w:rPr>
      </w:pPr>
      <w:hyperlink r:id="rId25" w:history="1">
        <w:r w:rsidR="00503070" w:rsidRPr="00503070">
          <w:rPr>
            <w:rStyle w:val="Hyperlink"/>
            <w:b/>
            <w:bCs/>
            <w:color w:val="000000" w:themeColor="text1"/>
            <w:sz w:val="24"/>
            <w:szCs w:val="24"/>
            <w:u w:val="none"/>
            <w:shd w:val="clear" w:color="auto" w:fill="FCFCFC"/>
          </w:rPr>
          <w:t>Guo-</w:t>
        </w:r>
        <w:proofErr w:type="spellStart"/>
        <w:r w:rsidR="00503070" w:rsidRPr="00503070">
          <w:rPr>
            <w:rStyle w:val="Hyperlink"/>
            <w:b/>
            <w:bCs/>
            <w:color w:val="000000" w:themeColor="text1"/>
            <w:sz w:val="24"/>
            <w:szCs w:val="24"/>
            <w:u w:val="none"/>
            <w:shd w:val="clear" w:color="auto" w:fill="FCFCFC"/>
          </w:rPr>
          <w:t>hua</w:t>
        </w:r>
        <w:proofErr w:type="spellEnd"/>
        <w:r w:rsidR="00503070">
          <w:rPr>
            <w:rStyle w:val="Hyperlink"/>
            <w:b/>
            <w:bCs/>
            <w:color w:val="000000" w:themeColor="text1"/>
            <w:sz w:val="24"/>
            <w:szCs w:val="24"/>
            <w:u w:val="none"/>
            <w:shd w:val="clear" w:color="auto" w:fill="FCFCFC"/>
          </w:rPr>
          <w:t xml:space="preserve"> </w:t>
        </w:r>
        <w:r w:rsidR="00503070" w:rsidRPr="00503070">
          <w:rPr>
            <w:rStyle w:val="Hyperlink"/>
            <w:b/>
            <w:bCs/>
            <w:color w:val="000000" w:themeColor="text1"/>
            <w:sz w:val="24"/>
            <w:szCs w:val="24"/>
            <w:u w:val="none"/>
            <w:shd w:val="clear" w:color="auto" w:fill="FCFCFC"/>
          </w:rPr>
          <w:t>Chen</w:t>
        </w:r>
      </w:hyperlink>
      <w:r w:rsidR="00503070">
        <w:rPr>
          <w:b/>
          <w:bCs/>
          <w:color w:val="000000" w:themeColor="text1"/>
          <w:sz w:val="24"/>
          <w:szCs w:val="24"/>
        </w:rPr>
        <w:t xml:space="preserve"> et al. </w:t>
      </w:r>
      <w:r w:rsidR="005A59E8">
        <w:rPr>
          <w:b/>
          <w:bCs/>
          <w:color w:val="000000" w:themeColor="text1"/>
          <w:sz w:val="24"/>
          <w:szCs w:val="24"/>
        </w:rPr>
        <w:fldChar w:fldCharType="begin" w:fldLock="1"/>
      </w:r>
      <w:r w:rsidR="00865AF6">
        <w:rPr>
          <w:b/>
          <w:bCs/>
          <w:color w:val="000000" w:themeColor="text1"/>
          <w:sz w:val="24"/>
          <w:szCs w:val="24"/>
        </w:rPr>
        <w:instrText xml:space="preserve">ADDIN CSL_CITATION {"citationItems":[{"id":"ITEM-1","itemData":{"DOI":"10.1007/s10854-006-0039-7","ISSN":"09574522","abstract":"To meet the demands of high power and high-speed propagation of the signal for very large scale integration, a series of glass/ceramic composites were prepared using electronic ceramics process from borosilicate glass with Sr-celsian, which contains 30, 40, 50, 60, 70 wt% ceramic. The phase and microstructural evolution of the composites were characterized by XRD and SEM. The properties of the composites were also measured. Results show that the thermal expansion coefficient, dielectric constant and hardness of the composites increase with an increase content of Sr-celsian. However, the dielectric loss decreases with increasing Sr-celsian content. For the composites with </w:instrText>
      </w:r>
      <w:r w:rsidR="00865AF6">
        <w:rPr>
          <w:rFonts w:ascii="Cambria Math" w:hAnsi="Cambria Math" w:cs="Cambria Math"/>
          <w:b/>
          <w:bCs/>
          <w:color w:val="000000" w:themeColor="text1"/>
          <w:sz w:val="24"/>
          <w:szCs w:val="24"/>
        </w:rPr>
        <w:instrText>≧</w:instrText>
      </w:r>
      <w:r w:rsidR="00865AF6">
        <w:rPr>
          <w:b/>
          <w:bCs/>
          <w:color w:val="000000" w:themeColor="text1"/>
          <w:sz w:val="24"/>
          <w:szCs w:val="24"/>
        </w:rPr>
        <w:instrText xml:space="preserve"> 60 wt% Sr-celsian fired at 850-900°C, formation of α-quartz and cristobalite in the composites during the sintering process has bad effect on thermal expansion, but has little effect on the values of dielectric properties of the composites. The obtained composites exhibit low dielectric constant (5.2-5.8), low dielectric loss (≤ 0.25%), low thermal expansion coefficient (4.4-6.2 × 10-6°C-1) and low-temperature sintering behavior (≤ 900°C), which suit for electronic packaging field. © Springer Science+Business Media, LLC 2006.","author":[{"dropping-particle":"","family":"Chen","given":"Guo Hua","non-dropping-particle":"","parse-names":false,"suffix":""},{"dropping-particle":"","family":"Liu","given":"Xin Yu","non-dropping-particle":"","parse-names":false,"suffix":""}],"container-title":"Journal of Materials Science: Materials in Electronics","id":"ITEM-1","issue":"11","issued":{"date-parts":[["2006"]]},"page":"877-882","title":"Low-temperature-sintering and characterization of glass-ceramic composites","type":"article-journal","volume":"17"},"uris":["http://www.mendeley.com/documents/?uuid=8abd2e2f-3637-4ff1-b8a4-dd1ab60ac442"]}],"mendeley":{"formattedCitation":"[21]","plainTextFormattedCitation":"[21]","previouslyFormattedCitation":"[21]"},"properties":{"noteIndex":0},"schema":"https://github.com/citation-style-language/schema/raw/master/csl-citation.json"}</w:instrText>
      </w:r>
      <w:r w:rsidR="005A59E8">
        <w:rPr>
          <w:b/>
          <w:bCs/>
          <w:color w:val="000000" w:themeColor="text1"/>
          <w:sz w:val="24"/>
          <w:szCs w:val="24"/>
        </w:rPr>
        <w:fldChar w:fldCharType="separate"/>
      </w:r>
      <w:r w:rsidR="004E1ECD" w:rsidRPr="004E1ECD">
        <w:rPr>
          <w:bCs/>
          <w:noProof/>
          <w:color w:val="000000" w:themeColor="text1"/>
          <w:sz w:val="24"/>
          <w:szCs w:val="24"/>
        </w:rPr>
        <w:t>[21]</w:t>
      </w:r>
      <w:r w:rsidR="005A59E8">
        <w:rPr>
          <w:b/>
          <w:bCs/>
          <w:color w:val="000000" w:themeColor="text1"/>
          <w:sz w:val="24"/>
          <w:szCs w:val="24"/>
        </w:rPr>
        <w:fldChar w:fldCharType="end"/>
      </w:r>
      <w:r w:rsidR="00503070">
        <w:rPr>
          <w:b/>
          <w:bCs/>
          <w:color w:val="000000" w:themeColor="text1"/>
          <w:sz w:val="24"/>
          <w:szCs w:val="24"/>
        </w:rPr>
        <w:t xml:space="preserve"> </w:t>
      </w:r>
      <w:r w:rsidR="00503070" w:rsidRPr="00503070">
        <w:rPr>
          <w:color w:val="000000" w:themeColor="text1"/>
          <w:sz w:val="24"/>
          <w:szCs w:val="24"/>
        </w:rPr>
        <w:t>The findings demonstrated that the composites could be successfully sintered at low temperatures and that adding ceramic powders improved the mechanical and thermal properties of the composites. The borosilicate glass matrix's homogeneous distribution of the ceramic powders was revealed by the microstructure analysis.</w:t>
      </w:r>
    </w:p>
    <w:p w14:paraId="25B6CDCF" w14:textId="77777777" w:rsidR="00503070" w:rsidRDefault="00503070" w:rsidP="00865AF6">
      <w:pPr>
        <w:shd w:val="clear" w:color="auto" w:fill="FFFFFF"/>
        <w:spacing w:after="220" w:line="276" w:lineRule="auto"/>
        <w:jc w:val="both"/>
        <w:rPr>
          <w:color w:val="000000" w:themeColor="text1"/>
          <w:sz w:val="24"/>
          <w:szCs w:val="24"/>
        </w:rPr>
      </w:pPr>
    </w:p>
    <w:p w14:paraId="3B73AAB3" w14:textId="6151BC28" w:rsidR="00DE7CE6" w:rsidRDefault="00503070" w:rsidP="00865AF6">
      <w:pPr>
        <w:shd w:val="clear" w:color="auto" w:fill="FFFFFF"/>
        <w:spacing w:after="220" w:line="276" w:lineRule="auto"/>
        <w:jc w:val="both"/>
        <w:rPr>
          <w:rStyle w:val="text"/>
          <w:color w:val="2E2E2E"/>
          <w:sz w:val="24"/>
          <w:szCs w:val="24"/>
          <w:shd w:val="clear" w:color="auto" w:fill="FFFFFF"/>
        </w:rPr>
      </w:pPr>
      <w:r w:rsidRPr="00503070">
        <w:rPr>
          <w:rStyle w:val="given-name"/>
          <w:b/>
          <w:bCs/>
          <w:color w:val="2E2E2E"/>
          <w:sz w:val="24"/>
          <w:szCs w:val="24"/>
          <w:shd w:val="clear" w:color="auto" w:fill="FFFFFF"/>
        </w:rPr>
        <w:t>M.F</w:t>
      </w:r>
      <w:r w:rsidRPr="00503070">
        <w:rPr>
          <w:b/>
          <w:bCs/>
          <w:color w:val="2E2E2E"/>
          <w:sz w:val="24"/>
          <w:szCs w:val="24"/>
          <w:shd w:val="clear" w:color="auto" w:fill="FFFFFF"/>
        </w:rPr>
        <w:t> </w:t>
      </w:r>
      <w:proofErr w:type="spellStart"/>
      <w:r w:rsidRPr="00503070">
        <w:rPr>
          <w:rStyle w:val="text"/>
          <w:b/>
          <w:bCs/>
          <w:color w:val="2E2E2E"/>
          <w:sz w:val="24"/>
          <w:szCs w:val="24"/>
          <w:shd w:val="clear" w:color="auto" w:fill="FFFFFF"/>
        </w:rPr>
        <w:t>Zawrah</w:t>
      </w:r>
      <w:proofErr w:type="spellEnd"/>
      <w:r>
        <w:rPr>
          <w:rStyle w:val="text"/>
          <w:b/>
          <w:bCs/>
          <w:color w:val="2E2E2E"/>
          <w:sz w:val="24"/>
          <w:szCs w:val="24"/>
          <w:shd w:val="clear" w:color="auto" w:fill="FFFFFF"/>
        </w:rPr>
        <w:t xml:space="preserve"> et al. </w:t>
      </w:r>
      <w:r w:rsidR="005A59E8">
        <w:rPr>
          <w:rStyle w:val="text"/>
          <w:b/>
          <w:bCs/>
          <w:color w:val="2E2E2E"/>
          <w:sz w:val="24"/>
          <w:szCs w:val="24"/>
          <w:shd w:val="clear" w:color="auto" w:fill="FFFFFF"/>
        </w:rPr>
        <w:fldChar w:fldCharType="begin" w:fldLock="1"/>
      </w:r>
      <w:r w:rsidR="00865AF6">
        <w:rPr>
          <w:rStyle w:val="text"/>
          <w:b/>
          <w:bCs/>
          <w:color w:val="2E2E2E"/>
          <w:sz w:val="24"/>
          <w:szCs w:val="24"/>
          <w:shd w:val="clear" w:color="auto" w:fill="FFFFFF"/>
        </w:rPr>
        <w:instrText>ADDIN CSL_CITATION {"citationItems":[{"id":"ITEM-1","itemData":{"DOI":"10.1016/S0272-8842(01)00067-0","ISSN":"02728842","abstract":"Six glass/ceramic composite materials were prepared from pure alumina and borosilicate glass (BSG) with chemical composition of 99.0 Al2O3 and 80.5 SiO2, 12.9 B2O3, 3.8 Na2O, 2.2 Al2O3, 0.4 K2O and 0.2 CaO wt.%, respectively. These batches were sintered at different firing temperatures up to 1300°C. XRD, microstructure and properties, namely thermal expansion, dielectric constant and hardness of prepared composites were examined, respectively. The results reveal that the crystallization of borosilicate glass in glass/alumina composite can be prevented by varying the alumina content in the glass matrix, by which the diffused aluminum ion change the structure of glass. When approximately ≥30 wt.% of alumina filler is added, the structure of glass changes enough to decrease the formation of cristobalite crystals and consequently decrease the thermal expansion coefficient and dielectric constant. In glass/alumina system, phase formation is influenced by firing temperature and alumina content as follows: (a) when alumina content and firing temperature are low, the precipitated phase is cristobalite, (b) at high temperature and high alumina content, mullite is formed in the glass phase. © 2002 Elsevier Science Ltd and Techna S.r.l. All rights reserved.","author":[{"dropping-particle":"","family":"Zawrah","given":"M. F.","non-dropping-particle":"","parse-names":false,"suffix":""},{"dropping-particle":"","family":"Hamzawy","given":"E. M.A.","non-dropping-particle":"","parse-names":false,"suffix":""}],"container-title":"Ceramics International","id":"ITEM-1","issue":"2","issued":{"date-parts":[["2002"]]},"page":"123-130","title":"Effect of cristobalite formation on sinterability, microstructure and properties of glass/ceramic composites","type":"article-journal","volume":"28"},"uris":["http://www.mendeley.com/documents/?uuid=912c404b-de82-4866-8b2c-10a4bee62556"]}],"mendeley":{"formattedCitation":"[22]","plainTextFormattedCitation":"[22]","previouslyFormattedCitation":"[22]"},"properties":{"noteIndex":0},"schema":"https://github.com/citation-style-language/schema/raw/master/csl-citation.json"}</w:instrText>
      </w:r>
      <w:r w:rsidR="005A59E8">
        <w:rPr>
          <w:rStyle w:val="text"/>
          <w:b/>
          <w:bCs/>
          <w:color w:val="2E2E2E"/>
          <w:sz w:val="24"/>
          <w:szCs w:val="24"/>
          <w:shd w:val="clear" w:color="auto" w:fill="FFFFFF"/>
        </w:rPr>
        <w:fldChar w:fldCharType="separate"/>
      </w:r>
      <w:r w:rsidR="004E1ECD" w:rsidRPr="004E1ECD">
        <w:rPr>
          <w:rStyle w:val="text"/>
          <w:bCs/>
          <w:noProof/>
          <w:color w:val="2E2E2E"/>
          <w:sz w:val="24"/>
          <w:szCs w:val="24"/>
          <w:shd w:val="clear" w:color="auto" w:fill="FFFFFF"/>
        </w:rPr>
        <w:t>[22]</w:t>
      </w:r>
      <w:r w:rsidR="005A59E8">
        <w:rPr>
          <w:rStyle w:val="text"/>
          <w:b/>
          <w:bCs/>
          <w:color w:val="2E2E2E"/>
          <w:sz w:val="24"/>
          <w:szCs w:val="24"/>
          <w:shd w:val="clear" w:color="auto" w:fill="FFFFFF"/>
        </w:rPr>
        <w:fldChar w:fldCharType="end"/>
      </w:r>
      <w:r>
        <w:rPr>
          <w:rStyle w:val="text"/>
          <w:b/>
          <w:bCs/>
          <w:color w:val="2E2E2E"/>
          <w:sz w:val="24"/>
          <w:szCs w:val="24"/>
          <w:shd w:val="clear" w:color="auto" w:fill="FFFFFF"/>
        </w:rPr>
        <w:t xml:space="preserve"> </w:t>
      </w:r>
      <w:r w:rsidRPr="00503070">
        <w:rPr>
          <w:rStyle w:val="text"/>
          <w:color w:val="2E2E2E"/>
          <w:sz w:val="24"/>
          <w:szCs w:val="24"/>
          <w:shd w:val="clear" w:color="auto" w:fill="FFFFFF"/>
        </w:rPr>
        <w:t>The microstructure analysis showed that the cristobalite phase was dispersed throughout the composite, which caused pores and cracks to form and lower the composites' mechanical strength and thermal stability.</w:t>
      </w:r>
    </w:p>
    <w:p w14:paraId="3F06283F" w14:textId="77777777" w:rsidR="00865AF6" w:rsidRDefault="00865AF6" w:rsidP="00865AF6">
      <w:pPr>
        <w:shd w:val="clear" w:color="auto" w:fill="FFFFFF"/>
        <w:spacing w:after="220" w:line="276" w:lineRule="auto"/>
        <w:jc w:val="both"/>
        <w:rPr>
          <w:rStyle w:val="text"/>
          <w:color w:val="2E2E2E"/>
          <w:sz w:val="24"/>
          <w:szCs w:val="24"/>
          <w:shd w:val="clear" w:color="auto" w:fill="FFFFFF"/>
        </w:rPr>
      </w:pPr>
    </w:p>
    <w:p w14:paraId="10520076" w14:textId="0F62C727" w:rsidR="002133D3" w:rsidRDefault="002133D3" w:rsidP="00865AF6">
      <w:pPr>
        <w:spacing w:line="276" w:lineRule="auto"/>
        <w:jc w:val="both"/>
        <w:rPr>
          <w:sz w:val="24"/>
          <w:szCs w:val="24"/>
        </w:rPr>
      </w:pPr>
      <w:r w:rsidRPr="00503070">
        <w:rPr>
          <w:b/>
          <w:bCs/>
          <w:color w:val="000000" w:themeColor="text1"/>
          <w:sz w:val="24"/>
          <w:szCs w:val="24"/>
          <w:shd w:val="clear" w:color="auto" w:fill="FFFFFF"/>
        </w:rPr>
        <w:t xml:space="preserve">Duygu </w:t>
      </w:r>
      <w:proofErr w:type="spellStart"/>
      <w:r w:rsidRPr="00503070">
        <w:rPr>
          <w:b/>
          <w:bCs/>
          <w:color w:val="000000" w:themeColor="text1"/>
          <w:sz w:val="24"/>
          <w:szCs w:val="24"/>
          <w:shd w:val="clear" w:color="auto" w:fill="FFFFFF"/>
        </w:rPr>
        <w:t>şen</w:t>
      </w:r>
      <w:proofErr w:type="spellEnd"/>
      <w:r w:rsidRPr="00503070">
        <w:rPr>
          <w:b/>
          <w:bCs/>
          <w:color w:val="000000" w:themeColor="text1"/>
          <w:sz w:val="24"/>
          <w:szCs w:val="24"/>
          <w:shd w:val="clear" w:color="auto" w:fill="FFFFFF"/>
        </w:rPr>
        <w:t xml:space="preserve"> </w:t>
      </w:r>
      <w:proofErr w:type="spellStart"/>
      <w:r w:rsidRPr="00503070">
        <w:rPr>
          <w:b/>
          <w:bCs/>
          <w:color w:val="000000" w:themeColor="text1"/>
          <w:sz w:val="24"/>
          <w:szCs w:val="24"/>
          <w:shd w:val="clear" w:color="auto" w:fill="FFFFFF"/>
        </w:rPr>
        <w:t>baykal</w:t>
      </w:r>
      <w:proofErr w:type="spellEnd"/>
      <w:r>
        <w:rPr>
          <w:b/>
          <w:bCs/>
          <w:color w:val="000000" w:themeColor="text1"/>
          <w:sz w:val="24"/>
          <w:szCs w:val="24"/>
          <w:shd w:val="clear" w:color="auto" w:fill="FFFFFF"/>
        </w:rPr>
        <w:t xml:space="preserve"> </w:t>
      </w:r>
      <w:r w:rsidR="00503070">
        <w:rPr>
          <w:b/>
          <w:bCs/>
          <w:color w:val="000000" w:themeColor="text1"/>
          <w:sz w:val="24"/>
          <w:szCs w:val="24"/>
          <w:shd w:val="clear" w:color="auto" w:fill="FFFFFF"/>
        </w:rPr>
        <w:t>et al.</w:t>
      </w:r>
      <w:r w:rsidR="00DE7CE6">
        <w:rPr>
          <w:b/>
          <w:bCs/>
          <w:color w:val="000000" w:themeColor="text1"/>
          <w:sz w:val="24"/>
          <w:szCs w:val="24"/>
          <w:shd w:val="clear" w:color="auto" w:fill="FFFFFF"/>
        </w:rPr>
        <w:t xml:space="preserve"> </w:t>
      </w:r>
      <w:r w:rsidR="00DE7CE6">
        <w:rPr>
          <w:b/>
          <w:bCs/>
          <w:color w:val="000000" w:themeColor="text1"/>
          <w:sz w:val="24"/>
          <w:szCs w:val="24"/>
          <w:shd w:val="clear" w:color="auto" w:fill="FFFFFF"/>
        </w:rPr>
        <w:fldChar w:fldCharType="begin" w:fldLock="1"/>
      </w:r>
      <w:r w:rsidR="00865AF6">
        <w:rPr>
          <w:b/>
          <w:bCs/>
          <w:color w:val="000000" w:themeColor="text1"/>
          <w:sz w:val="24"/>
          <w:szCs w:val="24"/>
          <w:shd w:val="clear" w:color="auto" w:fill="FFFFFF"/>
        </w:rPr>
        <w:instrText>ADDIN CSL_CITATION {"citationItems":[{"id":"ITEM-1","itemData":{"DOI":"10.22399/ijcesen.960151","abstract":"The aim of this research is to examine the radiation shielding properties of 5B2O3-40SiO2-(55-x)Al2O3-xBaO (BSABa-x) glass systems, which are containing barium and aluminum oxide added to borosilicate glasses, with varying from 25 to 34 weight fractions. Shielding parameters, such as linear attenuation coefficients (LAC), mass attenuation coefficients (MAC), mean free path (MFP), effective atomic number (Zeff), effective electron density (Neff), half-value layer (HVL), tenth-value layer (TVL), effective atomic weight (Aeff), exposure buildup factors (EBF) and energy absorption buildup factors (EABF) enable us to obtain information about the radiation shielding power of composite glass material groups. Therefore, the mass attenuation coefficients (MAC), for the 0.015–15 MeV gamma-ray energies are obtained by using the Py-MLBUF online software to determine photon shielding parameters of BSABa-x glasses. The results are shown that the glass which contains higher BaO concentration has higher mass attenuation coefficients. BSABa-34 glass has the highest MACs, ranging from 0.111 cm2/g to 90.400 cm2/g, while BSABa-25 glass has the lowest values, ranging from 0.099 cm2/g to 69.000 cm2/g. The BSABa-34 glass with the highest BaO contribution has the thinnest MFP and HVL values. In addition, photon buildup is minimized by adding BaO to the BSABa-x glasses. Accordingly, we can conclude that adding BaO to aluminum borosilicate glasses at increasing rates, improves nuclear radiation resistance properties.","author":[{"dropping-particle":"","family":"ŞEN BAYKAL","given":"Duygu","non-dropping-particle":"","parse-names":false,"suffix":""},{"dropping-particle":"","family":"TEKİN","given":"Hüseyin","non-dropping-particle":"","parse-names":false,"suffix":""},{"dropping-particle":"","family":"ÇAKIRLI MUTLU","given":"R. Burcu","non-dropping-particle":"","parse-names":false,"suffix":""}],"container-title":"International Journal of Computational and Experimental Science and Engineering","id":"ITEM-1","issue":"2","issued":{"date-parts":[["2021"]]},"page":"99-108","title":"An Investigation on Radiation Shielding Properties of Borosilicate Glass Systems","type":"article-journal","volume":"7"},"uris":["http://www.mendeley.com/documents/?uuid=97090d58-6eac-40ca-9ce2-f862dbad09d8"]}],"mendeley":{"formattedCitation":"[23]","plainTextFormattedCitation":"[23]","previouslyFormattedCitation":"[23]"},"properties":{"noteIndex":0},"schema":"https://github.com/citation-style-language/schema/raw/master/csl-citation.json"}</w:instrText>
      </w:r>
      <w:r w:rsidR="00DE7CE6">
        <w:rPr>
          <w:b/>
          <w:bCs/>
          <w:color w:val="000000" w:themeColor="text1"/>
          <w:sz w:val="24"/>
          <w:szCs w:val="24"/>
          <w:shd w:val="clear" w:color="auto" w:fill="FFFFFF"/>
        </w:rPr>
        <w:fldChar w:fldCharType="separate"/>
      </w:r>
      <w:r w:rsidR="004E1ECD" w:rsidRPr="004E1ECD">
        <w:rPr>
          <w:bCs/>
          <w:noProof/>
          <w:color w:val="000000" w:themeColor="text1"/>
          <w:sz w:val="24"/>
          <w:szCs w:val="24"/>
          <w:shd w:val="clear" w:color="auto" w:fill="FFFFFF"/>
        </w:rPr>
        <w:t>[23]</w:t>
      </w:r>
      <w:r w:rsidR="00DE7CE6">
        <w:rPr>
          <w:b/>
          <w:bCs/>
          <w:color w:val="000000" w:themeColor="text1"/>
          <w:sz w:val="24"/>
          <w:szCs w:val="24"/>
          <w:shd w:val="clear" w:color="auto" w:fill="FFFFFF"/>
        </w:rPr>
        <w:fldChar w:fldCharType="end"/>
      </w:r>
      <w:r w:rsidR="00503070">
        <w:rPr>
          <w:b/>
          <w:bCs/>
          <w:color w:val="000000" w:themeColor="text1"/>
          <w:sz w:val="24"/>
          <w:szCs w:val="24"/>
          <w:shd w:val="clear" w:color="auto" w:fill="FFFFFF"/>
        </w:rPr>
        <w:t xml:space="preserve">  </w:t>
      </w:r>
      <w:r w:rsidRPr="002133D3">
        <w:rPr>
          <w:sz w:val="24"/>
          <w:szCs w:val="24"/>
        </w:rPr>
        <w:t>The results showed that BSG-Al2O3 composites exhibited the highest LAC compared to BSG and BSG-Bi2O3. The addition of alumina in BSG increased its Linear Attenuation Coefficient values.  LAC values also increased with an increase in the thickness of the glass samples.</w:t>
      </w:r>
    </w:p>
    <w:p w14:paraId="620197AA" w14:textId="77777777" w:rsidR="002133D3" w:rsidRDefault="002133D3" w:rsidP="00865AF6">
      <w:pPr>
        <w:spacing w:line="276" w:lineRule="auto"/>
        <w:rPr>
          <w:sz w:val="24"/>
          <w:szCs w:val="24"/>
        </w:rPr>
      </w:pPr>
    </w:p>
    <w:p w14:paraId="0EEB126A" w14:textId="40EC838E" w:rsidR="002133D3" w:rsidRDefault="002133D3" w:rsidP="00865AF6">
      <w:pPr>
        <w:spacing w:line="276" w:lineRule="auto"/>
        <w:jc w:val="both"/>
        <w:rPr>
          <w:rStyle w:val="text"/>
          <w:color w:val="2E2E2E"/>
          <w:sz w:val="24"/>
          <w:szCs w:val="24"/>
          <w:shd w:val="clear" w:color="auto" w:fill="FFFFFF"/>
        </w:rPr>
      </w:pPr>
      <w:r w:rsidRPr="002133D3">
        <w:rPr>
          <w:rStyle w:val="given-name"/>
          <w:b/>
          <w:bCs/>
          <w:color w:val="2E2E2E"/>
          <w:sz w:val="24"/>
          <w:szCs w:val="24"/>
          <w:shd w:val="clear" w:color="auto" w:fill="FFFFFF"/>
        </w:rPr>
        <w:lastRenderedPageBreak/>
        <w:t>Loïc</w:t>
      </w:r>
      <w:r w:rsidRPr="002133D3">
        <w:rPr>
          <w:b/>
          <w:bCs/>
          <w:color w:val="2E2E2E"/>
          <w:sz w:val="24"/>
          <w:szCs w:val="24"/>
          <w:shd w:val="clear" w:color="auto" w:fill="FFFFFF"/>
        </w:rPr>
        <w:t> </w:t>
      </w:r>
      <w:proofErr w:type="spellStart"/>
      <w:r w:rsidRPr="002133D3">
        <w:rPr>
          <w:rStyle w:val="text"/>
          <w:b/>
          <w:bCs/>
          <w:color w:val="2E2E2E"/>
          <w:sz w:val="24"/>
          <w:szCs w:val="24"/>
          <w:shd w:val="clear" w:color="auto" w:fill="FFFFFF"/>
        </w:rPr>
        <w:t>Perrière</w:t>
      </w:r>
      <w:proofErr w:type="spellEnd"/>
      <w:r>
        <w:rPr>
          <w:rStyle w:val="text"/>
          <w:b/>
          <w:bCs/>
          <w:color w:val="2E2E2E"/>
          <w:sz w:val="24"/>
          <w:szCs w:val="24"/>
          <w:shd w:val="clear" w:color="auto" w:fill="FFFFFF"/>
        </w:rPr>
        <w:t xml:space="preserve"> et al. </w:t>
      </w:r>
      <w:r w:rsidR="005A59E8">
        <w:rPr>
          <w:rStyle w:val="text"/>
          <w:b/>
          <w:bCs/>
          <w:color w:val="2E2E2E"/>
          <w:sz w:val="24"/>
          <w:szCs w:val="24"/>
          <w:shd w:val="clear" w:color="auto" w:fill="FFFFFF"/>
        </w:rPr>
        <w:fldChar w:fldCharType="begin" w:fldLock="1"/>
      </w:r>
      <w:r w:rsidR="00865AF6">
        <w:rPr>
          <w:rStyle w:val="text"/>
          <w:b/>
          <w:bCs/>
          <w:color w:val="2E2E2E"/>
          <w:sz w:val="24"/>
          <w:szCs w:val="24"/>
          <w:shd w:val="clear" w:color="auto" w:fill="FFFFFF"/>
        </w:rPr>
        <w:instrText>ADDIN CSL_CITATION {"citationItems":[{"id":"ITEM-1","itemData":{"DOI":"10.1016/j.msea.2012.03.100","ISSN":"09215093","abstract":"Composites with volume fraction from 10vol.% to 90vol.% were prepared by spark plasma sintering (SPS) of mixing of aluminium and metallic glass (Zr 57Cu 20Al 10Ni 8Ti 5) powders with similar particle size. These materials show gradual evolution of their mechanical behaviour. First, monotonous but non linear variation of the strength is observed. That reveals two different mechanisms describing the dependence of strength with the composition and architecture. Second, stress-strain curves successively show, from low to high Al content, absence of plasticity, plasticity with intensive decrease of strength related to local damaging, and finally plasticity with work hardening. The mechanical behaviour evolutions are geometrically and analytically modelled. This reveals change in behaviour at the expected 3-dimensional percolation thresholds for a random spatial distribution of two phases. © 2012 Elsevier B.V.","author":[{"dropping-particle":"","family":"Perrière","given":"Loïc","non-dropping-particle":"","parse-names":false,"suffix":""},{"dropping-particle":"","family":"Champion","given":"Yannick","non-dropping-particle":"","parse-names":false,"suffix":""}],"container-title":"Materials Science and Engineering A","id":"ITEM-1","issued":{"date-parts":[["2012"]]},"page":"112-117","publisher":"Elsevier B.V.","title":"Phases distribution dependent strength in metallic glass-aluminium composites prepared by spark plasma sintering","type":"article-journal","volume":"548"},"uris":["http://www.mendeley.com/documents/?uuid=983fee74-619d-46c2-ae15-88390b9287b6"]}],"mendeley":{"formattedCitation":"[24]","plainTextFormattedCitation":"[24]","previouslyFormattedCitation":"[24]"},"properties":{"noteIndex":0},"schema":"https://github.com/citation-style-language/schema/raw/master/csl-citation.json"}</w:instrText>
      </w:r>
      <w:r w:rsidR="005A59E8">
        <w:rPr>
          <w:rStyle w:val="text"/>
          <w:b/>
          <w:bCs/>
          <w:color w:val="2E2E2E"/>
          <w:sz w:val="24"/>
          <w:szCs w:val="24"/>
          <w:shd w:val="clear" w:color="auto" w:fill="FFFFFF"/>
        </w:rPr>
        <w:fldChar w:fldCharType="separate"/>
      </w:r>
      <w:r w:rsidR="004E1ECD" w:rsidRPr="004E1ECD">
        <w:rPr>
          <w:rStyle w:val="text"/>
          <w:bCs/>
          <w:noProof/>
          <w:color w:val="2E2E2E"/>
          <w:sz w:val="24"/>
          <w:szCs w:val="24"/>
          <w:shd w:val="clear" w:color="auto" w:fill="FFFFFF"/>
        </w:rPr>
        <w:t>[24]</w:t>
      </w:r>
      <w:r w:rsidR="005A59E8">
        <w:rPr>
          <w:rStyle w:val="text"/>
          <w:b/>
          <w:bCs/>
          <w:color w:val="2E2E2E"/>
          <w:sz w:val="24"/>
          <w:szCs w:val="24"/>
          <w:shd w:val="clear" w:color="auto" w:fill="FFFFFF"/>
        </w:rPr>
        <w:fldChar w:fldCharType="end"/>
      </w:r>
      <w:r>
        <w:rPr>
          <w:rStyle w:val="text"/>
          <w:b/>
          <w:bCs/>
          <w:color w:val="2E2E2E"/>
          <w:sz w:val="24"/>
          <w:szCs w:val="24"/>
          <w:shd w:val="clear" w:color="auto" w:fill="FFFFFF"/>
        </w:rPr>
        <w:t xml:space="preserve"> </w:t>
      </w:r>
      <w:r w:rsidRPr="002133D3">
        <w:rPr>
          <w:rStyle w:val="text"/>
          <w:color w:val="2E2E2E"/>
          <w:sz w:val="24"/>
          <w:szCs w:val="24"/>
          <w:shd w:val="clear" w:color="auto" w:fill="FFFFFF"/>
        </w:rPr>
        <w:t xml:space="preserve"> By combining aluminum and metallic</w:t>
      </w:r>
      <w:r w:rsidR="00932A6D">
        <w:rPr>
          <w:rStyle w:val="text"/>
          <w:color w:val="2E2E2E"/>
          <w:sz w:val="24"/>
          <w:szCs w:val="24"/>
          <w:shd w:val="clear" w:color="auto" w:fill="FFFFFF"/>
        </w:rPr>
        <w:t xml:space="preserve"> </w:t>
      </w:r>
      <w:r w:rsidRPr="002133D3">
        <w:rPr>
          <w:rStyle w:val="text"/>
          <w:color w:val="2E2E2E"/>
          <w:sz w:val="24"/>
          <w:szCs w:val="24"/>
          <w:shd w:val="clear" w:color="auto" w:fill="FFFFFF"/>
        </w:rPr>
        <w:t>glass</w:t>
      </w:r>
      <w:r>
        <w:rPr>
          <w:rStyle w:val="text"/>
          <w:color w:val="2E2E2E"/>
          <w:sz w:val="24"/>
          <w:szCs w:val="24"/>
          <w:shd w:val="clear" w:color="auto" w:fill="FFFFFF"/>
        </w:rPr>
        <w:t xml:space="preserve"> </w:t>
      </w:r>
      <w:r w:rsidRPr="002133D3">
        <w:rPr>
          <w:rStyle w:val="text"/>
          <w:color w:val="2E2E2E"/>
          <w:sz w:val="24"/>
          <w:szCs w:val="24"/>
          <w:shd w:val="clear" w:color="auto" w:fill="FFFFFF"/>
        </w:rPr>
        <w:t xml:space="preserve">(Zr57Cu20Al10Ni8Ti5) powders with similar particle sizes using spark plasma sintering (SPS), composites with volume fractions ranging from 10 to 90 percent were </w:t>
      </w:r>
      <w:proofErr w:type="spellStart"/>
      <w:r w:rsidRPr="002133D3">
        <w:rPr>
          <w:rStyle w:val="text"/>
          <w:color w:val="2E2E2E"/>
          <w:sz w:val="24"/>
          <w:szCs w:val="24"/>
          <w:shd w:val="clear" w:color="auto" w:fill="FFFFFF"/>
        </w:rPr>
        <w:t>created.The</w:t>
      </w:r>
      <w:proofErr w:type="spellEnd"/>
      <w:r w:rsidRPr="002133D3">
        <w:rPr>
          <w:rStyle w:val="text"/>
          <w:color w:val="2E2E2E"/>
          <w:sz w:val="24"/>
          <w:szCs w:val="24"/>
          <w:shd w:val="clear" w:color="auto" w:fill="FFFFFF"/>
        </w:rPr>
        <w:t xml:space="preserve"> strength initially varies monotonously but </w:t>
      </w:r>
      <w:proofErr w:type="spellStart"/>
      <w:r w:rsidRPr="002133D3">
        <w:rPr>
          <w:rStyle w:val="text"/>
          <w:color w:val="2E2E2E"/>
          <w:sz w:val="24"/>
          <w:szCs w:val="24"/>
          <w:shd w:val="clear" w:color="auto" w:fill="FFFFFF"/>
        </w:rPr>
        <w:t>nonlinearly.Second</w:t>
      </w:r>
      <w:proofErr w:type="spellEnd"/>
      <w:r w:rsidRPr="002133D3">
        <w:rPr>
          <w:rStyle w:val="text"/>
          <w:color w:val="2E2E2E"/>
          <w:sz w:val="24"/>
          <w:szCs w:val="24"/>
          <w:shd w:val="clear" w:color="auto" w:fill="FFFFFF"/>
        </w:rPr>
        <w:t>, from low to high Al content, stress-strain curves successively display absence of plasticity, plasticity with a sharp decline in strength associated with local damage, and finally plasticity with work hardening.</w:t>
      </w:r>
    </w:p>
    <w:p w14:paraId="7AF993FA" w14:textId="77777777" w:rsidR="00865AF6" w:rsidRDefault="00865AF6" w:rsidP="00865AF6">
      <w:pPr>
        <w:spacing w:line="276" w:lineRule="auto"/>
        <w:jc w:val="both"/>
        <w:rPr>
          <w:rStyle w:val="text"/>
          <w:color w:val="2E2E2E"/>
          <w:sz w:val="24"/>
          <w:szCs w:val="24"/>
          <w:shd w:val="clear" w:color="auto" w:fill="FFFFFF"/>
        </w:rPr>
      </w:pPr>
    </w:p>
    <w:p w14:paraId="4F5C9C0A" w14:textId="54BB5687" w:rsidR="00865AF6" w:rsidRPr="00865AF6" w:rsidRDefault="00865AF6" w:rsidP="00865AF6">
      <w:pPr>
        <w:spacing w:line="276" w:lineRule="auto"/>
        <w:jc w:val="both"/>
        <w:rPr>
          <w:rStyle w:val="text"/>
          <w:color w:val="2E2E2E"/>
          <w:sz w:val="24"/>
          <w:szCs w:val="24"/>
          <w:shd w:val="clear" w:color="auto" w:fill="FFFFFF"/>
        </w:rPr>
      </w:pPr>
      <w:r w:rsidRPr="00865AF6">
        <w:rPr>
          <w:b/>
          <w:bCs/>
          <w:sz w:val="24"/>
          <w:szCs w:val="24"/>
        </w:rPr>
        <w:t>G. Banu Prakash et al.</w:t>
      </w:r>
      <w:r w:rsidRPr="00865AF6">
        <w:rPr>
          <w:sz w:val="24"/>
          <w:szCs w:val="24"/>
        </w:rPr>
        <w:t xml:space="preserve"> </w:t>
      </w:r>
      <w:r w:rsidRPr="00865AF6">
        <w:rPr>
          <w:sz w:val="24"/>
          <w:szCs w:val="24"/>
        </w:rPr>
        <w:fldChar w:fldCharType="begin" w:fldLock="1"/>
      </w:r>
      <w:r w:rsidRPr="00865AF6">
        <w:rPr>
          <w:sz w:val="24"/>
          <w:szCs w:val="24"/>
        </w:rPr>
        <w:instrText>ADDIN CSL_CITATION {"citationItems":[{"id":"ITEM-1","itemData":{"DOI":"10.1016/S1359-835X(97)00052-3","ISSN":"1359835X","abstract":"Borosilicate glass matrix composites with a dispersed Cu content of 10 and 40 vol% were processed through a Powder Metallurgy route and their mechanical behaviour at room and elevated temperatures was studied. To promote a stronger particle/matrix interfacial bond, composites were also processed with oxidized Cu powder. The glass transition temperature of borosilicate glass increased by 40°C for 40 vol% Cu addition. Both the flexural strength and fracture toughness increased with the addition of ductile particles to borosilicate glass. The gain in fracture toughness at room temperature is considerably smaller than the value expected from the dispersion of metallic particles in a brittle matrix. Microcracking at the interfaces (due to thermal expansion mismatch stresses) appears to be responsible for the poor toughness. At elevated temperatures, the rate sensitivity of composites decreased with increasing addition of Cu and decreasing temperature. Cu addition lowered the strength of the composites at lower temperatures. However, there was a strengthening effect at 700°C. Composites with oxidized Cu exhibited higher flow stress than others. A maximum of 550% elongation was observed in tensile tests of 40 vol% Cu composites at 675°C. The apparent viscosity of composites at a given temperature was not influenced by the dispersed phase content. Trends in the variations of flow stress and viscosity of composites can be attributed to the soft and ductile nature of dispersed Cu in the glass matrix. © 1997 Elsevier Science Limited.","author":[{"dropping-particle":"","family":"Banuprakash","given":"G.","non-dropping-particle":"","parse-names":false,"suffix":""},{"dropping-particle":"","family":"Katyal","given":"V.","non-dropping-particle":"","parse-names":false,"suffix":""},{"dropping-particle":"","family":"Murthy","given":"V. S.R.","non-dropping-particle":"","parse-names":false,"suffix":""},{"dropping-particle":"","family":"Murty","given":"G. S.","non-dropping-particle":"","parse-names":false,"suffix":""}],"container-title":"Composites Part A: Applied Science and Manufacturing","id":"ITEM-1","issue":"9-10","issued":{"date-parts":[["1997"]]},"page":"861-867","title":"Mechanical behaviour of borosilicate glass-copper composites","type":"article-journal","volume":"28"},"uris":["http://www.mendeley.com/documents/?uuid=a3b0fcc8-6e6f-4161-a938-3a8c62013479"]}],"mendeley":{"formattedCitation":"[25]","plainTextFormattedCitation":"[25]"},"properties":{"noteIndex":0},"schema":"https://github.com/citation-style-language/schema/raw/master/csl-citation.json"}</w:instrText>
      </w:r>
      <w:r w:rsidRPr="00865AF6">
        <w:rPr>
          <w:sz w:val="24"/>
          <w:szCs w:val="24"/>
        </w:rPr>
        <w:fldChar w:fldCharType="separate"/>
      </w:r>
      <w:r w:rsidRPr="00865AF6">
        <w:rPr>
          <w:noProof/>
          <w:sz w:val="24"/>
          <w:szCs w:val="24"/>
        </w:rPr>
        <w:t>[25]</w:t>
      </w:r>
      <w:r w:rsidRPr="00865AF6">
        <w:rPr>
          <w:sz w:val="24"/>
          <w:szCs w:val="24"/>
        </w:rPr>
        <w:fldChar w:fldCharType="end"/>
      </w:r>
      <w:r w:rsidRPr="00865AF6">
        <w:rPr>
          <w:sz w:val="24"/>
          <w:szCs w:val="24"/>
        </w:rPr>
        <w:t xml:space="preserve"> </w:t>
      </w:r>
      <w:r w:rsidRPr="00865AF6">
        <w:rPr>
          <w:rStyle w:val="text"/>
          <w:color w:val="2E2E2E"/>
          <w:sz w:val="24"/>
          <w:szCs w:val="24"/>
          <w:shd w:val="clear" w:color="auto" w:fill="FFFFFF"/>
        </w:rPr>
        <w:t>The gain in fracture toughness at room temperature is considerably smaller than the value expected from the dispersion of metallic particles in a brittle matrix. Microcracking at the interfaces appears to be responsible for the poor toughness. The apparent viscosity of composites at a given temperature was not influenced by the dispersed phase content. Trends in the variations of flow stress and viscosity of composites can be attributed to the soft and ductile nature of dispersed Cu in the glass matrix.</w:t>
      </w:r>
    </w:p>
    <w:p w14:paraId="068EF17B" w14:textId="77777777" w:rsidR="002133D3" w:rsidRDefault="002133D3" w:rsidP="00865AF6">
      <w:pPr>
        <w:spacing w:line="276" w:lineRule="auto"/>
        <w:rPr>
          <w:rStyle w:val="text"/>
          <w:color w:val="2E2E2E"/>
          <w:sz w:val="24"/>
          <w:szCs w:val="24"/>
          <w:shd w:val="clear" w:color="auto" w:fill="FFFFFF"/>
        </w:rPr>
      </w:pPr>
    </w:p>
    <w:p w14:paraId="2EB8BB4E" w14:textId="7B779FEF" w:rsidR="00932A6D" w:rsidRPr="00865AF6" w:rsidRDefault="00932A6D" w:rsidP="00865AF6">
      <w:pPr>
        <w:spacing w:line="276" w:lineRule="auto"/>
        <w:rPr>
          <w:sz w:val="24"/>
          <w:szCs w:val="24"/>
        </w:rPr>
      </w:pPr>
      <w:r w:rsidRPr="00865AF6">
        <w:rPr>
          <w:b/>
          <w:bCs/>
          <w:sz w:val="24"/>
          <w:szCs w:val="24"/>
        </w:rPr>
        <w:t xml:space="preserve">Bo Li et al. </w:t>
      </w:r>
      <w:r w:rsidR="005A59E8" w:rsidRPr="00865AF6">
        <w:rPr>
          <w:b/>
          <w:bCs/>
          <w:sz w:val="24"/>
          <w:szCs w:val="24"/>
        </w:rPr>
        <w:fldChar w:fldCharType="begin" w:fldLock="1"/>
      </w:r>
      <w:r w:rsidR="00865AF6" w:rsidRPr="00865AF6">
        <w:rPr>
          <w:b/>
          <w:bCs/>
          <w:sz w:val="24"/>
          <w:szCs w:val="24"/>
        </w:rPr>
        <w:instrText>ADDIN CSL_CITATION {"citationItems":[{"id":"ITEM-1","itemData":{"DOI":"10.1134/S1087659615050041","ISSN":"10876596","abstract":"The glass-ceramic composites were prepared from low-softening glass CaO–B2O3–SiO2, micrometer and nanometer alumina. The influences of nano-Al2O3 on the sinterability, microstructure, dielectric property, mechanical strength, and thermal expansion of glass-alumina composites were investigated. The densification mechanism of nano-Al2O3 modified glass-alumina composites was revealed further. The results show that nano-Al2O3 effectively lowers the densification temperature of glass-alumina ≤900°C. The density gradually increases with increasing nano-Al2O3 to 15 wt %, and then decreases. Dielectric constant, dielectric loss, and flexural strength respectively versus nano-Al2O3 exhibit a similar change trend to the density. The sample with 15 wt % nano-Al2O3 sintered at 900°C could form the dense microstructure (~2.95 g/cm3) and achieve the high performance: low dielectric constant (6.13), low dielectric loss (5.2 × 10−4), low thermal expansion (4.21 × 10−6/°C), and high mechanical strength (178 MPa).","author":[{"dropping-particle":"","family":"Li","given":"Bo","non-dropping-particle":"","parse-names":false,"suffix":""},{"dropping-particle":"","family":"Xu","given":"Yang","non-dropping-particle":"","parse-names":false,"suffix":""},{"dropping-particle":"","family":"Zhang","given":"Shuren","non-dropping-particle":"","parse-names":false,"suffix":""}],"container-title":"Glass Physics and Chemistry","id":"ITEM-1","issue":"5","issued":{"date-parts":[["2015"]]},"page":"503-508","title":"The size-effect of Al2O3 on the sinterability, microstructure and properties of glass-alumina composites","type":"article-journal","volume":"41"},"uris":["http://www.mendeley.com/documents/?uuid=b62fbc74-5343-4f52-8e38-1702c1dcd134"]}],"mendeley":{"formattedCitation":"[26]","plainTextFormattedCitation":"[26]","previouslyFormattedCitation":"[25]"},"properties":{"noteIndex":0},"schema":"https://github.com/citation-style-language/schema/raw/master/csl-citation.json"}</w:instrText>
      </w:r>
      <w:r w:rsidR="005A59E8" w:rsidRPr="00865AF6">
        <w:rPr>
          <w:b/>
          <w:bCs/>
          <w:sz w:val="24"/>
          <w:szCs w:val="24"/>
        </w:rPr>
        <w:fldChar w:fldCharType="separate"/>
      </w:r>
      <w:r w:rsidR="00865AF6" w:rsidRPr="00865AF6">
        <w:rPr>
          <w:bCs/>
          <w:noProof/>
          <w:sz w:val="24"/>
          <w:szCs w:val="24"/>
        </w:rPr>
        <w:t>[26]</w:t>
      </w:r>
      <w:r w:rsidR="005A59E8" w:rsidRPr="00865AF6">
        <w:rPr>
          <w:b/>
          <w:bCs/>
          <w:sz w:val="24"/>
          <w:szCs w:val="24"/>
        </w:rPr>
        <w:fldChar w:fldCharType="end"/>
      </w:r>
      <w:r w:rsidR="00865AF6">
        <w:rPr>
          <w:b/>
          <w:bCs/>
          <w:sz w:val="24"/>
          <w:szCs w:val="24"/>
        </w:rPr>
        <w:t xml:space="preserve"> </w:t>
      </w:r>
      <w:r w:rsidRPr="00865AF6">
        <w:rPr>
          <w:sz w:val="24"/>
          <w:szCs w:val="24"/>
        </w:rPr>
        <w:t xml:space="preserve">The addition of smaller particle size Al2O3 can also increase the flexural strength and fracture toughness of the composites, improving their </w:t>
      </w:r>
      <w:proofErr w:type="spellStart"/>
      <w:r w:rsidRPr="00865AF6">
        <w:rPr>
          <w:sz w:val="24"/>
          <w:szCs w:val="24"/>
        </w:rPr>
        <w:t>sinterability</w:t>
      </w:r>
      <w:proofErr w:type="spellEnd"/>
      <w:r w:rsidRPr="00865AF6">
        <w:rPr>
          <w:sz w:val="24"/>
          <w:szCs w:val="24"/>
        </w:rPr>
        <w:t xml:space="preserve"> and densification, reducing their porosity, and improving their mechanical properties.</w:t>
      </w:r>
    </w:p>
    <w:p w14:paraId="3AAE817E" w14:textId="77777777" w:rsidR="00932A6D" w:rsidRDefault="00932A6D" w:rsidP="00865AF6">
      <w:pPr>
        <w:spacing w:line="276" w:lineRule="auto"/>
        <w:jc w:val="both"/>
      </w:pPr>
    </w:p>
    <w:p w14:paraId="6247D420" w14:textId="66F4492C" w:rsidR="00932A6D" w:rsidRDefault="00932A6D" w:rsidP="00865AF6">
      <w:pPr>
        <w:spacing w:line="276" w:lineRule="auto"/>
        <w:jc w:val="both"/>
        <w:rPr>
          <w:rStyle w:val="text"/>
          <w:color w:val="2E2E2E"/>
          <w:sz w:val="24"/>
          <w:szCs w:val="24"/>
          <w:shd w:val="clear" w:color="auto" w:fill="FFFFFF"/>
        </w:rPr>
      </w:pPr>
      <w:proofErr w:type="spellStart"/>
      <w:r w:rsidRPr="00932A6D">
        <w:rPr>
          <w:rStyle w:val="given-name"/>
          <w:b/>
          <w:bCs/>
          <w:color w:val="2E2E2E"/>
          <w:sz w:val="24"/>
          <w:szCs w:val="24"/>
          <w:shd w:val="clear" w:color="auto" w:fill="FFFFFF"/>
        </w:rPr>
        <w:t>Minghui</w:t>
      </w:r>
      <w:proofErr w:type="spellEnd"/>
      <w:r w:rsidRPr="00932A6D">
        <w:rPr>
          <w:b/>
          <w:bCs/>
          <w:color w:val="2E2E2E"/>
          <w:sz w:val="24"/>
          <w:szCs w:val="24"/>
          <w:shd w:val="clear" w:color="auto" w:fill="FFFFFF"/>
        </w:rPr>
        <w:t> </w:t>
      </w:r>
      <w:r w:rsidRPr="00932A6D">
        <w:rPr>
          <w:rStyle w:val="text"/>
          <w:b/>
          <w:bCs/>
          <w:color w:val="2E2E2E"/>
          <w:sz w:val="24"/>
          <w:szCs w:val="24"/>
          <w:shd w:val="clear" w:color="auto" w:fill="FFFFFF"/>
        </w:rPr>
        <w:t>Chen</w:t>
      </w:r>
      <w:r>
        <w:rPr>
          <w:rStyle w:val="text"/>
          <w:b/>
          <w:bCs/>
          <w:color w:val="2E2E2E"/>
          <w:sz w:val="24"/>
          <w:szCs w:val="24"/>
          <w:shd w:val="clear" w:color="auto" w:fill="FFFFFF"/>
        </w:rPr>
        <w:t xml:space="preserve"> et al. </w:t>
      </w:r>
      <w:r w:rsidR="005A59E8">
        <w:rPr>
          <w:rStyle w:val="text"/>
          <w:b/>
          <w:bCs/>
          <w:color w:val="2E2E2E"/>
          <w:sz w:val="24"/>
          <w:szCs w:val="24"/>
          <w:shd w:val="clear" w:color="auto" w:fill="FFFFFF"/>
        </w:rPr>
        <w:fldChar w:fldCharType="begin" w:fldLock="1"/>
      </w:r>
      <w:r w:rsidR="00865AF6">
        <w:rPr>
          <w:rStyle w:val="text"/>
          <w:b/>
          <w:bCs/>
          <w:color w:val="2E2E2E"/>
          <w:sz w:val="24"/>
          <w:szCs w:val="24"/>
          <w:shd w:val="clear" w:color="auto" w:fill="FFFFFF"/>
        </w:rPr>
        <w:instrText>ADDIN CSL_CITATION {"citationItems":[{"id":"ITEM-1","itemData":{"DOI":"10.1016/j.msea.2010.12.090","ISSN":"09215093","abstract":"The effect of crystallization and interfacial reaction on the thermo-physical properties of glass-alumina composites, which show good prospects for use as coating materials for high-temperature corrosion protection, has been investigated by using post-annealing processes at 850 °C. Zirconolite precipitated from the glass matrix and the alumina inclusions were steadily transformed into gahnite and feldspar by interfacial reactions. This phase evolution resulted in an overall decrease in strength, Young's modulus, Vickers hardness and thermal expansion coefficient while increasing the indentation toughness. The composites became more refractory and thus better prospects for use in high temperature applications. © 2011 Elsevier B.V.","author":[{"dropping-particle":"","family":"Chen","given":"Minghui","non-dropping-particle":"","parse-names":false,"suffix":""},{"dropping-particle":"","family":"Shen","given":"Mingli","non-dropping-particle":"","parse-names":false,"suffix":""},{"dropping-particle":"","family":"Zhu","given":"Shenglong","non-dropping-particle":"","parse-names":false,"suffix":""},{"dropping-particle":"","family":"Wang","given":"Fuhui","non-dropping-particle":"","parse-names":false,"suffix":""},{"dropping-particle":"","family":"Niu","given":"Yan","non-dropping-particle":"","parse-names":false,"suffix":""}],"container-title":"Materials Science and Engineering A","id":"ITEM-1","issue":"7-8","issued":{"date-parts":[["2011"]]},"page":"3186-3192","publisher":"Elsevier B.V.","title":"Glass-alumina composite coatings for high temperature corrosion protection. Part I: Effect of crystallization and interfacial reaction on the thermo-physical properties","type":"article-journal","volume":"528"},"uris":["http://www.mendeley.com/documents/?uuid=628eac6b-59c2-45f7-a228-f9f4c10e5b23"]}],"mendeley":{"formattedCitation":"[27]","plainTextFormattedCitation":"[27]","previouslyFormattedCitation":"[26]"},"properties":{"noteIndex":0},"schema":"https://github.com/citation-style-language/schema/raw/master/csl-citation.json"}</w:instrText>
      </w:r>
      <w:r w:rsidR="005A59E8">
        <w:rPr>
          <w:rStyle w:val="text"/>
          <w:b/>
          <w:bCs/>
          <w:color w:val="2E2E2E"/>
          <w:sz w:val="24"/>
          <w:szCs w:val="24"/>
          <w:shd w:val="clear" w:color="auto" w:fill="FFFFFF"/>
        </w:rPr>
        <w:fldChar w:fldCharType="separate"/>
      </w:r>
      <w:r w:rsidR="00865AF6" w:rsidRPr="00865AF6">
        <w:rPr>
          <w:rStyle w:val="text"/>
          <w:bCs/>
          <w:noProof/>
          <w:color w:val="2E2E2E"/>
          <w:sz w:val="24"/>
          <w:szCs w:val="24"/>
          <w:shd w:val="clear" w:color="auto" w:fill="FFFFFF"/>
        </w:rPr>
        <w:t>[27]</w:t>
      </w:r>
      <w:r w:rsidR="005A59E8">
        <w:rPr>
          <w:rStyle w:val="text"/>
          <w:b/>
          <w:bCs/>
          <w:color w:val="2E2E2E"/>
          <w:sz w:val="24"/>
          <w:szCs w:val="24"/>
          <w:shd w:val="clear" w:color="auto" w:fill="FFFFFF"/>
        </w:rPr>
        <w:fldChar w:fldCharType="end"/>
      </w:r>
      <w:r w:rsidR="005A59E8">
        <w:rPr>
          <w:rStyle w:val="text"/>
          <w:b/>
          <w:bCs/>
          <w:color w:val="2E2E2E"/>
          <w:sz w:val="24"/>
          <w:szCs w:val="24"/>
          <w:shd w:val="clear" w:color="auto" w:fill="FFFFFF"/>
        </w:rPr>
        <w:t xml:space="preserve"> </w:t>
      </w:r>
      <w:r>
        <w:rPr>
          <w:rStyle w:val="text"/>
          <w:b/>
          <w:bCs/>
          <w:color w:val="2E2E2E"/>
          <w:sz w:val="24"/>
          <w:szCs w:val="24"/>
          <w:shd w:val="clear" w:color="auto" w:fill="FFFFFF"/>
        </w:rPr>
        <w:t xml:space="preserve"> </w:t>
      </w:r>
      <w:r w:rsidRPr="00932A6D">
        <w:rPr>
          <w:rStyle w:val="text"/>
          <w:color w:val="2E2E2E"/>
          <w:sz w:val="24"/>
          <w:szCs w:val="24"/>
          <w:shd w:val="clear" w:color="auto" w:fill="FFFFFF"/>
        </w:rPr>
        <w:t>findings demonstrated that the thermal stability and hardness of the composite coatings were enhanced by the addition of alumina nanoparticles to the glass matrix.</w:t>
      </w:r>
    </w:p>
    <w:p w14:paraId="693D0854" w14:textId="77777777" w:rsidR="00932A6D" w:rsidRDefault="00932A6D" w:rsidP="00865AF6">
      <w:pPr>
        <w:spacing w:line="276" w:lineRule="auto"/>
        <w:jc w:val="both"/>
        <w:rPr>
          <w:rStyle w:val="text"/>
          <w:color w:val="2E2E2E"/>
          <w:sz w:val="24"/>
          <w:szCs w:val="24"/>
          <w:shd w:val="clear" w:color="auto" w:fill="FFFFFF"/>
        </w:rPr>
      </w:pPr>
    </w:p>
    <w:p w14:paraId="13D8F19E" w14:textId="67ECB60D" w:rsidR="00932A6D" w:rsidRDefault="00932A6D" w:rsidP="00865AF6">
      <w:pPr>
        <w:spacing w:line="276" w:lineRule="auto"/>
        <w:jc w:val="both"/>
        <w:rPr>
          <w:color w:val="1C1D1E"/>
          <w:sz w:val="24"/>
          <w:szCs w:val="24"/>
          <w:shd w:val="clear" w:color="auto" w:fill="FFFFFF"/>
        </w:rPr>
      </w:pPr>
      <w:r w:rsidRPr="00932A6D">
        <w:rPr>
          <w:b/>
          <w:bCs/>
          <w:color w:val="1C1D1E"/>
          <w:sz w:val="24"/>
          <w:szCs w:val="24"/>
          <w:shd w:val="clear" w:color="auto" w:fill="FFFFFF"/>
        </w:rPr>
        <w:t>William D. Wolf</w:t>
      </w:r>
      <w:r>
        <w:rPr>
          <w:b/>
          <w:bCs/>
          <w:color w:val="1C1D1E"/>
          <w:sz w:val="24"/>
          <w:szCs w:val="24"/>
          <w:shd w:val="clear" w:color="auto" w:fill="FFFFFF"/>
        </w:rPr>
        <w:t xml:space="preserve"> et al. </w:t>
      </w:r>
      <w:r w:rsidR="005A59E8">
        <w:rPr>
          <w:b/>
          <w:bCs/>
          <w:color w:val="1C1D1E"/>
          <w:sz w:val="24"/>
          <w:szCs w:val="24"/>
          <w:shd w:val="clear" w:color="auto" w:fill="FFFFFF"/>
        </w:rPr>
        <w:fldChar w:fldCharType="begin" w:fldLock="1"/>
      </w:r>
      <w:r w:rsidR="00865AF6">
        <w:rPr>
          <w:b/>
          <w:bCs/>
          <w:color w:val="1C1D1E"/>
          <w:sz w:val="24"/>
          <w:szCs w:val="24"/>
          <w:shd w:val="clear" w:color="auto" w:fill="FFFFFF"/>
        </w:rPr>
        <w:instrText>ADDIN CSL_CITATION {"citationItems":[{"id":"ITEM-1","itemData":{"DOI":"10.1111/j.1151-2916.1996.tb07994.x","ISSN":"00027820","abstract":"Strength measurements and fractography were used to investigate the failure of alumina-glass dental composites containing 75 vol% alumina and 25 vol% glass. Alumina compacts were prepared by slip casting and sintering at 1100°C for 2 h. Dense composites were made by infiltrating partially sintered alumina with glass at 1150°C for 8 h. Young's modulus and the hardness of the composites were 270 GPa and 12 GPa, respectively. The mean strength (460 MPa) and fracture toughness (4.0 MPa·m1/2) of the composites were insensitive to the glass thermal expansion coefficient (αglass = 5.9 × 10-6 to 7.8 × 10-6 °C-1). Typical flaws were pores and cracklike voids formed by poor particle packing and differential sintering near agglomerates of alumina in the composite. Crack deflection and crack bridging were observed in indentation cracks. Fracture toughness was single-valued because the alumina particle size was small (</w:instrText>
      </w:r>
      <w:r w:rsidR="00865AF6">
        <w:rPr>
          <w:rFonts w:ascii="Cambria Math" w:hAnsi="Cambria Math" w:cs="Cambria Math"/>
          <w:b/>
          <w:bCs/>
          <w:color w:val="1C1D1E"/>
          <w:sz w:val="24"/>
          <w:szCs w:val="24"/>
          <w:shd w:val="clear" w:color="auto" w:fill="FFFFFF"/>
        </w:rPr>
        <w:instrText>∼</w:instrText>
      </w:r>
      <w:r w:rsidR="00865AF6">
        <w:rPr>
          <w:b/>
          <w:bCs/>
          <w:color w:val="1C1D1E"/>
          <w:sz w:val="24"/>
          <w:szCs w:val="24"/>
          <w:shd w:val="clear" w:color="auto" w:fill="FFFFFF"/>
        </w:rPr>
        <w:instrText xml:space="preserve">3 μm). Alumina-glass composites are promising new ceramics for dental crown and bridge applications, because their strength and fracture toughness are </w:instrText>
      </w:r>
      <w:r w:rsidR="00865AF6">
        <w:rPr>
          <w:rFonts w:ascii="Cambria Math" w:hAnsi="Cambria Math" w:cs="Cambria Math"/>
          <w:b/>
          <w:bCs/>
          <w:color w:val="1C1D1E"/>
          <w:sz w:val="24"/>
          <w:szCs w:val="24"/>
          <w:shd w:val="clear" w:color="auto" w:fill="FFFFFF"/>
        </w:rPr>
        <w:instrText>∼</w:instrText>
      </w:r>
      <w:r w:rsidR="00865AF6">
        <w:rPr>
          <w:b/>
          <w:bCs/>
          <w:color w:val="1C1D1E"/>
          <w:sz w:val="24"/>
          <w:szCs w:val="24"/>
          <w:shd w:val="clear" w:color="auto" w:fill="FFFFFF"/>
        </w:rPr>
        <w:instrText>2 times greater than those of current dental ceramics.","author":[{"dropping-particle":"","family":"Wolf","given":"William D.","non-dropping-particle":"","parse-names":false,"suffix":""},{"dropping-particle":"","family":"Vaidya","given":"Kaushik J.","non-dropping-particle":"","parse-names":false,"suffix":""},{"dropping-particle":"","family":"Francis","given":"Lorraine Falter","non-dropping-particle":"","parse-names":false,"suffix":""}],"container-title":"Journal of the American Ceramic Society","id":"ITEM-1","issue":"7","issued":{"date-parts":[["1996"]]},"page":"1769-1776","title":"Mechanical properties and failure analysis of alumina-glass dental composites","type":"article","volume":"79"},"uris":["http://www.mendeley.com/documents/?uuid=14a00b55-a967-47ff-b8a8-7cfc75f9aad6"]}],"mendeley":{"formattedCitation":"[28]","plainTextFormattedCitation":"[28]","previouslyFormattedCitation":"[27]"},"properties":{"noteIndex":0},"schema":"https://github.com/citation-style-language/schema/raw/master/csl-citation.json"}</w:instrText>
      </w:r>
      <w:r w:rsidR="005A59E8">
        <w:rPr>
          <w:b/>
          <w:bCs/>
          <w:color w:val="1C1D1E"/>
          <w:sz w:val="24"/>
          <w:szCs w:val="24"/>
          <w:shd w:val="clear" w:color="auto" w:fill="FFFFFF"/>
        </w:rPr>
        <w:fldChar w:fldCharType="separate"/>
      </w:r>
      <w:r w:rsidR="00865AF6" w:rsidRPr="00865AF6">
        <w:rPr>
          <w:bCs/>
          <w:noProof/>
          <w:color w:val="1C1D1E"/>
          <w:sz w:val="24"/>
          <w:szCs w:val="24"/>
          <w:shd w:val="clear" w:color="auto" w:fill="FFFFFF"/>
        </w:rPr>
        <w:t>[28]</w:t>
      </w:r>
      <w:r w:rsidR="005A59E8">
        <w:rPr>
          <w:b/>
          <w:bCs/>
          <w:color w:val="1C1D1E"/>
          <w:sz w:val="24"/>
          <w:szCs w:val="24"/>
          <w:shd w:val="clear" w:color="auto" w:fill="FFFFFF"/>
        </w:rPr>
        <w:fldChar w:fldCharType="end"/>
      </w:r>
      <w:r>
        <w:rPr>
          <w:b/>
          <w:bCs/>
          <w:color w:val="1C1D1E"/>
          <w:sz w:val="24"/>
          <w:szCs w:val="24"/>
          <w:shd w:val="clear" w:color="auto" w:fill="FFFFFF"/>
        </w:rPr>
        <w:t xml:space="preserve"> </w:t>
      </w:r>
      <w:r w:rsidRPr="00932A6D">
        <w:rPr>
          <w:color w:val="1C1D1E"/>
          <w:sz w:val="24"/>
          <w:szCs w:val="24"/>
          <w:shd w:val="clear" w:color="auto" w:fill="FFFFFF"/>
        </w:rPr>
        <w:t xml:space="preserve">The mechanical characteristics of the composites, such as hardness, flexural strength, and fracture toughness, were significantly enhanced by the addition of alumina particles. However, it was discovered that the addition of alumina also made the composites more brittle and less transparent. </w:t>
      </w:r>
    </w:p>
    <w:p w14:paraId="3E3FC202" w14:textId="77777777" w:rsidR="00932A6D" w:rsidRDefault="00932A6D" w:rsidP="00865AF6">
      <w:pPr>
        <w:spacing w:line="276" w:lineRule="auto"/>
        <w:jc w:val="both"/>
        <w:rPr>
          <w:color w:val="1C1D1E"/>
          <w:sz w:val="24"/>
          <w:szCs w:val="24"/>
          <w:shd w:val="clear" w:color="auto" w:fill="FFFFFF"/>
        </w:rPr>
      </w:pPr>
    </w:p>
    <w:p w14:paraId="3FD818CF" w14:textId="0E9E1375" w:rsidR="00932A6D" w:rsidRDefault="00932A6D" w:rsidP="00865AF6">
      <w:pPr>
        <w:spacing w:line="276" w:lineRule="auto"/>
        <w:jc w:val="both"/>
        <w:rPr>
          <w:color w:val="000000"/>
          <w:sz w:val="24"/>
          <w:szCs w:val="24"/>
          <w:shd w:val="clear" w:color="auto" w:fill="FFFFFF"/>
        </w:rPr>
      </w:pPr>
      <w:r w:rsidRPr="00932A6D">
        <w:rPr>
          <w:b/>
          <w:bCs/>
          <w:color w:val="000000"/>
          <w:sz w:val="24"/>
          <w:szCs w:val="24"/>
          <w:shd w:val="clear" w:color="auto" w:fill="FFFFFF"/>
        </w:rPr>
        <w:t>Byeong Hoon Bae</w:t>
      </w:r>
      <w:r>
        <w:rPr>
          <w:b/>
          <w:bCs/>
          <w:color w:val="000000"/>
          <w:sz w:val="24"/>
          <w:szCs w:val="24"/>
          <w:shd w:val="clear" w:color="auto" w:fill="FFFFFF"/>
        </w:rPr>
        <w:t xml:space="preserve"> et al.</w:t>
      </w:r>
      <w:r w:rsidR="00DE7CE6">
        <w:rPr>
          <w:b/>
          <w:bCs/>
          <w:color w:val="000000"/>
          <w:sz w:val="24"/>
          <w:szCs w:val="24"/>
          <w:shd w:val="clear" w:color="auto" w:fill="FFFFFF"/>
        </w:rPr>
        <w:t xml:space="preserve"> </w:t>
      </w:r>
      <w:r w:rsidR="00DE7CE6">
        <w:rPr>
          <w:b/>
          <w:bCs/>
          <w:color w:val="000000"/>
          <w:sz w:val="24"/>
          <w:szCs w:val="24"/>
          <w:shd w:val="clear" w:color="auto" w:fill="FFFFFF"/>
        </w:rPr>
        <w:fldChar w:fldCharType="begin" w:fldLock="1"/>
      </w:r>
      <w:r w:rsidR="00865AF6">
        <w:rPr>
          <w:b/>
          <w:bCs/>
          <w:color w:val="000000"/>
          <w:sz w:val="24"/>
          <w:szCs w:val="24"/>
          <w:shd w:val="clear" w:color="auto" w:fill="FFFFFF"/>
        </w:rPr>
        <w:instrText>ADDIN CSL_CITATION {"citationItems":[{"id":"ITEM-1","itemData":{"DOI":"10.3390/ma13092156","ISSN":"19961944","abstract":"Powder bed fusion (PBF) additive manufacturing (AM) is currently used to produce high-efficiency, high-density, and high-performance products for a variety of applications. However, existing AM methods are applicable only to metal materials and not to high-melting-point ceramics. Here, we develop a composite material for PBF AM by adding Al2O3 to a glass material using laser melting. Al2O3 and a black pigment are added to a synthesized glass frit for improving the composite strength and increased laser-light absorption, respectively. Our sample analysis shows that the glass melts to form a composite when the mixture is laser-irradiated. To improve the sintering density, we heat-treat the sample at 750 ffiC to synthesize a high-density glass frit composite. As per our X-ray diffraction (XRD) analysis to confirm the reactivity of the glass frit and Al2O3, we find that no reactions occur between glass and crystalline Al2O3. Moreover, we obtain a high sample density of ≥95% of the theoretical density. We also evaluate the composite's mechanical properties as a function of the Al2O3 content. Our approach facilitates the manufacturing of ceramic 3D structures using glass materials through PBF AM and affords the benefits of reduced process cost, improved performance, newer functionalities, and increased value addition.","author":[{"dropping-particle":"","family":"Bae","given":"Byeong Hoon","non-dropping-particle":"","parse-names":false,"suffix":""},{"dropping-particle":"","family":"Lee","given":"Jeong Woo","non-dropping-particle":"","parse-names":false,"suffix":""},{"dropping-particle":"","family":"Cha","given":"Jae Min","non-dropping-particle":"","parse-names":false,"suffix":""},{"dropping-particle":"","family":"Kim","given":"Il Won","non-dropping-particle":"","parse-names":false,"suffix":""},{"dropping-particle":"Do","family":"Jung","given":"Hyun","non-dropping-particle":"","parse-names":false,"suffix":""},{"dropping-particle":"","family":"Yoon","given":"Chang Bun","non-dropping-particle":"","parse-names":false,"suffix":""}],"container-title":"Materials","id":"ITEM-1","issue":"9","issued":{"date-parts":[["2020"]]},"title":"Preliminary characterization of glass/alumina composite using laser powder bed fusion (L-PBF) additive manufacturing","type":"article-journal","volume":"13"},"uris":["http://www.mendeley.com/documents/?uuid=2808d73a-559c-49db-86c3-f6062114d7ed"]}],"mendeley":{"formattedCitation":"[29]","plainTextFormattedCitation":"[29]","previouslyFormattedCitation":"[28]"},"properties":{"noteIndex":0},"schema":"https://github.com/citation-style-language/schema/raw/master/csl-citation.json"}</w:instrText>
      </w:r>
      <w:r w:rsidR="00DE7CE6">
        <w:rPr>
          <w:b/>
          <w:bCs/>
          <w:color w:val="000000"/>
          <w:sz w:val="24"/>
          <w:szCs w:val="24"/>
          <w:shd w:val="clear" w:color="auto" w:fill="FFFFFF"/>
        </w:rPr>
        <w:fldChar w:fldCharType="separate"/>
      </w:r>
      <w:r w:rsidR="00865AF6" w:rsidRPr="00865AF6">
        <w:rPr>
          <w:bCs/>
          <w:noProof/>
          <w:color w:val="000000"/>
          <w:sz w:val="24"/>
          <w:szCs w:val="24"/>
          <w:shd w:val="clear" w:color="auto" w:fill="FFFFFF"/>
        </w:rPr>
        <w:t>[29]</w:t>
      </w:r>
      <w:r w:rsidR="00DE7CE6">
        <w:rPr>
          <w:b/>
          <w:bCs/>
          <w:color w:val="000000"/>
          <w:sz w:val="24"/>
          <w:szCs w:val="24"/>
          <w:shd w:val="clear" w:color="auto" w:fill="FFFFFF"/>
        </w:rPr>
        <w:fldChar w:fldCharType="end"/>
      </w:r>
      <w:r>
        <w:rPr>
          <w:b/>
          <w:bCs/>
          <w:color w:val="000000"/>
          <w:sz w:val="24"/>
          <w:szCs w:val="24"/>
          <w:shd w:val="clear" w:color="auto" w:fill="FFFFFF"/>
        </w:rPr>
        <w:t xml:space="preserve">  </w:t>
      </w:r>
      <w:r w:rsidRPr="00932A6D">
        <w:rPr>
          <w:color w:val="000000"/>
          <w:sz w:val="24"/>
          <w:szCs w:val="24"/>
          <w:shd w:val="clear" w:color="auto" w:fill="FFFFFF"/>
        </w:rPr>
        <w:t>The findings demonstrated that the L-PBF procedure can be used to create glass/alumina composites, and that the mechanical characteristics of the composites can be regulated by varying the powder composition and laser power. In comparison to pure glass and pure alumina samples, the composites showed greater strength and stiffness.</w:t>
      </w:r>
    </w:p>
    <w:p w14:paraId="5716E0BC" w14:textId="77777777" w:rsidR="00004AE6" w:rsidRDefault="00004AE6" w:rsidP="00865AF6">
      <w:pPr>
        <w:spacing w:line="276" w:lineRule="auto"/>
        <w:jc w:val="both"/>
        <w:rPr>
          <w:color w:val="000000"/>
          <w:sz w:val="24"/>
          <w:szCs w:val="24"/>
          <w:shd w:val="clear" w:color="auto" w:fill="FFFFFF"/>
        </w:rPr>
      </w:pPr>
    </w:p>
    <w:p w14:paraId="73C3036D" w14:textId="77777777" w:rsidR="00004AE6" w:rsidRDefault="00004AE6" w:rsidP="00865AF6">
      <w:pPr>
        <w:spacing w:line="276" w:lineRule="auto"/>
        <w:jc w:val="both"/>
        <w:rPr>
          <w:color w:val="000000"/>
          <w:sz w:val="24"/>
          <w:szCs w:val="24"/>
          <w:shd w:val="clear" w:color="auto" w:fill="FFFFFF"/>
        </w:rPr>
      </w:pPr>
    </w:p>
    <w:p w14:paraId="6ACB5A86" w14:textId="77777777" w:rsidR="00004AE6" w:rsidRDefault="00004AE6" w:rsidP="00865AF6">
      <w:pPr>
        <w:spacing w:line="276" w:lineRule="auto"/>
        <w:jc w:val="both"/>
        <w:rPr>
          <w:color w:val="000000"/>
          <w:sz w:val="24"/>
          <w:szCs w:val="24"/>
          <w:shd w:val="clear" w:color="auto" w:fill="FFFFFF"/>
        </w:rPr>
      </w:pPr>
    </w:p>
    <w:p w14:paraId="7DD6D9FC" w14:textId="77777777" w:rsidR="00004AE6" w:rsidRDefault="00004AE6" w:rsidP="00865AF6">
      <w:pPr>
        <w:spacing w:line="276" w:lineRule="auto"/>
        <w:jc w:val="both"/>
        <w:rPr>
          <w:color w:val="000000"/>
          <w:sz w:val="24"/>
          <w:szCs w:val="24"/>
          <w:shd w:val="clear" w:color="auto" w:fill="FFFFFF"/>
        </w:rPr>
      </w:pPr>
    </w:p>
    <w:p w14:paraId="568085F2" w14:textId="77777777" w:rsidR="00004AE6" w:rsidRDefault="00004AE6" w:rsidP="00865AF6">
      <w:pPr>
        <w:spacing w:line="276" w:lineRule="auto"/>
        <w:jc w:val="both"/>
        <w:rPr>
          <w:color w:val="000000"/>
          <w:sz w:val="24"/>
          <w:szCs w:val="24"/>
          <w:shd w:val="clear" w:color="auto" w:fill="FFFFFF"/>
        </w:rPr>
      </w:pPr>
    </w:p>
    <w:p w14:paraId="4E09D80D" w14:textId="77777777" w:rsidR="00004AE6" w:rsidRDefault="00004AE6" w:rsidP="00865AF6">
      <w:pPr>
        <w:spacing w:line="276" w:lineRule="auto"/>
        <w:jc w:val="both"/>
        <w:rPr>
          <w:color w:val="000000"/>
          <w:sz w:val="24"/>
          <w:szCs w:val="24"/>
          <w:shd w:val="clear" w:color="auto" w:fill="FFFFFF"/>
        </w:rPr>
      </w:pPr>
    </w:p>
    <w:p w14:paraId="5E247328" w14:textId="77777777" w:rsidR="000577A2" w:rsidRPr="000A13B5" w:rsidRDefault="000577A2" w:rsidP="000A13B5"/>
    <w:p w14:paraId="09BADF5D" w14:textId="1ECB6F8C" w:rsidR="00056359" w:rsidRDefault="00056359" w:rsidP="00056359">
      <w:pPr>
        <w:pStyle w:val="Heading1"/>
        <w:ind w:left="0" w:right="680"/>
        <w:jc w:val="left"/>
      </w:pPr>
      <w:r>
        <w:t xml:space="preserve">                                        </w:t>
      </w:r>
      <w:bookmarkStart w:id="23" w:name="_Toc134570778"/>
      <w:r>
        <w:t>CHAPTER 3</w:t>
      </w:r>
      <w:bookmarkEnd w:id="23"/>
    </w:p>
    <w:p w14:paraId="51CD9884" w14:textId="3ADEA05D" w:rsidR="00056359" w:rsidRDefault="00056359" w:rsidP="00056359">
      <w:pPr>
        <w:pStyle w:val="Heading1"/>
        <w:ind w:left="0" w:right="680"/>
      </w:pPr>
      <w:bookmarkStart w:id="24" w:name="_Toc134570779"/>
      <w:r>
        <w:t>WORK METHODOLOGY</w:t>
      </w:r>
      <w:bookmarkEnd w:id="24"/>
    </w:p>
    <w:p w14:paraId="481EC56E" w14:textId="77777777" w:rsidR="00DF443E" w:rsidRDefault="00DF443E" w:rsidP="00DF443E"/>
    <w:p w14:paraId="2CC43E4A" w14:textId="12EA003F" w:rsidR="00DF443E" w:rsidRPr="00863EF2" w:rsidRDefault="00DF443E" w:rsidP="00502C3F">
      <w:pPr>
        <w:spacing w:line="276" w:lineRule="auto"/>
        <w:jc w:val="both"/>
        <w:rPr>
          <w:sz w:val="24"/>
          <w:szCs w:val="24"/>
        </w:rPr>
      </w:pPr>
      <w:r w:rsidRPr="004E1ECD">
        <w:rPr>
          <w:b/>
          <w:bCs/>
          <w:sz w:val="24"/>
          <w:szCs w:val="24"/>
        </w:rPr>
        <w:t>Select the matrix material</w:t>
      </w:r>
      <w:r w:rsidRPr="00863EF2">
        <w:rPr>
          <w:sz w:val="24"/>
          <w:szCs w:val="24"/>
        </w:rPr>
        <w:t xml:space="preserve">: Choosing an appropriate matrix material is the first stage in creating a composite material. The component that binds the reinforcement material and gives the composite its shape and strength is known as the matrix material. </w:t>
      </w:r>
    </w:p>
    <w:p w14:paraId="48EE190B" w14:textId="04DD9854" w:rsidR="00DF443E" w:rsidRPr="00863EF2" w:rsidRDefault="00DF443E" w:rsidP="00502C3F">
      <w:pPr>
        <w:spacing w:line="276" w:lineRule="auto"/>
        <w:jc w:val="both"/>
        <w:rPr>
          <w:sz w:val="24"/>
          <w:szCs w:val="24"/>
        </w:rPr>
      </w:pPr>
      <w:r w:rsidRPr="004E1ECD">
        <w:rPr>
          <w:b/>
          <w:bCs/>
          <w:sz w:val="24"/>
          <w:szCs w:val="24"/>
          <w:lang w:val="en-IN"/>
        </w:rPr>
        <w:t>Literature research on Reinforcement material</w:t>
      </w:r>
      <w:r w:rsidRPr="00863EF2">
        <w:rPr>
          <w:sz w:val="24"/>
          <w:szCs w:val="24"/>
        </w:rPr>
        <w:t>: The next stage is to choose the optimum reinforcement material for the desired attributes of the composite. In this study, several reinforcing materials' mechanical characteristics, costs, availability, and compatibility with the selected matrix material will be assessed.</w:t>
      </w:r>
    </w:p>
    <w:p w14:paraId="5D6D172A" w14:textId="5681BB8A" w:rsidR="00DF443E" w:rsidRPr="00863EF2" w:rsidRDefault="00DF443E" w:rsidP="00502C3F">
      <w:pPr>
        <w:spacing w:line="276" w:lineRule="auto"/>
        <w:jc w:val="both"/>
        <w:rPr>
          <w:sz w:val="24"/>
          <w:szCs w:val="24"/>
          <w:lang w:val="en-IN"/>
        </w:rPr>
      </w:pPr>
      <w:r w:rsidRPr="004E1ECD">
        <w:rPr>
          <w:b/>
          <w:bCs/>
          <w:sz w:val="24"/>
          <w:szCs w:val="24"/>
          <w:lang w:val="en-IN"/>
        </w:rPr>
        <w:t>Select the reinforcement material</w:t>
      </w:r>
      <w:r w:rsidRPr="00863EF2">
        <w:rPr>
          <w:sz w:val="24"/>
          <w:szCs w:val="24"/>
          <w:lang w:val="en-IN"/>
        </w:rPr>
        <w:t xml:space="preserve">: The best reinforcing material for the composite is chosen based on the literature review. The addition of the reinforcement material, usually a </w:t>
      </w:r>
      <w:proofErr w:type="spellStart"/>
      <w:r w:rsidRPr="00863EF2">
        <w:rPr>
          <w:sz w:val="24"/>
          <w:szCs w:val="24"/>
          <w:lang w:val="en-IN"/>
        </w:rPr>
        <w:t>fiber</w:t>
      </w:r>
      <w:proofErr w:type="spellEnd"/>
      <w:r w:rsidRPr="00863EF2">
        <w:rPr>
          <w:sz w:val="24"/>
          <w:szCs w:val="24"/>
          <w:lang w:val="en-IN"/>
        </w:rPr>
        <w:t xml:space="preserve"> or particle, improves the composite's strength, stiffness, and other mechanical qualities.</w:t>
      </w:r>
    </w:p>
    <w:p w14:paraId="3D1EA0B1" w14:textId="699087E6" w:rsidR="00DF443E" w:rsidRPr="00863EF2" w:rsidRDefault="00DF443E" w:rsidP="00502C3F">
      <w:pPr>
        <w:spacing w:line="276" w:lineRule="auto"/>
        <w:jc w:val="both"/>
        <w:rPr>
          <w:sz w:val="24"/>
          <w:szCs w:val="24"/>
          <w:lang w:val="en-IN"/>
        </w:rPr>
      </w:pPr>
      <w:r w:rsidRPr="004E1ECD">
        <w:rPr>
          <w:b/>
          <w:bCs/>
          <w:sz w:val="24"/>
          <w:szCs w:val="24"/>
          <w:lang w:val="en-IN"/>
        </w:rPr>
        <w:t>Determine the volume fraction</w:t>
      </w:r>
      <w:r w:rsidRPr="00863EF2">
        <w:rPr>
          <w:sz w:val="24"/>
          <w:szCs w:val="24"/>
          <w:lang w:val="en-IN"/>
        </w:rPr>
        <w:t>: The ideal amount of reinforcement material to mix with the matrix material is estimated using the volume fraction of the reinforcement material. The volume fraction is a measurement of how much of the composite's volume is taken up by the reinforcement</w:t>
      </w:r>
      <w:r w:rsidR="00863EF2">
        <w:rPr>
          <w:sz w:val="24"/>
          <w:szCs w:val="24"/>
          <w:lang w:val="en-IN"/>
        </w:rPr>
        <w:t xml:space="preserve"> like 10% w/w.</w:t>
      </w:r>
    </w:p>
    <w:p w14:paraId="0A020DF8" w14:textId="20736208" w:rsidR="00DF443E" w:rsidRPr="00863EF2" w:rsidRDefault="00DF443E" w:rsidP="00502C3F">
      <w:pPr>
        <w:spacing w:line="276" w:lineRule="auto"/>
        <w:jc w:val="both"/>
        <w:rPr>
          <w:sz w:val="24"/>
          <w:szCs w:val="24"/>
          <w:lang w:val="en-IN"/>
        </w:rPr>
      </w:pPr>
      <w:r w:rsidRPr="004E1ECD">
        <w:rPr>
          <w:b/>
          <w:bCs/>
          <w:sz w:val="24"/>
          <w:szCs w:val="24"/>
          <w:lang w:val="en-IN"/>
        </w:rPr>
        <w:t>Prepare the composite material</w:t>
      </w:r>
      <w:r w:rsidRPr="00863EF2">
        <w:rPr>
          <w:sz w:val="24"/>
          <w:szCs w:val="24"/>
          <w:lang w:val="en-IN"/>
        </w:rPr>
        <w:t>: The matrix and reinforcement components are combined to create the composite material after being chosen. This is often accomplished by combining the ingredients through a process of grinding</w:t>
      </w:r>
      <w:r w:rsidR="00863EF2">
        <w:rPr>
          <w:sz w:val="24"/>
          <w:szCs w:val="24"/>
          <w:lang w:val="en-IN"/>
        </w:rPr>
        <w:t xml:space="preserve"> </w:t>
      </w:r>
      <w:r w:rsidRPr="00863EF2">
        <w:rPr>
          <w:sz w:val="24"/>
          <w:szCs w:val="24"/>
          <w:lang w:val="en-IN"/>
        </w:rPr>
        <w:t>to achieve a uniform distribution of the reinforcement material throughout the matrix material.</w:t>
      </w:r>
    </w:p>
    <w:p w14:paraId="0BDEA2F0" w14:textId="3623E266" w:rsidR="00DF443E" w:rsidRPr="00863EF2" w:rsidRDefault="00DF443E" w:rsidP="00502C3F">
      <w:pPr>
        <w:spacing w:line="276" w:lineRule="auto"/>
        <w:jc w:val="both"/>
        <w:rPr>
          <w:sz w:val="24"/>
          <w:szCs w:val="24"/>
          <w:lang w:val="en-IN"/>
        </w:rPr>
      </w:pPr>
      <w:r w:rsidRPr="004E1ECD">
        <w:rPr>
          <w:b/>
          <w:bCs/>
          <w:sz w:val="24"/>
          <w:szCs w:val="24"/>
          <w:lang w:val="en-IN"/>
        </w:rPr>
        <w:t>Hydraulic press for manufacturing pellets</w:t>
      </w:r>
      <w:r w:rsidRPr="00863EF2">
        <w:rPr>
          <w:sz w:val="24"/>
          <w:szCs w:val="24"/>
          <w:lang w:val="en-IN"/>
        </w:rPr>
        <w:t>: After pressing the composite material into pellets, a hydraulic press is used. The size and shape of the pellets, which are commonly cylindrical or rectangular</w:t>
      </w:r>
      <w:r w:rsidR="00863EF2">
        <w:rPr>
          <w:sz w:val="24"/>
          <w:szCs w:val="24"/>
          <w:lang w:val="en-IN"/>
        </w:rPr>
        <w:t xml:space="preserve">. </w:t>
      </w:r>
    </w:p>
    <w:p w14:paraId="32A18F6A" w14:textId="696EB785" w:rsidR="00863EF2" w:rsidRPr="00863EF2" w:rsidRDefault="00863EF2" w:rsidP="00502C3F">
      <w:pPr>
        <w:spacing w:line="276" w:lineRule="auto"/>
        <w:jc w:val="both"/>
        <w:rPr>
          <w:sz w:val="24"/>
          <w:szCs w:val="24"/>
          <w:lang w:val="en-IN"/>
        </w:rPr>
      </w:pPr>
      <w:r w:rsidRPr="004E1ECD">
        <w:rPr>
          <w:b/>
          <w:bCs/>
          <w:sz w:val="24"/>
          <w:szCs w:val="24"/>
          <w:lang w:val="en-IN"/>
        </w:rPr>
        <w:t>Sintering the pellets in a muffle furnace</w:t>
      </w:r>
      <w:r w:rsidRPr="00863EF2">
        <w:rPr>
          <w:sz w:val="24"/>
          <w:szCs w:val="24"/>
          <w:lang w:val="en-IN"/>
        </w:rPr>
        <w:t xml:space="preserve">: The pellets are then sintered at a high temperature in a muffle furnace to fuse the matrix and reinforcing components together. </w:t>
      </w:r>
      <w:r>
        <w:rPr>
          <w:sz w:val="24"/>
          <w:szCs w:val="24"/>
          <w:lang w:val="en-IN"/>
        </w:rPr>
        <w:lastRenderedPageBreak/>
        <w:t>By heating the mixture to 850</w:t>
      </w:r>
      <w:r>
        <w:rPr>
          <w:sz w:val="24"/>
          <w:szCs w:val="24"/>
          <w:vertAlign w:val="superscript"/>
          <w:lang w:val="en-IN"/>
        </w:rPr>
        <w:t xml:space="preserve">0 </w:t>
      </w:r>
      <w:r>
        <w:rPr>
          <w:sz w:val="24"/>
          <w:szCs w:val="24"/>
          <w:lang w:val="en-IN"/>
        </w:rPr>
        <w:t>C Grain growth of the matrix and reinforcement will start and the combined properties will be more.</w:t>
      </w:r>
    </w:p>
    <w:p w14:paraId="7B07AE98" w14:textId="6AEF93AB" w:rsidR="00863EF2" w:rsidRPr="00863EF2" w:rsidRDefault="00863EF2" w:rsidP="00502C3F">
      <w:pPr>
        <w:spacing w:line="276" w:lineRule="auto"/>
        <w:jc w:val="both"/>
        <w:rPr>
          <w:sz w:val="24"/>
          <w:szCs w:val="24"/>
          <w:lang w:val="en-IN"/>
        </w:rPr>
      </w:pPr>
      <w:r w:rsidRPr="004E1ECD">
        <w:rPr>
          <w:b/>
          <w:bCs/>
          <w:sz w:val="24"/>
          <w:szCs w:val="24"/>
          <w:lang w:val="en-IN"/>
        </w:rPr>
        <w:t>Testing the pellet composites</w:t>
      </w:r>
      <w:r w:rsidR="004E1ECD">
        <w:rPr>
          <w:sz w:val="24"/>
          <w:szCs w:val="24"/>
          <w:lang w:val="en-IN"/>
        </w:rPr>
        <w:t>:</w:t>
      </w:r>
      <w:r w:rsidRPr="00863EF2">
        <w:rPr>
          <w:sz w:val="24"/>
          <w:szCs w:val="24"/>
          <w:lang w:val="en-IN"/>
        </w:rPr>
        <w:t xml:space="preserve"> </w:t>
      </w:r>
      <w:r w:rsidR="004E1ECD">
        <w:rPr>
          <w:sz w:val="24"/>
          <w:szCs w:val="24"/>
          <w:lang w:val="en-IN"/>
        </w:rPr>
        <w:t xml:space="preserve">It </w:t>
      </w:r>
      <w:r w:rsidRPr="00863EF2">
        <w:rPr>
          <w:sz w:val="24"/>
          <w:szCs w:val="24"/>
          <w:lang w:val="en-IN"/>
        </w:rPr>
        <w:t>is the last stage in determining whether they have the appropriate mechanical properties. To measure the strength of the pellets, mechanical tests</w:t>
      </w:r>
      <w:r>
        <w:rPr>
          <w:sz w:val="24"/>
          <w:szCs w:val="24"/>
          <w:lang w:val="en-IN"/>
        </w:rPr>
        <w:t xml:space="preserve"> like Micro Vickers are done and for the microstructural analysis, SEM test is done</w:t>
      </w:r>
      <w:r w:rsidRPr="00863EF2">
        <w:rPr>
          <w:sz w:val="24"/>
          <w:szCs w:val="24"/>
          <w:lang w:val="en-IN"/>
        </w:rPr>
        <w:t>. The suitability of the composite for the intended application is next assessed using the test findings.</w:t>
      </w:r>
    </w:p>
    <w:p w14:paraId="22EB4E0F" w14:textId="77777777" w:rsidR="00DF443E" w:rsidRDefault="00DF443E" w:rsidP="00DF443E">
      <w:pPr>
        <w:rPr>
          <w:lang w:val="en-IN"/>
        </w:rPr>
      </w:pPr>
    </w:p>
    <w:p w14:paraId="51D2C6FC" w14:textId="494369FF" w:rsidR="00863EF2" w:rsidRPr="00863EF2" w:rsidRDefault="00863EF2" w:rsidP="00DF443E">
      <w:pPr>
        <w:rPr>
          <w:sz w:val="24"/>
          <w:szCs w:val="24"/>
        </w:rPr>
      </w:pPr>
      <w:r>
        <w:rPr>
          <w:sz w:val="24"/>
          <w:szCs w:val="24"/>
          <w:lang w:val="en-IN"/>
        </w:rPr>
        <w:t xml:space="preserve">  </w:t>
      </w:r>
      <w:r w:rsidRPr="00863EF2">
        <w:rPr>
          <w:sz w:val="24"/>
          <w:szCs w:val="24"/>
          <w:lang w:val="en-IN"/>
        </w:rPr>
        <w:t>From the given Work methodology following Flowchart is drawn</w:t>
      </w:r>
    </w:p>
    <w:p w14:paraId="5D3B499F" w14:textId="77777777" w:rsidR="00E00093" w:rsidRPr="00E00093" w:rsidRDefault="00E00093" w:rsidP="00E00093"/>
    <w:p w14:paraId="7881E7E5" w14:textId="7D695220" w:rsidR="005B6094" w:rsidRDefault="00056359" w:rsidP="005B6094">
      <w:r>
        <w:rPr>
          <w:noProof/>
        </w:rPr>
        <w:lastRenderedPageBreak/>
        <w:drawing>
          <wp:inline distT="0" distB="0" distL="0" distR="0" wp14:anchorId="4C808737" wp14:editId="420D8E89">
            <wp:extent cx="5536565" cy="6890860"/>
            <wp:effectExtent l="76200" t="57150" r="64135" b="81915"/>
            <wp:docPr id="1064672874"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7C31E9FC" w14:textId="77777777" w:rsidR="00932A6D" w:rsidRPr="00932A6D" w:rsidRDefault="00932A6D" w:rsidP="00932A6D"/>
    <w:p w14:paraId="787306F6" w14:textId="77777777" w:rsidR="00004AE6" w:rsidRPr="00004AE6" w:rsidRDefault="00004AE6" w:rsidP="00004AE6"/>
    <w:p w14:paraId="45830224" w14:textId="56321CD8" w:rsidR="005B6094" w:rsidRPr="005B6094" w:rsidRDefault="005B6094" w:rsidP="005B6094">
      <w:pPr>
        <w:pStyle w:val="Heading2"/>
        <w:ind w:left="0" w:right="680" w:firstLine="0"/>
        <w:jc w:val="center"/>
        <w:rPr>
          <w:sz w:val="36"/>
          <w:szCs w:val="36"/>
        </w:rPr>
      </w:pPr>
      <w:bookmarkStart w:id="25" w:name="_Toc134570780"/>
      <w:r w:rsidRPr="005B6094">
        <w:rPr>
          <w:sz w:val="36"/>
          <w:szCs w:val="36"/>
        </w:rPr>
        <w:t xml:space="preserve">CHAPTER </w:t>
      </w:r>
      <w:r>
        <w:rPr>
          <w:sz w:val="36"/>
          <w:szCs w:val="36"/>
        </w:rPr>
        <w:t>–</w:t>
      </w:r>
      <w:r w:rsidRPr="005B6094">
        <w:rPr>
          <w:sz w:val="36"/>
          <w:szCs w:val="36"/>
        </w:rPr>
        <w:t xml:space="preserve"> 04</w:t>
      </w:r>
      <w:bookmarkEnd w:id="25"/>
    </w:p>
    <w:p w14:paraId="32D6B1CF" w14:textId="0CCC3B79" w:rsidR="00D57C41" w:rsidRPr="005B6094" w:rsidRDefault="001A335F" w:rsidP="005B6094">
      <w:pPr>
        <w:pStyle w:val="Heading2"/>
        <w:ind w:left="0" w:right="680" w:firstLine="0"/>
        <w:jc w:val="center"/>
        <w:rPr>
          <w:sz w:val="32"/>
          <w:szCs w:val="32"/>
        </w:rPr>
      </w:pPr>
      <w:bookmarkStart w:id="26" w:name="_Toc134570781"/>
      <w:r w:rsidRPr="005B6094">
        <w:rPr>
          <w:sz w:val="32"/>
          <w:szCs w:val="32"/>
        </w:rPr>
        <w:t>SELECTION OF MATERIAL</w:t>
      </w:r>
      <w:bookmarkEnd w:id="26"/>
    </w:p>
    <w:p w14:paraId="13A81E68" w14:textId="77777777" w:rsidR="008E4774" w:rsidRDefault="008E4774" w:rsidP="008E4774"/>
    <w:p w14:paraId="57FA37A8" w14:textId="46F7F25E" w:rsidR="008E4774" w:rsidRDefault="005B6094" w:rsidP="008E4774">
      <w:pPr>
        <w:pStyle w:val="Heading3"/>
        <w:spacing w:line="276" w:lineRule="auto"/>
        <w:ind w:right="170"/>
        <w:jc w:val="both"/>
        <w:rPr>
          <w:rFonts w:ascii="Times New Roman" w:eastAsia="Times New Roman" w:hAnsi="Times New Roman" w:cs="Times New Roman"/>
          <w:b/>
          <w:color w:val="000000"/>
        </w:rPr>
      </w:pPr>
      <w:bookmarkStart w:id="27" w:name="_Toc134570782"/>
      <w:r>
        <w:rPr>
          <w:rFonts w:ascii="Times New Roman" w:eastAsia="Times New Roman" w:hAnsi="Times New Roman" w:cs="Times New Roman"/>
          <w:b/>
          <w:color w:val="000000"/>
        </w:rPr>
        <w:t>4</w:t>
      </w:r>
      <w:r w:rsidR="008E4774">
        <w:rPr>
          <w:rFonts w:ascii="Times New Roman" w:eastAsia="Times New Roman" w:hAnsi="Times New Roman" w:cs="Times New Roman"/>
          <w:b/>
          <w:color w:val="000000"/>
        </w:rPr>
        <w:t>.1 Borosilicate :</w:t>
      </w:r>
      <w:bookmarkEnd w:id="27"/>
    </w:p>
    <w:p w14:paraId="6ED3DDB2" w14:textId="77777777" w:rsidR="00AC62CC" w:rsidRPr="00AC62CC" w:rsidRDefault="00AC62CC" w:rsidP="00502C3F">
      <w:pPr>
        <w:jc w:val="both"/>
        <w:rPr>
          <w:sz w:val="24"/>
          <w:szCs w:val="24"/>
        </w:rPr>
      </w:pPr>
      <w:r w:rsidRPr="00AC62CC">
        <w:rPr>
          <w:sz w:val="24"/>
          <w:szCs w:val="24"/>
        </w:rPr>
        <w:t>Borosilicate glass is a type of glass that is composed primarily of boron and silica. Due to its low thermal expansion and high thermal shock resistance, it is a preferred material for products like lighting, cookware, and laboratory glassware. When borosilicate glass is combined with other substances, such as metals or ceramics, a composite substance with special properties can result.</w:t>
      </w:r>
    </w:p>
    <w:p w14:paraId="25157A75" w14:textId="50ECDC9D" w:rsidR="008E4774" w:rsidRDefault="00AC62CC" w:rsidP="00502C3F">
      <w:pPr>
        <w:jc w:val="both"/>
        <w:rPr>
          <w:sz w:val="24"/>
          <w:szCs w:val="24"/>
        </w:rPr>
      </w:pPr>
      <w:r w:rsidRPr="00AC62CC">
        <w:rPr>
          <w:sz w:val="24"/>
          <w:szCs w:val="24"/>
        </w:rPr>
        <w:t>The specific materials used and the way they are combined can have a significant impact on the properties and applications of borosilicate composites. Some of the potential properties and advantages of borosilicate composites include:</w:t>
      </w:r>
    </w:p>
    <w:p w14:paraId="768CB308" w14:textId="77777777" w:rsidR="00AC62CC" w:rsidRPr="00AC62CC" w:rsidRDefault="00AC62CC" w:rsidP="00502C3F">
      <w:pPr>
        <w:pStyle w:val="ListParagraph"/>
        <w:numPr>
          <w:ilvl w:val="0"/>
          <w:numId w:val="7"/>
        </w:numPr>
        <w:jc w:val="both"/>
        <w:rPr>
          <w:sz w:val="24"/>
          <w:szCs w:val="24"/>
        </w:rPr>
      </w:pPr>
      <w:r w:rsidRPr="00AC62CC">
        <w:rPr>
          <w:sz w:val="24"/>
          <w:szCs w:val="24"/>
        </w:rPr>
        <w:t>High strength and durability</w:t>
      </w:r>
    </w:p>
    <w:p w14:paraId="0EBD414E" w14:textId="77777777" w:rsidR="00AC62CC" w:rsidRPr="00AC62CC" w:rsidRDefault="00AC62CC" w:rsidP="00502C3F">
      <w:pPr>
        <w:pStyle w:val="ListParagraph"/>
        <w:numPr>
          <w:ilvl w:val="0"/>
          <w:numId w:val="7"/>
        </w:numPr>
        <w:jc w:val="both"/>
        <w:rPr>
          <w:sz w:val="24"/>
          <w:szCs w:val="24"/>
        </w:rPr>
      </w:pPr>
      <w:r w:rsidRPr="00AC62CC">
        <w:rPr>
          <w:sz w:val="24"/>
          <w:szCs w:val="24"/>
        </w:rPr>
        <w:t>Thermal and chemical resistance</w:t>
      </w:r>
    </w:p>
    <w:p w14:paraId="0D7F0982" w14:textId="77777777" w:rsidR="00AC62CC" w:rsidRPr="00AC62CC" w:rsidRDefault="00AC62CC" w:rsidP="00502C3F">
      <w:pPr>
        <w:pStyle w:val="ListParagraph"/>
        <w:numPr>
          <w:ilvl w:val="0"/>
          <w:numId w:val="7"/>
        </w:numPr>
        <w:jc w:val="both"/>
        <w:rPr>
          <w:sz w:val="24"/>
          <w:szCs w:val="24"/>
        </w:rPr>
      </w:pPr>
      <w:r w:rsidRPr="00AC62CC">
        <w:rPr>
          <w:sz w:val="24"/>
          <w:szCs w:val="24"/>
        </w:rPr>
        <w:t>Optical transparency</w:t>
      </w:r>
    </w:p>
    <w:p w14:paraId="5D9C6E3B" w14:textId="77777777" w:rsidR="00AC62CC" w:rsidRPr="00AC62CC" w:rsidRDefault="00AC62CC" w:rsidP="00502C3F">
      <w:pPr>
        <w:pStyle w:val="ListParagraph"/>
        <w:numPr>
          <w:ilvl w:val="0"/>
          <w:numId w:val="7"/>
        </w:numPr>
        <w:jc w:val="both"/>
        <w:rPr>
          <w:sz w:val="24"/>
          <w:szCs w:val="24"/>
        </w:rPr>
      </w:pPr>
      <w:r w:rsidRPr="00AC62CC">
        <w:rPr>
          <w:sz w:val="24"/>
          <w:szCs w:val="24"/>
        </w:rPr>
        <w:t>Customizability</w:t>
      </w:r>
    </w:p>
    <w:p w14:paraId="553DBB81" w14:textId="77777777" w:rsidR="00AC62CC" w:rsidRPr="00AC62CC" w:rsidRDefault="00AC62CC" w:rsidP="00502C3F">
      <w:pPr>
        <w:pStyle w:val="ListParagraph"/>
        <w:numPr>
          <w:ilvl w:val="0"/>
          <w:numId w:val="7"/>
        </w:numPr>
        <w:jc w:val="both"/>
        <w:rPr>
          <w:sz w:val="24"/>
          <w:szCs w:val="24"/>
        </w:rPr>
      </w:pPr>
      <w:r w:rsidRPr="00AC62CC">
        <w:rPr>
          <w:sz w:val="24"/>
          <w:szCs w:val="24"/>
        </w:rPr>
        <w:t>Cost-effectiveness</w:t>
      </w:r>
    </w:p>
    <w:p w14:paraId="40D8CB40" w14:textId="1200A26E" w:rsidR="008E4774" w:rsidRDefault="00AC62CC" w:rsidP="00502C3F">
      <w:pPr>
        <w:pStyle w:val="ListParagraph"/>
        <w:numPr>
          <w:ilvl w:val="0"/>
          <w:numId w:val="7"/>
        </w:numPr>
        <w:jc w:val="both"/>
        <w:rPr>
          <w:sz w:val="24"/>
          <w:szCs w:val="24"/>
        </w:rPr>
      </w:pPr>
      <w:r w:rsidRPr="00AC62CC">
        <w:rPr>
          <w:sz w:val="24"/>
          <w:szCs w:val="24"/>
        </w:rPr>
        <w:t>Sustainability</w:t>
      </w:r>
    </w:p>
    <w:p w14:paraId="2543F717" w14:textId="406A75F7" w:rsidR="005B6094" w:rsidRPr="005B6094" w:rsidRDefault="005B6094" w:rsidP="00502C3F">
      <w:pPr>
        <w:jc w:val="both"/>
        <w:rPr>
          <w:sz w:val="24"/>
          <w:szCs w:val="24"/>
        </w:rPr>
      </w:pPr>
      <w:r w:rsidRPr="005B6094">
        <w:rPr>
          <w:sz w:val="24"/>
          <w:szCs w:val="24"/>
        </w:rPr>
        <w:t>Compared to conventional materials, borosilicate composites have a number of benefits, including:</w:t>
      </w:r>
    </w:p>
    <w:p w14:paraId="0F5F901F" w14:textId="4F3C549A" w:rsidR="005B6094" w:rsidRPr="005B6094" w:rsidRDefault="005B6094" w:rsidP="00502C3F">
      <w:pPr>
        <w:jc w:val="both"/>
        <w:rPr>
          <w:sz w:val="24"/>
          <w:szCs w:val="24"/>
        </w:rPr>
      </w:pPr>
      <w:r w:rsidRPr="005B6094">
        <w:rPr>
          <w:b/>
          <w:bCs/>
          <w:sz w:val="24"/>
          <w:szCs w:val="24"/>
        </w:rPr>
        <w:t>High strength:</w:t>
      </w:r>
      <w:r w:rsidRPr="005B6094">
        <w:rPr>
          <w:sz w:val="24"/>
          <w:szCs w:val="24"/>
        </w:rPr>
        <w:t xml:space="preserve"> Borosilicate composites are ideal for a variety of applications because of their great mechanical strength.</w:t>
      </w:r>
    </w:p>
    <w:p w14:paraId="14485C0A" w14:textId="588689E9" w:rsidR="005B6094" w:rsidRPr="005B6094" w:rsidRDefault="005B6094" w:rsidP="00502C3F">
      <w:pPr>
        <w:jc w:val="both"/>
        <w:rPr>
          <w:sz w:val="24"/>
          <w:szCs w:val="24"/>
        </w:rPr>
      </w:pPr>
      <w:r w:rsidRPr="005B6094">
        <w:rPr>
          <w:b/>
          <w:bCs/>
          <w:sz w:val="24"/>
          <w:szCs w:val="24"/>
        </w:rPr>
        <w:t>Low thermal expansion:</w:t>
      </w:r>
      <w:r w:rsidRPr="005B6094">
        <w:rPr>
          <w:sz w:val="24"/>
          <w:szCs w:val="24"/>
        </w:rPr>
        <w:t xml:space="preserve"> Composites made of borosilicate are resistant to thermal shock and stress because of their low thermal expansion coefficient.</w:t>
      </w:r>
    </w:p>
    <w:p w14:paraId="0A22A8D8" w14:textId="3C65940D" w:rsidR="005B6094" w:rsidRPr="005B6094" w:rsidRDefault="005B6094" w:rsidP="00502C3F">
      <w:pPr>
        <w:jc w:val="both"/>
        <w:rPr>
          <w:sz w:val="24"/>
          <w:szCs w:val="24"/>
        </w:rPr>
      </w:pPr>
      <w:r w:rsidRPr="005B6094">
        <w:rPr>
          <w:b/>
          <w:bCs/>
          <w:sz w:val="24"/>
          <w:szCs w:val="24"/>
        </w:rPr>
        <w:t>Chemical resistance:</w:t>
      </w:r>
      <w:r w:rsidRPr="005B6094">
        <w:rPr>
          <w:sz w:val="24"/>
          <w:szCs w:val="24"/>
        </w:rPr>
        <w:t xml:space="preserve"> Composites made of borosilicate are extremely resistant to chemical attack, making them perfect for usage in situations with severe chemicals.</w:t>
      </w:r>
    </w:p>
    <w:p w14:paraId="0EB5E631" w14:textId="4B412023" w:rsidR="005B6094" w:rsidRPr="005B6094" w:rsidRDefault="005B6094" w:rsidP="00502C3F">
      <w:pPr>
        <w:jc w:val="both"/>
        <w:rPr>
          <w:sz w:val="24"/>
          <w:szCs w:val="24"/>
        </w:rPr>
      </w:pPr>
      <w:r w:rsidRPr="005B6094">
        <w:rPr>
          <w:b/>
          <w:bCs/>
          <w:sz w:val="24"/>
          <w:szCs w:val="24"/>
        </w:rPr>
        <w:t>Compatibility:</w:t>
      </w:r>
      <w:r>
        <w:rPr>
          <w:sz w:val="24"/>
          <w:szCs w:val="24"/>
        </w:rPr>
        <w:t xml:space="preserve"> </w:t>
      </w:r>
      <w:r w:rsidRPr="005B6094">
        <w:rPr>
          <w:sz w:val="24"/>
          <w:szCs w:val="24"/>
        </w:rPr>
        <w:t>Borosilicate composites are biocompatible, making them suitable for usage in a variety of medical settings and in close proximity to living tissue.</w:t>
      </w:r>
    </w:p>
    <w:p w14:paraId="734CA629" w14:textId="77777777" w:rsidR="005B6094" w:rsidRPr="005B6094" w:rsidRDefault="005B6094" w:rsidP="00502C3F">
      <w:pPr>
        <w:jc w:val="both"/>
        <w:rPr>
          <w:sz w:val="24"/>
          <w:szCs w:val="24"/>
        </w:rPr>
      </w:pPr>
      <w:r w:rsidRPr="005B6094">
        <w:rPr>
          <w:b/>
          <w:bCs/>
          <w:sz w:val="24"/>
          <w:szCs w:val="24"/>
        </w:rPr>
        <w:t>Electrical insulation:</w:t>
      </w:r>
      <w:r w:rsidRPr="005B6094">
        <w:rPr>
          <w:sz w:val="24"/>
          <w:szCs w:val="24"/>
        </w:rPr>
        <w:t xml:space="preserve"> Excellent electrical insulation characteristics of borosilicate composites make them valuable in electrical and electronic applications.</w:t>
      </w:r>
    </w:p>
    <w:p w14:paraId="06BCE787" w14:textId="77777777" w:rsidR="00AC62CC" w:rsidRDefault="00AC62CC" w:rsidP="00D57C41">
      <w:pPr>
        <w:rPr>
          <w:rFonts w:eastAsia="Arial"/>
        </w:rPr>
      </w:pPr>
    </w:p>
    <w:p w14:paraId="49E058A8" w14:textId="77777777" w:rsidR="005B6094" w:rsidRDefault="005B6094" w:rsidP="00D57C41">
      <w:pPr>
        <w:rPr>
          <w:rFonts w:eastAsia="Arial"/>
        </w:rPr>
      </w:pPr>
    </w:p>
    <w:p w14:paraId="67A91B0D" w14:textId="77777777" w:rsidR="005B6094" w:rsidRPr="00D57C41" w:rsidRDefault="005B6094" w:rsidP="00D57C41">
      <w:pPr>
        <w:rPr>
          <w:rFonts w:eastAsia="Arial"/>
        </w:rPr>
      </w:pPr>
    </w:p>
    <w:p w14:paraId="12BEF0F3" w14:textId="61CD4F9C" w:rsidR="00AC62CC" w:rsidRPr="00AC62CC" w:rsidRDefault="005B6094" w:rsidP="00AC62CC">
      <w:pPr>
        <w:pStyle w:val="Heading3"/>
        <w:spacing w:line="276" w:lineRule="auto"/>
        <w:ind w:right="170"/>
        <w:jc w:val="both"/>
        <w:rPr>
          <w:rFonts w:ascii="Times New Roman" w:eastAsia="Times New Roman" w:hAnsi="Times New Roman" w:cs="Times New Roman"/>
          <w:b/>
          <w:color w:val="000000"/>
        </w:rPr>
      </w:pPr>
      <w:bookmarkStart w:id="28" w:name="_Toc134570783"/>
      <w:r>
        <w:rPr>
          <w:rFonts w:ascii="Times New Roman" w:eastAsia="Times New Roman" w:hAnsi="Times New Roman" w:cs="Times New Roman"/>
          <w:b/>
          <w:color w:val="000000"/>
        </w:rPr>
        <w:t>4.2</w:t>
      </w:r>
      <w:r w:rsidR="001A335F">
        <w:rPr>
          <w:rFonts w:ascii="Times New Roman" w:eastAsia="Times New Roman" w:hAnsi="Times New Roman" w:cs="Times New Roman"/>
          <w:b/>
          <w:color w:val="000000"/>
        </w:rPr>
        <w:t xml:space="preserve"> </w:t>
      </w:r>
      <w:r w:rsidR="00AC62CC">
        <w:rPr>
          <w:rFonts w:ascii="Times New Roman" w:eastAsia="Times New Roman" w:hAnsi="Times New Roman" w:cs="Times New Roman"/>
          <w:b/>
          <w:color w:val="000000"/>
        </w:rPr>
        <w:t>Development of a New Borosilicate Composite:</w:t>
      </w:r>
      <w:bookmarkEnd w:id="28"/>
    </w:p>
    <w:p w14:paraId="27ABB256" w14:textId="29C63025" w:rsidR="00D57C41" w:rsidRDefault="00AC62CC">
      <w:pPr>
        <w:spacing w:line="276" w:lineRule="auto"/>
        <w:ind w:right="170"/>
        <w:jc w:val="both"/>
        <w:rPr>
          <w:sz w:val="24"/>
          <w:szCs w:val="24"/>
        </w:rPr>
      </w:pPr>
      <w:r w:rsidRPr="00AC62CC">
        <w:rPr>
          <w:sz w:val="24"/>
          <w:szCs w:val="24"/>
        </w:rPr>
        <w:t xml:space="preserve">Due to its exceptional thermal and chemical resistance, borosilicate glass is a widely used material. However, due to its poor mechanical characteristics, it can only be used in some applications. This restriction can be removed by combining borosilicate with other </w:t>
      </w:r>
      <w:r w:rsidRPr="00AC62CC">
        <w:rPr>
          <w:sz w:val="24"/>
          <w:szCs w:val="24"/>
        </w:rPr>
        <w:lastRenderedPageBreak/>
        <w:t>substances to create composites that have better mechanical qualities. In order to create a new composite with better properties, we will investigate potential materials to combine with borosilicate</w:t>
      </w:r>
      <w:r>
        <w:rPr>
          <w:sz w:val="24"/>
          <w:szCs w:val="24"/>
        </w:rPr>
        <w:t>.</w:t>
      </w:r>
    </w:p>
    <w:p w14:paraId="542DDE2B" w14:textId="77777777" w:rsidR="00D040DB" w:rsidRPr="00D040DB" w:rsidRDefault="00D040DB" w:rsidP="00D040DB">
      <w:pPr>
        <w:spacing w:line="276" w:lineRule="auto"/>
        <w:ind w:right="170"/>
        <w:jc w:val="both"/>
        <w:rPr>
          <w:sz w:val="24"/>
          <w:szCs w:val="24"/>
        </w:rPr>
      </w:pPr>
      <w:r w:rsidRPr="00D040DB">
        <w:rPr>
          <w:sz w:val="24"/>
          <w:szCs w:val="24"/>
        </w:rPr>
        <w:t>New borosilicate composites are required for a number of factors, including:</w:t>
      </w:r>
    </w:p>
    <w:p w14:paraId="7EB0F68D" w14:textId="119B4A2F" w:rsidR="00D040DB" w:rsidRPr="00D040DB" w:rsidRDefault="00D040DB" w:rsidP="00D040DB">
      <w:pPr>
        <w:spacing w:line="276" w:lineRule="auto"/>
        <w:ind w:right="170"/>
        <w:jc w:val="both"/>
        <w:rPr>
          <w:sz w:val="24"/>
          <w:szCs w:val="24"/>
        </w:rPr>
      </w:pPr>
      <w:r w:rsidRPr="00D040DB">
        <w:rPr>
          <w:b/>
          <w:bCs/>
          <w:sz w:val="24"/>
          <w:szCs w:val="24"/>
        </w:rPr>
        <w:t>1.</w:t>
      </w:r>
      <w:r w:rsidR="00502C3F">
        <w:rPr>
          <w:b/>
          <w:bCs/>
          <w:sz w:val="24"/>
          <w:szCs w:val="24"/>
        </w:rPr>
        <w:t xml:space="preserve"> </w:t>
      </w:r>
      <w:r w:rsidRPr="00D040DB">
        <w:rPr>
          <w:b/>
          <w:bCs/>
          <w:sz w:val="24"/>
          <w:szCs w:val="24"/>
        </w:rPr>
        <w:t>Performance improvement</w:t>
      </w:r>
      <w:r w:rsidRPr="00D040DB">
        <w:rPr>
          <w:sz w:val="24"/>
          <w:szCs w:val="24"/>
        </w:rPr>
        <w:t>: New borosilicate composites can outperform conventional materials in terms of performance. For instance, they might be more suitable for new or demanding applications due to their higher strength, greater toughness, or improved thermal stability.</w:t>
      </w:r>
    </w:p>
    <w:p w14:paraId="65EF84BE" w14:textId="08CE7398" w:rsidR="00D040DB" w:rsidRPr="00D040DB" w:rsidRDefault="00D040DB" w:rsidP="00D040DB">
      <w:pPr>
        <w:spacing w:line="276" w:lineRule="auto"/>
        <w:ind w:right="170"/>
        <w:jc w:val="both"/>
        <w:rPr>
          <w:sz w:val="24"/>
          <w:szCs w:val="24"/>
        </w:rPr>
      </w:pPr>
      <w:r w:rsidRPr="00D040DB">
        <w:rPr>
          <w:b/>
          <w:bCs/>
          <w:sz w:val="24"/>
          <w:szCs w:val="24"/>
        </w:rPr>
        <w:t>2.Customization:</w:t>
      </w:r>
      <w:r w:rsidRPr="00D040DB">
        <w:rPr>
          <w:sz w:val="24"/>
          <w:szCs w:val="24"/>
        </w:rPr>
        <w:t xml:space="preserve"> Brand-new borosilicate composites can be created to satisfy the demands of a specific application. The properties of the composite can be modified to make them more suitable for particular use cases, such as aerospace, automotive, or medical applications.</w:t>
      </w:r>
    </w:p>
    <w:p w14:paraId="367104A2" w14:textId="73354A4F" w:rsidR="00D040DB" w:rsidRPr="00D040DB" w:rsidRDefault="00D040DB" w:rsidP="00D040DB">
      <w:pPr>
        <w:spacing w:line="276" w:lineRule="auto"/>
        <w:ind w:right="170"/>
        <w:jc w:val="both"/>
        <w:rPr>
          <w:sz w:val="24"/>
          <w:szCs w:val="24"/>
        </w:rPr>
      </w:pPr>
      <w:r w:rsidRPr="00D040DB">
        <w:rPr>
          <w:b/>
          <w:bCs/>
          <w:sz w:val="24"/>
          <w:szCs w:val="24"/>
        </w:rPr>
        <w:t>3.Sustainability:</w:t>
      </w:r>
      <w:r w:rsidRPr="00D040DB">
        <w:rPr>
          <w:sz w:val="24"/>
          <w:szCs w:val="24"/>
        </w:rPr>
        <w:t xml:space="preserve"> There is an increasing demand for more environmentally friendly, sustainable materials. The carbon footprint of new borosilicate composites can be decreased by using more environmentally friendly and environmentally sound manufacturing techniques and materials.</w:t>
      </w:r>
    </w:p>
    <w:p w14:paraId="28CB7A51" w14:textId="5E70AC76" w:rsidR="00D040DB" w:rsidRPr="00D040DB" w:rsidRDefault="00D040DB" w:rsidP="00D040DB">
      <w:pPr>
        <w:spacing w:line="276" w:lineRule="auto"/>
        <w:ind w:right="170"/>
        <w:jc w:val="both"/>
        <w:rPr>
          <w:sz w:val="24"/>
          <w:szCs w:val="24"/>
        </w:rPr>
      </w:pPr>
      <w:r w:rsidRPr="00D040DB">
        <w:rPr>
          <w:b/>
          <w:bCs/>
          <w:sz w:val="24"/>
          <w:szCs w:val="24"/>
        </w:rPr>
        <w:t>4.Cost-effectiveness:</w:t>
      </w:r>
      <w:r w:rsidRPr="00D040DB">
        <w:rPr>
          <w:sz w:val="24"/>
          <w:szCs w:val="24"/>
        </w:rPr>
        <w:t xml:space="preserve"> By making new borosilicate composites more affordable than conventional ones, a wider range of industries and applications can benefit from their use.</w:t>
      </w:r>
    </w:p>
    <w:p w14:paraId="14272D2A" w14:textId="1C7AC093" w:rsidR="0000788D" w:rsidRDefault="00D040DB">
      <w:pPr>
        <w:spacing w:line="276" w:lineRule="auto"/>
        <w:ind w:right="170"/>
        <w:jc w:val="both"/>
        <w:rPr>
          <w:sz w:val="24"/>
          <w:szCs w:val="24"/>
        </w:rPr>
      </w:pPr>
      <w:r w:rsidRPr="00D040DB">
        <w:rPr>
          <w:b/>
          <w:bCs/>
          <w:sz w:val="24"/>
          <w:szCs w:val="24"/>
        </w:rPr>
        <w:t>5. Innovation</w:t>
      </w:r>
      <w:r>
        <w:rPr>
          <w:sz w:val="24"/>
          <w:szCs w:val="24"/>
        </w:rPr>
        <w:t xml:space="preserve">: </w:t>
      </w:r>
      <w:r w:rsidRPr="00D040DB">
        <w:rPr>
          <w:sz w:val="24"/>
          <w:szCs w:val="24"/>
        </w:rPr>
        <w:t>in materials science and engineering may be sparked by the creation of novel borosilicate composites. This can result in fresh uses and discoveries that weren't feasible before with conventional materials.</w:t>
      </w:r>
    </w:p>
    <w:p w14:paraId="5BD08CAA" w14:textId="77777777" w:rsidR="005B6094" w:rsidRDefault="005B6094">
      <w:pPr>
        <w:spacing w:line="276" w:lineRule="auto"/>
        <w:ind w:right="170"/>
        <w:jc w:val="both"/>
        <w:rPr>
          <w:sz w:val="24"/>
          <w:szCs w:val="24"/>
        </w:rPr>
      </w:pPr>
    </w:p>
    <w:p w14:paraId="2EC0211D" w14:textId="77777777" w:rsidR="005B6094" w:rsidRDefault="005B6094">
      <w:pPr>
        <w:spacing w:line="276" w:lineRule="auto"/>
        <w:ind w:right="170"/>
        <w:jc w:val="both"/>
        <w:rPr>
          <w:sz w:val="24"/>
          <w:szCs w:val="24"/>
        </w:rPr>
      </w:pPr>
    </w:p>
    <w:p w14:paraId="2534BEA4" w14:textId="77777777" w:rsidR="005B6094" w:rsidRDefault="005B6094">
      <w:pPr>
        <w:spacing w:line="276" w:lineRule="auto"/>
        <w:ind w:right="170"/>
        <w:jc w:val="both"/>
        <w:rPr>
          <w:sz w:val="24"/>
          <w:szCs w:val="24"/>
        </w:rPr>
      </w:pPr>
    </w:p>
    <w:p w14:paraId="6D22B218" w14:textId="77777777" w:rsidR="005B6094" w:rsidRDefault="005B6094">
      <w:pPr>
        <w:spacing w:line="276" w:lineRule="auto"/>
        <w:ind w:right="170"/>
        <w:jc w:val="both"/>
        <w:rPr>
          <w:sz w:val="24"/>
          <w:szCs w:val="24"/>
        </w:rPr>
      </w:pPr>
    </w:p>
    <w:p w14:paraId="00F3BA8E" w14:textId="77777777" w:rsidR="005B6094" w:rsidRDefault="005B6094">
      <w:pPr>
        <w:spacing w:line="276" w:lineRule="auto"/>
        <w:ind w:right="170"/>
        <w:jc w:val="both"/>
        <w:rPr>
          <w:sz w:val="24"/>
          <w:szCs w:val="24"/>
        </w:rPr>
      </w:pPr>
    </w:p>
    <w:p w14:paraId="795AF955" w14:textId="77777777" w:rsidR="005B6094" w:rsidRDefault="005B6094">
      <w:pPr>
        <w:spacing w:line="276" w:lineRule="auto"/>
        <w:ind w:right="170"/>
        <w:jc w:val="both"/>
        <w:rPr>
          <w:sz w:val="24"/>
          <w:szCs w:val="24"/>
        </w:rPr>
      </w:pPr>
    </w:p>
    <w:p w14:paraId="7F11CD64" w14:textId="77777777" w:rsidR="005B6094" w:rsidRDefault="005B6094">
      <w:pPr>
        <w:spacing w:line="276" w:lineRule="auto"/>
        <w:ind w:right="170"/>
        <w:jc w:val="both"/>
        <w:rPr>
          <w:sz w:val="24"/>
          <w:szCs w:val="24"/>
        </w:rPr>
      </w:pPr>
    </w:p>
    <w:p w14:paraId="157690B2" w14:textId="0E7D9833" w:rsidR="0000788D" w:rsidRPr="00D040DB" w:rsidRDefault="005B6094" w:rsidP="00D040DB">
      <w:pPr>
        <w:pStyle w:val="Heading3"/>
        <w:spacing w:line="276" w:lineRule="auto"/>
        <w:ind w:right="170"/>
        <w:jc w:val="both"/>
        <w:rPr>
          <w:rFonts w:ascii="Times New Roman" w:eastAsia="Times New Roman" w:hAnsi="Times New Roman" w:cs="Times New Roman"/>
          <w:b/>
          <w:color w:val="000000"/>
        </w:rPr>
      </w:pPr>
      <w:bookmarkStart w:id="29" w:name="_Toc134570784"/>
      <w:r>
        <w:rPr>
          <w:rFonts w:ascii="Times New Roman" w:eastAsia="Times New Roman" w:hAnsi="Times New Roman" w:cs="Times New Roman"/>
          <w:b/>
          <w:color w:val="000000"/>
        </w:rPr>
        <w:t>4.3</w:t>
      </w:r>
      <w:r w:rsidR="00AC62CC">
        <w:rPr>
          <w:rFonts w:ascii="Times New Roman" w:eastAsia="Times New Roman" w:hAnsi="Times New Roman" w:cs="Times New Roman"/>
          <w:b/>
          <w:color w:val="000000"/>
        </w:rPr>
        <w:t xml:space="preserve"> Comparison of Possible Reinforcements</w:t>
      </w:r>
      <w:r w:rsidR="00D040DB">
        <w:rPr>
          <w:rFonts w:ascii="Times New Roman" w:eastAsia="Times New Roman" w:hAnsi="Times New Roman" w:cs="Times New Roman"/>
          <w:b/>
          <w:color w:val="000000"/>
        </w:rPr>
        <w:t>:</w:t>
      </w:r>
      <w:bookmarkEnd w:id="29"/>
    </w:p>
    <w:p w14:paraId="0099B47D" w14:textId="66CAB270" w:rsidR="0000788D" w:rsidRDefault="001A335F">
      <w:pPr>
        <w:spacing w:line="276" w:lineRule="auto"/>
        <w:ind w:right="170"/>
        <w:jc w:val="both"/>
        <w:rPr>
          <w:b/>
          <w:sz w:val="24"/>
          <w:szCs w:val="24"/>
        </w:rPr>
      </w:pPr>
      <w:r>
        <w:rPr>
          <w:b/>
          <w:sz w:val="24"/>
          <w:szCs w:val="24"/>
        </w:rPr>
        <w:t>Alumina</w:t>
      </w:r>
      <w:r w:rsidR="00D040DB">
        <w:rPr>
          <w:b/>
          <w:sz w:val="24"/>
          <w:szCs w:val="24"/>
        </w:rPr>
        <w:t>:</w:t>
      </w:r>
    </w:p>
    <w:p w14:paraId="20F28FD6" w14:textId="69016DF6" w:rsidR="00982BFA" w:rsidRPr="00D040DB" w:rsidRDefault="00D040DB" w:rsidP="00D040DB">
      <w:pPr>
        <w:spacing w:line="276" w:lineRule="auto"/>
        <w:ind w:right="170"/>
        <w:jc w:val="both"/>
        <w:rPr>
          <w:sz w:val="24"/>
          <w:szCs w:val="24"/>
        </w:rPr>
      </w:pPr>
      <w:r w:rsidRPr="00D040DB">
        <w:rPr>
          <w:sz w:val="24"/>
          <w:szCs w:val="24"/>
        </w:rPr>
        <w:t xml:space="preserve">Alumina is a popular material in composites due to its high strength, stiffness, and hardness. It can enhance the mechanical qualities of the composite, such as its </w:t>
      </w:r>
      <w:r w:rsidRPr="00D040DB">
        <w:rPr>
          <w:sz w:val="24"/>
          <w:szCs w:val="24"/>
        </w:rPr>
        <w:lastRenderedPageBreak/>
        <w:t>compressive strength, wear resistance, and fracture toughness, when added to borosilicate. Alumina can also improve the composite's thermal conductivity and thermal shock resistance.</w:t>
      </w:r>
    </w:p>
    <w:p w14:paraId="7A94C4B7" w14:textId="30BD3C9A" w:rsidR="00D040DB" w:rsidRPr="00D040DB" w:rsidRDefault="00D040DB" w:rsidP="00D040DB">
      <w:pPr>
        <w:spacing w:line="276" w:lineRule="auto"/>
        <w:ind w:right="170"/>
        <w:jc w:val="both"/>
        <w:rPr>
          <w:b/>
          <w:bCs/>
          <w:sz w:val="24"/>
          <w:szCs w:val="24"/>
        </w:rPr>
      </w:pPr>
      <w:r>
        <w:rPr>
          <w:b/>
          <w:bCs/>
          <w:sz w:val="24"/>
          <w:szCs w:val="24"/>
        </w:rPr>
        <w:t>Zirconia:</w:t>
      </w:r>
    </w:p>
    <w:p w14:paraId="72650D90" w14:textId="7DDAFA07" w:rsidR="00982BFA" w:rsidRDefault="00D040DB">
      <w:pPr>
        <w:spacing w:line="276" w:lineRule="auto"/>
        <w:ind w:right="170"/>
        <w:jc w:val="both"/>
        <w:rPr>
          <w:sz w:val="24"/>
          <w:szCs w:val="24"/>
        </w:rPr>
      </w:pPr>
      <w:r w:rsidRPr="00D040DB">
        <w:rPr>
          <w:sz w:val="24"/>
          <w:szCs w:val="24"/>
        </w:rPr>
        <w:t>Zirconia is a ceramic substance renowned for its extreme toughness, wear resistance, and strength. It can enhance the mechanical qualities of the composite, such as its strength and toughness, when added to borosilicate. The composite's thermal conductivity and thermal shock resistance can both be improved by the addition of zirconia.</w:t>
      </w:r>
    </w:p>
    <w:p w14:paraId="577A5DDD" w14:textId="77777777" w:rsidR="00D040DB" w:rsidRPr="00D040DB" w:rsidRDefault="00D040DB" w:rsidP="00D040DB">
      <w:pPr>
        <w:spacing w:line="276" w:lineRule="auto"/>
        <w:ind w:right="170"/>
        <w:jc w:val="both"/>
        <w:rPr>
          <w:b/>
          <w:sz w:val="24"/>
          <w:szCs w:val="24"/>
        </w:rPr>
      </w:pPr>
      <w:r w:rsidRPr="00D040DB">
        <w:rPr>
          <w:b/>
          <w:sz w:val="24"/>
          <w:szCs w:val="24"/>
        </w:rPr>
        <w:t>Carbon Nanotubes</w:t>
      </w:r>
    </w:p>
    <w:p w14:paraId="176E983F" w14:textId="54B6D8AD" w:rsidR="00982BFA" w:rsidRPr="00D040DB" w:rsidRDefault="00D040DB" w:rsidP="00D040DB">
      <w:pPr>
        <w:spacing w:line="276" w:lineRule="auto"/>
        <w:ind w:right="170"/>
        <w:jc w:val="both"/>
        <w:rPr>
          <w:bCs/>
          <w:sz w:val="24"/>
          <w:szCs w:val="24"/>
        </w:rPr>
      </w:pPr>
      <w:r w:rsidRPr="00D040DB">
        <w:rPr>
          <w:bCs/>
          <w:sz w:val="24"/>
          <w:szCs w:val="24"/>
        </w:rPr>
        <w:t>Because of their high strength and stiffness, carbon nanotubes (CNTs) are a desirable material to incorporate into borosilicate composites. CNTs can improve the composite's strength and stiffness when combined with borosilicate. The electrical and thermal conductivity of the composite can both be enhanced by the addition of CNTs.</w:t>
      </w:r>
    </w:p>
    <w:p w14:paraId="37C3899D" w14:textId="77777777" w:rsidR="00D040DB" w:rsidRPr="00D040DB" w:rsidRDefault="00D040DB" w:rsidP="00D040DB">
      <w:pPr>
        <w:spacing w:line="276" w:lineRule="auto"/>
        <w:ind w:right="170"/>
        <w:jc w:val="both"/>
        <w:rPr>
          <w:b/>
          <w:sz w:val="24"/>
          <w:szCs w:val="24"/>
        </w:rPr>
      </w:pPr>
      <w:r w:rsidRPr="00D040DB">
        <w:rPr>
          <w:b/>
          <w:sz w:val="24"/>
          <w:szCs w:val="24"/>
        </w:rPr>
        <w:t>Silicon Carbide</w:t>
      </w:r>
    </w:p>
    <w:p w14:paraId="0ABBB84D" w14:textId="6A07BAAF" w:rsidR="00D040DB" w:rsidRPr="00D040DB" w:rsidRDefault="00D040DB" w:rsidP="00D040DB">
      <w:pPr>
        <w:spacing w:line="276" w:lineRule="auto"/>
        <w:ind w:right="170"/>
        <w:jc w:val="both"/>
        <w:rPr>
          <w:bCs/>
          <w:sz w:val="24"/>
          <w:szCs w:val="24"/>
        </w:rPr>
      </w:pPr>
      <w:r w:rsidRPr="00D040DB">
        <w:rPr>
          <w:bCs/>
          <w:sz w:val="24"/>
          <w:szCs w:val="24"/>
        </w:rPr>
        <w:t>A ceramic material with high strength, hardness, and wear resistance is silicon carbide (</w:t>
      </w:r>
      <w:proofErr w:type="spellStart"/>
      <w:r w:rsidRPr="00D040DB">
        <w:rPr>
          <w:bCs/>
          <w:sz w:val="24"/>
          <w:szCs w:val="24"/>
        </w:rPr>
        <w:t>SiC</w:t>
      </w:r>
      <w:proofErr w:type="spellEnd"/>
      <w:r w:rsidRPr="00D040DB">
        <w:rPr>
          <w:bCs/>
          <w:sz w:val="24"/>
          <w:szCs w:val="24"/>
        </w:rPr>
        <w:t xml:space="preserve">). It can enhance the mechanical qualities of the composite, such as its strength, toughness, and wear resistance, when added to borosilicate. The composite's thermal conductivity and thermal shock resistance can both be improved with the addition of </w:t>
      </w:r>
      <w:proofErr w:type="spellStart"/>
      <w:r w:rsidRPr="00D040DB">
        <w:rPr>
          <w:bCs/>
          <w:sz w:val="24"/>
          <w:szCs w:val="24"/>
        </w:rPr>
        <w:t>SiC.</w:t>
      </w:r>
      <w:proofErr w:type="spellEnd"/>
    </w:p>
    <w:p w14:paraId="6D2817AE" w14:textId="77777777" w:rsidR="0000788D" w:rsidRDefault="001A335F">
      <w:pPr>
        <w:spacing w:line="276" w:lineRule="auto"/>
        <w:ind w:right="170"/>
        <w:jc w:val="both"/>
        <w:rPr>
          <w:b/>
          <w:sz w:val="24"/>
          <w:szCs w:val="24"/>
        </w:rPr>
      </w:pPr>
      <w:r>
        <w:rPr>
          <w:b/>
          <w:sz w:val="24"/>
          <w:szCs w:val="24"/>
        </w:rPr>
        <w:t>Titanium Dioxide</w:t>
      </w:r>
    </w:p>
    <w:p w14:paraId="51BB99CA" w14:textId="068080D1" w:rsidR="00D040DB" w:rsidRPr="00D040DB" w:rsidRDefault="00D040DB" w:rsidP="00D040DB">
      <w:pPr>
        <w:spacing w:line="276" w:lineRule="auto"/>
        <w:ind w:right="170"/>
        <w:jc w:val="both"/>
        <w:rPr>
          <w:sz w:val="24"/>
          <w:szCs w:val="24"/>
        </w:rPr>
      </w:pPr>
      <w:r w:rsidRPr="00D040DB">
        <w:rPr>
          <w:sz w:val="24"/>
          <w:szCs w:val="24"/>
        </w:rPr>
        <w:t>Titanium dioxide (TiO2) is a ceramic material known for its high strength and stiffness. It can enhance the mechanical qualities of the composite, such as its strength and stiffness, when added to borosilicate. The composite's thermal conductivity and thermal shock resistance can both be improved with the addition of TiO2. Additionally, TiO2 can give the composite some advantageous traits like UV resistance and self-cleaning capacity.</w:t>
      </w:r>
    </w:p>
    <w:p w14:paraId="631BB26F" w14:textId="76E46149" w:rsidR="00982BFA" w:rsidRPr="00D040DB" w:rsidRDefault="00D040DB" w:rsidP="00D040DB">
      <w:pPr>
        <w:spacing w:line="276" w:lineRule="auto"/>
        <w:ind w:right="170"/>
        <w:jc w:val="both"/>
        <w:rPr>
          <w:sz w:val="24"/>
          <w:szCs w:val="24"/>
        </w:rPr>
      </w:pPr>
      <w:r w:rsidRPr="00D040DB">
        <w:rPr>
          <w:sz w:val="24"/>
          <w:szCs w:val="24"/>
        </w:rPr>
        <w:t>The mechanical and thermal properties of the composite can be enhanced by mixing borosilicate with alumina, zirconia, carbon nanotubes, silicon carbide, and titanium dioxide. The material to be added will depend on the desired qualities of the composite and the intended use. The strength, toughness, wear resistance, and thermal shock resistance of the composite can be greatly improved by the addition of these materials, making it appropriate for a variety of applications. To improve the composite's composition and look into possible applications, more study and testing is needed.</w:t>
      </w:r>
    </w:p>
    <w:p w14:paraId="228C42F0" w14:textId="07B67609" w:rsidR="00982BFA" w:rsidRDefault="001A335F">
      <w:pPr>
        <w:spacing w:line="276" w:lineRule="auto"/>
        <w:ind w:right="170"/>
        <w:jc w:val="both"/>
        <w:rPr>
          <w:sz w:val="24"/>
          <w:szCs w:val="24"/>
        </w:rPr>
      </w:pPr>
      <w:r>
        <w:rPr>
          <w:sz w:val="24"/>
          <w:szCs w:val="24"/>
        </w:rPr>
        <w:t>Here is a table comparing the properties of five possible reinforcements for borosilicate composites: alumina, zirconia, carbon nanotubes (CNTs), silicon carbide (</w:t>
      </w:r>
      <w:proofErr w:type="spellStart"/>
      <w:r>
        <w:rPr>
          <w:sz w:val="24"/>
          <w:szCs w:val="24"/>
        </w:rPr>
        <w:t>SiC</w:t>
      </w:r>
      <w:proofErr w:type="spellEnd"/>
      <w:r>
        <w:rPr>
          <w:sz w:val="24"/>
          <w:szCs w:val="24"/>
        </w:rPr>
        <w:t xml:space="preserve">), and </w:t>
      </w:r>
      <w:r>
        <w:rPr>
          <w:sz w:val="24"/>
          <w:szCs w:val="24"/>
        </w:rPr>
        <w:lastRenderedPageBreak/>
        <w:t>titanium dioxide (TiO2).</w:t>
      </w:r>
    </w:p>
    <w:p w14:paraId="45F5BE13" w14:textId="05B2C3DD" w:rsidR="00502C3F" w:rsidRPr="00502C3F" w:rsidRDefault="00822754" w:rsidP="00E47A79">
      <w:pPr>
        <w:pStyle w:val="Caption"/>
      </w:pPr>
      <w:bookmarkStart w:id="30" w:name="_Toc134573514"/>
      <w:bookmarkStart w:id="31" w:name="_Toc134612549"/>
      <w:bookmarkStart w:id="32" w:name="_Toc134614064"/>
      <w:r>
        <w:t xml:space="preserve">Table </w:t>
      </w:r>
      <w:r>
        <w:fldChar w:fldCharType="begin"/>
      </w:r>
      <w:r>
        <w:instrText xml:space="preserve"> SEQ Table \* ARABIC </w:instrText>
      </w:r>
      <w:r>
        <w:fldChar w:fldCharType="separate"/>
      </w:r>
      <w:r w:rsidR="008C39D0">
        <w:rPr>
          <w:noProof/>
        </w:rPr>
        <w:t>1</w:t>
      </w:r>
      <w:r>
        <w:fldChar w:fldCharType="end"/>
      </w:r>
      <w:r w:rsidR="00502C3F" w:rsidRPr="00502C3F">
        <w:rPr>
          <w:b/>
          <w:bCs/>
        </w:rPr>
        <w:t>:</w:t>
      </w:r>
      <w:r w:rsidR="00502C3F" w:rsidRPr="00502C3F">
        <w:t xml:space="preserve"> Comparison of properties of possible Borosilicate reinforcements.</w:t>
      </w:r>
      <w:bookmarkEnd w:id="30"/>
      <w:bookmarkEnd w:id="31"/>
      <w:bookmarkEnd w:id="32"/>
    </w:p>
    <w:tbl>
      <w:tblPr>
        <w:tblStyle w:val="TableGrid"/>
        <w:tblW w:w="9039" w:type="dxa"/>
        <w:tblLook w:val="04A0" w:firstRow="1" w:lastRow="0" w:firstColumn="1" w:lastColumn="0" w:noHBand="0" w:noVBand="1"/>
      </w:tblPr>
      <w:tblGrid>
        <w:gridCol w:w="1279"/>
        <w:gridCol w:w="1280"/>
        <w:gridCol w:w="1294"/>
        <w:gridCol w:w="1912"/>
        <w:gridCol w:w="1720"/>
        <w:gridCol w:w="1554"/>
      </w:tblGrid>
      <w:tr w:rsidR="00C6471C" w14:paraId="79A88B6D" w14:textId="77777777" w:rsidTr="00C6471C">
        <w:trPr>
          <w:trHeight w:val="1139"/>
        </w:trPr>
        <w:tc>
          <w:tcPr>
            <w:tcW w:w="1276" w:type="dxa"/>
          </w:tcPr>
          <w:p w14:paraId="2443C3D8" w14:textId="77777777" w:rsidR="00C6471C" w:rsidRDefault="00C6471C" w:rsidP="00C6471C">
            <w:pPr>
              <w:spacing w:line="276" w:lineRule="auto"/>
              <w:ind w:right="170"/>
              <w:rPr>
                <w:b/>
                <w:bCs/>
                <w:sz w:val="24"/>
                <w:szCs w:val="24"/>
              </w:rPr>
            </w:pPr>
          </w:p>
          <w:p w14:paraId="44CB5890" w14:textId="7163FF3D" w:rsidR="00C6471C" w:rsidRPr="00C6471C" w:rsidRDefault="00C6471C" w:rsidP="00C6471C">
            <w:pPr>
              <w:spacing w:line="276" w:lineRule="auto"/>
              <w:ind w:right="170"/>
              <w:rPr>
                <w:b/>
                <w:bCs/>
                <w:sz w:val="24"/>
                <w:szCs w:val="24"/>
              </w:rPr>
            </w:pPr>
            <w:r w:rsidRPr="00C6471C">
              <w:rPr>
                <w:b/>
                <w:bCs/>
                <w:sz w:val="24"/>
                <w:szCs w:val="24"/>
              </w:rPr>
              <w:t>Material</w:t>
            </w:r>
          </w:p>
        </w:tc>
        <w:tc>
          <w:tcPr>
            <w:tcW w:w="1278" w:type="dxa"/>
          </w:tcPr>
          <w:p w14:paraId="29B14D09" w14:textId="77777777" w:rsidR="00C6471C" w:rsidRDefault="00C6471C" w:rsidP="00C6471C">
            <w:pPr>
              <w:spacing w:line="276" w:lineRule="auto"/>
              <w:ind w:right="170"/>
              <w:rPr>
                <w:b/>
                <w:bCs/>
                <w:sz w:val="24"/>
                <w:szCs w:val="24"/>
              </w:rPr>
            </w:pPr>
          </w:p>
          <w:p w14:paraId="13A4303D" w14:textId="56BCF289" w:rsidR="00C6471C" w:rsidRPr="00C6471C" w:rsidRDefault="00C6471C" w:rsidP="00C6471C">
            <w:pPr>
              <w:spacing w:line="276" w:lineRule="auto"/>
              <w:ind w:right="170"/>
              <w:rPr>
                <w:b/>
                <w:bCs/>
                <w:sz w:val="24"/>
                <w:szCs w:val="24"/>
              </w:rPr>
            </w:pPr>
            <w:r w:rsidRPr="00C6471C">
              <w:rPr>
                <w:b/>
                <w:bCs/>
                <w:sz w:val="24"/>
                <w:szCs w:val="24"/>
              </w:rPr>
              <w:t>Strength</w:t>
            </w:r>
          </w:p>
          <w:p w14:paraId="48115D16" w14:textId="429A653E" w:rsidR="00C6471C" w:rsidRDefault="00C6471C" w:rsidP="00C6471C">
            <w:pPr>
              <w:spacing w:line="276" w:lineRule="auto"/>
              <w:ind w:right="170"/>
              <w:jc w:val="center"/>
              <w:rPr>
                <w:sz w:val="24"/>
                <w:szCs w:val="24"/>
              </w:rPr>
            </w:pPr>
            <w:r w:rsidRPr="00C6471C">
              <w:rPr>
                <w:b/>
                <w:bCs/>
                <w:sz w:val="24"/>
                <w:szCs w:val="24"/>
              </w:rPr>
              <w:t>(MPa)</w:t>
            </w:r>
          </w:p>
        </w:tc>
        <w:tc>
          <w:tcPr>
            <w:tcW w:w="1292" w:type="dxa"/>
          </w:tcPr>
          <w:p w14:paraId="1FAC5DF3" w14:textId="6A82B5C8" w:rsidR="00C6471C" w:rsidRPr="00C6471C" w:rsidRDefault="00C6471C" w:rsidP="00C6471C">
            <w:pPr>
              <w:spacing w:line="276" w:lineRule="auto"/>
              <w:ind w:right="170"/>
              <w:rPr>
                <w:b/>
                <w:bCs/>
                <w:sz w:val="24"/>
                <w:szCs w:val="24"/>
              </w:rPr>
            </w:pPr>
            <w:r w:rsidRPr="00C6471C">
              <w:rPr>
                <w:b/>
                <w:bCs/>
                <w:sz w:val="24"/>
                <w:szCs w:val="24"/>
              </w:rPr>
              <w:t>Elastic Modulus</w:t>
            </w:r>
          </w:p>
          <w:p w14:paraId="5D2CE77D" w14:textId="0AEBC3B3" w:rsidR="00C6471C" w:rsidRDefault="00C6471C" w:rsidP="00C6471C">
            <w:pPr>
              <w:spacing w:line="276" w:lineRule="auto"/>
              <w:ind w:right="170"/>
              <w:rPr>
                <w:sz w:val="24"/>
                <w:szCs w:val="24"/>
              </w:rPr>
            </w:pPr>
            <w:r w:rsidRPr="00C6471C">
              <w:rPr>
                <w:b/>
                <w:bCs/>
                <w:sz w:val="24"/>
                <w:szCs w:val="24"/>
              </w:rPr>
              <w:t>(</w:t>
            </w:r>
            <w:proofErr w:type="spellStart"/>
            <w:r w:rsidRPr="00C6471C">
              <w:rPr>
                <w:b/>
                <w:bCs/>
                <w:sz w:val="24"/>
                <w:szCs w:val="24"/>
              </w:rPr>
              <w:t>GPa</w:t>
            </w:r>
            <w:proofErr w:type="spellEnd"/>
            <w:r w:rsidRPr="00C6471C">
              <w:rPr>
                <w:b/>
                <w:bCs/>
                <w:sz w:val="24"/>
                <w:szCs w:val="24"/>
              </w:rPr>
              <w:t>)</w:t>
            </w:r>
          </w:p>
        </w:tc>
        <w:tc>
          <w:tcPr>
            <w:tcW w:w="1908" w:type="dxa"/>
          </w:tcPr>
          <w:p w14:paraId="2B44B0EB" w14:textId="061D1BA0" w:rsidR="00C6471C" w:rsidRPr="00C6471C" w:rsidRDefault="00C6471C" w:rsidP="00C6471C">
            <w:pPr>
              <w:spacing w:line="276" w:lineRule="auto"/>
              <w:ind w:right="170"/>
              <w:rPr>
                <w:b/>
                <w:bCs/>
                <w:sz w:val="24"/>
                <w:szCs w:val="24"/>
              </w:rPr>
            </w:pPr>
            <w:r w:rsidRPr="00C6471C">
              <w:rPr>
                <w:b/>
                <w:bCs/>
                <w:sz w:val="24"/>
                <w:szCs w:val="24"/>
              </w:rPr>
              <w:t>Fracture</w:t>
            </w:r>
          </w:p>
          <w:p w14:paraId="4934B8D8" w14:textId="77777777" w:rsidR="00C6471C" w:rsidRPr="00C6471C" w:rsidRDefault="00C6471C" w:rsidP="00C6471C">
            <w:pPr>
              <w:spacing w:line="276" w:lineRule="auto"/>
              <w:ind w:right="170"/>
              <w:rPr>
                <w:b/>
                <w:bCs/>
                <w:sz w:val="24"/>
                <w:szCs w:val="24"/>
              </w:rPr>
            </w:pPr>
            <w:r w:rsidRPr="00C6471C">
              <w:rPr>
                <w:b/>
                <w:bCs/>
                <w:sz w:val="24"/>
                <w:szCs w:val="24"/>
              </w:rPr>
              <w:t>Toughness</w:t>
            </w:r>
          </w:p>
          <w:p w14:paraId="1EB97FBA" w14:textId="6025226A" w:rsidR="00C6471C" w:rsidRDefault="00C6471C" w:rsidP="00C6471C">
            <w:pPr>
              <w:spacing w:line="276" w:lineRule="auto"/>
              <w:ind w:right="170"/>
              <w:rPr>
                <w:sz w:val="24"/>
                <w:szCs w:val="24"/>
              </w:rPr>
            </w:pPr>
            <w:r w:rsidRPr="00C6471C">
              <w:rPr>
                <w:b/>
                <w:bCs/>
                <w:sz w:val="24"/>
                <w:szCs w:val="24"/>
              </w:rPr>
              <w:t>(MPa/m^(1/2))</w:t>
            </w:r>
          </w:p>
        </w:tc>
        <w:tc>
          <w:tcPr>
            <w:tcW w:w="1717" w:type="dxa"/>
          </w:tcPr>
          <w:p w14:paraId="55BC6CFD" w14:textId="77777777" w:rsidR="00C6471C" w:rsidRPr="00C6471C" w:rsidRDefault="00C6471C" w:rsidP="00C6471C">
            <w:pPr>
              <w:spacing w:line="276" w:lineRule="auto"/>
              <w:ind w:right="170"/>
              <w:rPr>
                <w:b/>
                <w:bCs/>
                <w:sz w:val="24"/>
                <w:szCs w:val="24"/>
              </w:rPr>
            </w:pPr>
            <w:r w:rsidRPr="00C6471C">
              <w:rPr>
                <w:b/>
                <w:bCs/>
                <w:sz w:val="24"/>
                <w:szCs w:val="24"/>
              </w:rPr>
              <w:t>Thermal</w:t>
            </w:r>
          </w:p>
          <w:p w14:paraId="4701EB6D" w14:textId="77777777" w:rsidR="00C6471C" w:rsidRPr="00C6471C" w:rsidRDefault="00C6471C" w:rsidP="00C6471C">
            <w:pPr>
              <w:spacing w:line="276" w:lineRule="auto"/>
              <w:ind w:right="170"/>
              <w:rPr>
                <w:b/>
                <w:bCs/>
                <w:sz w:val="24"/>
                <w:szCs w:val="24"/>
              </w:rPr>
            </w:pPr>
            <w:r w:rsidRPr="00C6471C">
              <w:rPr>
                <w:b/>
                <w:bCs/>
                <w:sz w:val="24"/>
                <w:szCs w:val="24"/>
              </w:rPr>
              <w:t>Conductivity</w:t>
            </w:r>
          </w:p>
          <w:p w14:paraId="4D65C9D4" w14:textId="7929C4A0" w:rsidR="00C6471C" w:rsidRDefault="00C6471C" w:rsidP="00C6471C">
            <w:pPr>
              <w:spacing w:line="276" w:lineRule="auto"/>
              <w:ind w:right="170"/>
              <w:rPr>
                <w:sz w:val="24"/>
                <w:szCs w:val="24"/>
              </w:rPr>
            </w:pPr>
            <w:r w:rsidRPr="00C6471C">
              <w:rPr>
                <w:b/>
                <w:bCs/>
                <w:sz w:val="24"/>
                <w:szCs w:val="24"/>
              </w:rPr>
              <w:t>(W/</w:t>
            </w:r>
            <w:proofErr w:type="spellStart"/>
            <w:r w:rsidRPr="00C6471C">
              <w:rPr>
                <w:b/>
                <w:bCs/>
                <w:sz w:val="24"/>
                <w:szCs w:val="24"/>
              </w:rPr>
              <w:t>mK</w:t>
            </w:r>
            <w:proofErr w:type="spellEnd"/>
            <w:r w:rsidRPr="00C6471C">
              <w:rPr>
                <w:b/>
                <w:bCs/>
                <w:sz w:val="24"/>
                <w:szCs w:val="24"/>
              </w:rPr>
              <w:t>)</w:t>
            </w:r>
          </w:p>
        </w:tc>
        <w:tc>
          <w:tcPr>
            <w:tcW w:w="1568" w:type="dxa"/>
          </w:tcPr>
          <w:p w14:paraId="369A99C5" w14:textId="77777777" w:rsidR="00C6471C" w:rsidRPr="00C6471C" w:rsidRDefault="00C6471C" w:rsidP="00C6471C">
            <w:pPr>
              <w:spacing w:line="276" w:lineRule="auto"/>
              <w:ind w:right="170"/>
              <w:rPr>
                <w:b/>
                <w:bCs/>
                <w:sz w:val="24"/>
                <w:szCs w:val="24"/>
              </w:rPr>
            </w:pPr>
            <w:r w:rsidRPr="00C6471C">
              <w:rPr>
                <w:b/>
                <w:bCs/>
                <w:sz w:val="24"/>
                <w:szCs w:val="24"/>
              </w:rPr>
              <w:t>Thermal</w:t>
            </w:r>
          </w:p>
          <w:p w14:paraId="00BBB86F" w14:textId="77777777" w:rsidR="00C6471C" w:rsidRPr="00C6471C" w:rsidRDefault="00C6471C" w:rsidP="00C6471C">
            <w:pPr>
              <w:spacing w:line="276" w:lineRule="auto"/>
              <w:ind w:right="170"/>
              <w:rPr>
                <w:b/>
                <w:bCs/>
                <w:sz w:val="24"/>
                <w:szCs w:val="24"/>
              </w:rPr>
            </w:pPr>
            <w:r w:rsidRPr="00C6471C">
              <w:rPr>
                <w:b/>
                <w:bCs/>
                <w:sz w:val="24"/>
                <w:szCs w:val="24"/>
              </w:rPr>
              <w:t>Expansion</w:t>
            </w:r>
          </w:p>
          <w:p w14:paraId="20AFF2BE" w14:textId="57FA5ABE" w:rsidR="00C6471C" w:rsidRPr="00C6471C" w:rsidRDefault="00C6471C" w:rsidP="00C6471C">
            <w:pPr>
              <w:spacing w:line="276" w:lineRule="auto"/>
              <w:ind w:right="170"/>
              <w:rPr>
                <w:b/>
                <w:bCs/>
                <w:sz w:val="24"/>
                <w:szCs w:val="24"/>
              </w:rPr>
            </w:pPr>
            <w:r w:rsidRPr="00C6471C">
              <w:rPr>
                <w:b/>
                <w:bCs/>
                <w:sz w:val="24"/>
                <w:szCs w:val="24"/>
              </w:rPr>
              <w:t>Coefficient</w:t>
            </w:r>
          </w:p>
          <w:p w14:paraId="54FC99E3" w14:textId="4A6280F8" w:rsidR="00C6471C" w:rsidRDefault="00C6471C" w:rsidP="00C6471C">
            <w:pPr>
              <w:spacing w:line="276" w:lineRule="auto"/>
              <w:ind w:right="170"/>
              <w:rPr>
                <w:sz w:val="24"/>
                <w:szCs w:val="24"/>
              </w:rPr>
            </w:pPr>
            <w:r w:rsidRPr="00C6471C">
              <w:rPr>
                <w:b/>
                <w:bCs/>
                <w:sz w:val="24"/>
                <w:szCs w:val="24"/>
              </w:rPr>
              <w:t>(10^-6/K)</w:t>
            </w:r>
          </w:p>
        </w:tc>
      </w:tr>
      <w:tr w:rsidR="00C6471C" w14:paraId="65AC9643" w14:textId="77777777" w:rsidTr="00C6471C">
        <w:tc>
          <w:tcPr>
            <w:tcW w:w="1276" w:type="dxa"/>
          </w:tcPr>
          <w:p w14:paraId="51F9DF5D" w14:textId="42D3F367" w:rsidR="00C6471C" w:rsidRDefault="00C6471C" w:rsidP="00C6471C">
            <w:pPr>
              <w:spacing w:line="480" w:lineRule="auto"/>
              <w:ind w:right="170"/>
              <w:jc w:val="both"/>
              <w:rPr>
                <w:sz w:val="24"/>
                <w:szCs w:val="24"/>
              </w:rPr>
            </w:pPr>
            <w:r>
              <w:rPr>
                <w:sz w:val="24"/>
                <w:szCs w:val="24"/>
              </w:rPr>
              <w:t>Alumina</w:t>
            </w:r>
          </w:p>
        </w:tc>
        <w:tc>
          <w:tcPr>
            <w:tcW w:w="1278" w:type="dxa"/>
          </w:tcPr>
          <w:p w14:paraId="79FADBE8" w14:textId="51E2DAB4" w:rsidR="00C6471C" w:rsidRDefault="00C6471C" w:rsidP="00C6471C">
            <w:pPr>
              <w:spacing w:line="480" w:lineRule="auto"/>
              <w:ind w:right="170"/>
              <w:jc w:val="both"/>
              <w:rPr>
                <w:sz w:val="24"/>
                <w:szCs w:val="24"/>
              </w:rPr>
            </w:pPr>
            <w:r>
              <w:rPr>
                <w:sz w:val="24"/>
                <w:szCs w:val="24"/>
              </w:rPr>
              <w:t>350-500</w:t>
            </w:r>
          </w:p>
        </w:tc>
        <w:tc>
          <w:tcPr>
            <w:tcW w:w="1292" w:type="dxa"/>
          </w:tcPr>
          <w:p w14:paraId="27D34D6B" w14:textId="14C74B6F" w:rsidR="00C6471C" w:rsidRDefault="00C6471C" w:rsidP="00C6471C">
            <w:pPr>
              <w:spacing w:line="480" w:lineRule="auto"/>
              <w:ind w:right="170"/>
              <w:jc w:val="both"/>
              <w:rPr>
                <w:sz w:val="24"/>
                <w:szCs w:val="24"/>
              </w:rPr>
            </w:pPr>
            <w:r>
              <w:rPr>
                <w:sz w:val="24"/>
                <w:szCs w:val="24"/>
              </w:rPr>
              <w:t>350-450</w:t>
            </w:r>
          </w:p>
        </w:tc>
        <w:tc>
          <w:tcPr>
            <w:tcW w:w="1908" w:type="dxa"/>
          </w:tcPr>
          <w:p w14:paraId="704DB857" w14:textId="1882E251" w:rsidR="00C6471C" w:rsidRDefault="00C6471C" w:rsidP="00C6471C">
            <w:pPr>
              <w:spacing w:line="480" w:lineRule="auto"/>
              <w:ind w:right="170"/>
              <w:jc w:val="both"/>
              <w:rPr>
                <w:sz w:val="24"/>
                <w:szCs w:val="24"/>
              </w:rPr>
            </w:pPr>
            <w:r>
              <w:rPr>
                <w:sz w:val="24"/>
                <w:szCs w:val="24"/>
              </w:rPr>
              <w:t>3-4</w:t>
            </w:r>
          </w:p>
        </w:tc>
        <w:tc>
          <w:tcPr>
            <w:tcW w:w="1717" w:type="dxa"/>
          </w:tcPr>
          <w:p w14:paraId="70A5E3D4" w14:textId="7CDA1419" w:rsidR="00C6471C" w:rsidRDefault="00C6471C" w:rsidP="00C6471C">
            <w:pPr>
              <w:spacing w:line="480" w:lineRule="auto"/>
              <w:ind w:right="170"/>
              <w:jc w:val="both"/>
              <w:rPr>
                <w:sz w:val="24"/>
                <w:szCs w:val="24"/>
              </w:rPr>
            </w:pPr>
            <w:r>
              <w:rPr>
                <w:sz w:val="24"/>
                <w:szCs w:val="24"/>
              </w:rPr>
              <w:t>20-35</w:t>
            </w:r>
          </w:p>
        </w:tc>
        <w:tc>
          <w:tcPr>
            <w:tcW w:w="1568" w:type="dxa"/>
          </w:tcPr>
          <w:p w14:paraId="27223088" w14:textId="59B2FA4A" w:rsidR="00C6471C" w:rsidRDefault="00C6471C" w:rsidP="00C6471C">
            <w:pPr>
              <w:spacing w:line="480" w:lineRule="auto"/>
              <w:ind w:right="170"/>
              <w:jc w:val="both"/>
              <w:rPr>
                <w:sz w:val="24"/>
                <w:szCs w:val="24"/>
              </w:rPr>
            </w:pPr>
            <w:r>
              <w:rPr>
                <w:sz w:val="24"/>
                <w:szCs w:val="24"/>
              </w:rPr>
              <w:t>7-8</w:t>
            </w:r>
          </w:p>
        </w:tc>
      </w:tr>
      <w:tr w:rsidR="00C6471C" w14:paraId="174D882F" w14:textId="77777777" w:rsidTr="00C6471C">
        <w:tc>
          <w:tcPr>
            <w:tcW w:w="1276" w:type="dxa"/>
          </w:tcPr>
          <w:p w14:paraId="290D85C6" w14:textId="33E6BED2" w:rsidR="00C6471C" w:rsidRDefault="00C6471C" w:rsidP="00C6471C">
            <w:pPr>
              <w:spacing w:line="480" w:lineRule="auto"/>
              <w:ind w:right="170"/>
              <w:jc w:val="both"/>
              <w:rPr>
                <w:sz w:val="24"/>
                <w:szCs w:val="24"/>
              </w:rPr>
            </w:pPr>
            <w:r>
              <w:rPr>
                <w:sz w:val="24"/>
                <w:szCs w:val="24"/>
              </w:rPr>
              <w:t>Zirconia</w:t>
            </w:r>
          </w:p>
        </w:tc>
        <w:tc>
          <w:tcPr>
            <w:tcW w:w="1278" w:type="dxa"/>
          </w:tcPr>
          <w:p w14:paraId="06D1B2F5" w14:textId="5AE24F19" w:rsidR="00C6471C" w:rsidRDefault="00C6471C" w:rsidP="00C6471C">
            <w:pPr>
              <w:spacing w:line="480" w:lineRule="auto"/>
              <w:ind w:right="170"/>
              <w:jc w:val="both"/>
              <w:rPr>
                <w:sz w:val="24"/>
                <w:szCs w:val="24"/>
              </w:rPr>
            </w:pPr>
            <w:r>
              <w:rPr>
                <w:sz w:val="24"/>
                <w:szCs w:val="24"/>
              </w:rPr>
              <w:t>800-900</w:t>
            </w:r>
          </w:p>
        </w:tc>
        <w:tc>
          <w:tcPr>
            <w:tcW w:w="1292" w:type="dxa"/>
          </w:tcPr>
          <w:p w14:paraId="35CB130F" w14:textId="2FA471EE" w:rsidR="00C6471C" w:rsidRDefault="00C6471C" w:rsidP="00C6471C">
            <w:pPr>
              <w:spacing w:line="480" w:lineRule="auto"/>
              <w:ind w:right="170"/>
              <w:jc w:val="both"/>
              <w:rPr>
                <w:sz w:val="24"/>
                <w:szCs w:val="24"/>
              </w:rPr>
            </w:pPr>
            <w:r>
              <w:rPr>
                <w:sz w:val="24"/>
                <w:szCs w:val="24"/>
              </w:rPr>
              <w:t>200-210</w:t>
            </w:r>
          </w:p>
        </w:tc>
        <w:tc>
          <w:tcPr>
            <w:tcW w:w="1908" w:type="dxa"/>
          </w:tcPr>
          <w:p w14:paraId="4AA6E6D0" w14:textId="44B59AC8" w:rsidR="00C6471C" w:rsidRDefault="00C6471C" w:rsidP="00C6471C">
            <w:pPr>
              <w:spacing w:line="480" w:lineRule="auto"/>
              <w:ind w:right="170"/>
              <w:jc w:val="both"/>
              <w:rPr>
                <w:sz w:val="24"/>
                <w:szCs w:val="24"/>
              </w:rPr>
            </w:pPr>
            <w:r>
              <w:rPr>
                <w:sz w:val="24"/>
                <w:szCs w:val="24"/>
              </w:rPr>
              <w:t>4-5</w:t>
            </w:r>
          </w:p>
        </w:tc>
        <w:tc>
          <w:tcPr>
            <w:tcW w:w="1717" w:type="dxa"/>
          </w:tcPr>
          <w:p w14:paraId="7FF19486" w14:textId="5281DFCC" w:rsidR="00C6471C" w:rsidRDefault="00C6471C" w:rsidP="00C6471C">
            <w:pPr>
              <w:spacing w:line="480" w:lineRule="auto"/>
              <w:ind w:right="170"/>
              <w:jc w:val="both"/>
              <w:rPr>
                <w:sz w:val="24"/>
                <w:szCs w:val="24"/>
              </w:rPr>
            </w:pPr>
            <w:r>
              <w:rPr>
                <w:sz w:val="24"/>
                <w:szCs w:val="24"/>
              </w:rPr>
              <w:t>2-4</w:t>
            </w:r>
          </w:p>
        </w:tc>
        <w:tc>
          <w:tcPr>
            <w:tcW w:w="1568" w:type="dxa"/>
          </w:tcPr>
          <w:p w14:paraId="71DBC626" w14:textId="16311B26" w:rsidR="00C6471C" w:rsidRDefault="005C3EAB" w:rsidP="00C6471C">
            <w:pPr>
              <w:spacing w:line="480" w:lineRule="auto"/>
              <w:ind w:right="170"/>
              <w:jc w:val="both"/>
              <w:rPr>
                <w:sz w:val="24"/>
                <w:szCs w:val="24"/>
              </w:rPr>
            </w:pPr>
            <w:r>
              <w:rPr>
                <w:sz w:val="24"/>
                <w:szCs w:val="24"/>
              </w:rPr>
              <w:t>10-11</w:t>
            </w:r>
          </w:p>
        </w:tc>
      </w:tr>
      <w:tr w:rsidR="00C6471C" w14:paraId="484ADE2D" w14:textId="77777777" w:rsidTr="00C6471C">
        <w:tc>
          <w:tcPr>
            <w:tcW w:w="1276" w:type="dxa"/>
          </w:tcPr>
          <w:p w14:paraId="146E279A" w14:textId="2872ACD8" w:rsidR="00C6471C" w:rsidRDefault="005C3EAB" w:rsidP="00C6471C">
            <w:pPr>
              <w:spacing w:line="480" w:lineRule="auto"/>
              <w:ind w:right="170"/>
              <w:jc w:val="both"/>
              <w:rPr>
                <w:sz w:val="24"/>
                <w:szCs w:val="24"/>
              </w:rPr>
            </w:pPr>
            <w:r>
              <w:rPr>
                <w:sz w:val="24"/>
                <w:szCs w:val="24"/>
              </w:rPr>
              <w:t>CNTs</w:t>
            </w:r>
          </w:p>
        </w:tc>
        <w:tc>
          <w:tcPr>
            <w:tcW w:w="1278" w:type="dxa"/>
          </w:tcPr>
          <w:p w14:paraId="60F1FF15" w14:textId="7B6565B1" w:rsidR="00C6471C" w:rsidRDefault="005C3EAB" w:rsidP="00C6471C">
            <w:pPr>
              <w:spacing w:line="480" w:lineRule="auto"/>
              <w:ind w:right="170"/>
              <w:jc w:val="both"/>
              <w:rPr>
                <w:sz w:val="24"/>
                <w:szCs w:val="24"/>
              </w:rPr>
            </w:pPr>
            <w:r>
              <w:rPr>
                <w:sz w:val="24"/>
                <w:szCs w:val="24"/>
              </w:rPr>
              <w:t>20-100</w:t>
            </w:r>
          </w:p>
        </w:tc>
        <w:tc>
          <w:tcPr>
            <w:tcW w:w="1292" w:type="dxa"/>
          </w:tcPr>
          <w:p w14:paraId="3ED3B50D" w14:textId="6381D473" w:rsidR="00C6471C" w:rsidRDefault="005C3EAB" w:rsidP="00C6471C">
            <w:pPr>
              <w:spacing w:line="480" w:lineRule="auto"/>
              <w:ind w:right="170"/>
              <w:jc w:val="both"/>
              <w:rPr>
                <w:sz w:val="24"/>
                <w:szCs w:val="24"/>
              </w:rPr>
            </w:pPr>
            <w:r>
              <w:rPr>
                <w:sz w:val="24"/>
                <w:szCs w:val="24"/>
              </w:rPr>
              <w:t>1.0-1.2</w:t>
            </w:r>
          </w:p>
        </w:tc>
        <w:tc>
          <w:tcPr>
            <w:tcW w:w="1908" w:type="dxa"/>
          </w:tcPr>
          <w:p w14:paraId="5AD58731" w14:textId="35C48C60" w:rsidR="00C6471C" w:rsidRDefault="005C3EAB" w:rsidP="00C6471C">
            <w:pPr>
              <w:spacing w:line="480" w:lineRule="auto"/>
              <w:ind w:right="170"/>
              <w:jc w:val="both"/>
              <w:rPr>
                <w:sz w:val="24"/>
                <w:szCs w:val="24"/>
              </w:rPr>
            </w:pPr>
            <w:r>
              <w:rPr>
                <w:sz w:val="24"/>
                <w:szCs w:val="24"/>
              </w:rPr>
              <w:t>2-3</w:t>
            </w:r>
          </w:p>
        </w:tc>
        <w:tc>
          <w:tcPr>
            <w:tcW w:w="1717" w:type="dxa"/>
          </w:tcPr>
          <w:p w14:paraId="4CB049FA" w14:textId="6E234481" w:rsidR="00C6471C" w:rsidRDefault="005C3EAB" w:rsidP="00C6471C">
            <w:pPr>
              <w:spacing w:line="480" w:lineRule="auto"/>
              <w:ind w:right="170"/>
              <w:jc w:val="both"/>
              <w:rPr>
                <w:sz w:val="24"/>
                <w:szCs w:val="24"/>
              </w:rPr>
            </w:pPr>
            <w:r>
              <w:rPr>
                <w:sz w:val="24"/>
                <w:szCs w:val="24"/>
              </w:rPr>
              <w:t>3000-6000</w:t>
            </w:r>
          </w:p>
        </w:tc>
        <w:tc>
          <w:tcPr>
            <w:tcW w:w="1568" w:type="dxa"/>
          </w:tcPr>
          <w:p w14:paraId="2212DA3B" w14:textId="3EE3326C" w:rsidR="00C6471C" w:rsidRDefault="005C3EAB" w:rsidP="00C6471C">
            <w:pPr>
              <w:spacing w:line="480" w:lineRule="auto"/>
              <w:ind w:right="170"/>
              <w:jc w:val="both"/>
              <w:rPr>
                <w:sz w:val="24"/>
                <w:szCs w:val="24"/>
              </w:rPr>
            </w:pPr>
            <w:r>
              <w:rPr>
                <w:sz w:val="24"/>
                <w:szCs w:val="24"/>
              </w:rPr>
              <w:t>1-2</w:t>
            </w:r>
          </w:p>
        </w:tc>
      </w:tr>
      <w:tr w:rsidR="00C6471C" w14:paraId="53AE54BF" w14:textId="77777777" w:rsidTr="00C6471C">
        <w:tc>
          <w:tcPr>
            <w:tcW w:w="1276" w:type="dxa"/>
          </w:tcPr>
          <w:p w14:paraId="7B3A4EE4" w14:textId="73E97097" w:rsidR="00C6471C" w:rsidRDefault="005C3EAB" w:rsidP="00C6471C">
            <w:pPr>
              <w:spacing w:line="480" w:lineRule="auto"/>
              <w:ind w:right="170"/>
              <w:jc w:val="both"/>
              <w:rPr>
                <w:sz w:val="24"/>
                <w:szCs w:val="24"/>
              </w:rPr>
            </w:pPr>
            <w:proofErr w:type="spellStart"/>
            <w:r>
              <w:rPr>
                <w:sz w:val="24"/>
                <w:szCs w:val="24"/>
              </w:rPr>
              <w:t>SiC</w:t>
            </w:r>
            <w:proofErr w:type="spellEnd"/>
          </w:p>
        </w:tc>
        <w:tc>
          <w:tcPr>
            <w:tcW w:w="1278" w:type="dxa"/>
          </w:tcPr>
          <w:p w14:paraId="06F18C46" w14:textId="7D6DAB3B" w:rsidR="00C6471C" w:rsidRDefault="005C3EAB" w:rsidP="00C6471C">
            <w:pPr>
              <w:spacing w:line="480" w:lineRule="auto"/>
              <w:ind w:right="170"/>
              <w:jc w:val="both"/>
              <w:rPr>
                <w:sz w:val="24"/>
                <w:szCs w:val="24"/>
              </w:rPr>
            </w:pPr>
            <w:r>
              <w:rPr>
                <w:sz w:val="24"/>
                <w:szCs w:val="24"/>
              </w:rPr>
              <w:t>400-600</w:t>
            </w:r>
          </w:p>
        </w:tc>
        <w:tc>
          <w:tcPr>
            <w:tcW w:w="1292" w:type="dxa"/>
          </w:tcPr>
          <w:p w14:paraId="7B9F0E40" w14:textId="43FF797C" w:rsidR="00C6471C" w:rsidRDefault="005C3EAB" w:rsidP="00C6471C">
            <w:pPr>
              <w:spacing w:line="480" w:lineRule="auto"/>
              <w:ind w:right="170"/>
              <w:jc w:val="both"/>
              <w:rPr>
                <w:sz w:val="24"/>
                <w:szCs w:val="24"/>
              </w:rPr>
            </w:pPr>
            <w:r>
              <w:rPr>
                <w:sz w:val="24"/>
                <w:szCs w:val="24"/>
              </w:rPr>
              <w:t>400-500</w:t>
            </w:r>
          </w:p>
        </w:tc>
        <w:tc>
          <w:tcPr>
            <w:tcW w:w="1908" w:type="dxa"/>
          </w:tcPr>
          <w:p w14:paraId="1FF2AFA1" w14:textId="0AC84C77" w:rsidR="00C6471C" w:rsidRDefault="005C3EAB" w:rsidP="00C6471C">
            <w:pPr>
              <w:spacing w:line="480" w:lineRule="auto"/>
              <w:ind w:right="170"/>
              <w:jc w:val="both"/>
              <w:rPr>
                <w:sz w:val="24"/>
                <w:szCs w:val="24"/>
              </w:rPr>
            </w:pPr>
            <w:r>
              <w:rPr>
                <w:sz w:val="24"/>
                <w:szCs w:val="24"/>
              </w:rPr>
              <w:t>3-4</w:t>
            </w:r>
          </w:p>
        </w:tc>
        <w:tc>
          <w:tcPr>
            <w:tcW w:w="1717" w:type="dxa"/>
          </w:tcPr>
          <w:p w14:paraId="3C486910" w14:textId="4F161B9D" w:rsidR="00C6471C" w:rsidRDefault="005C3EAB" w:rsidP="00C6471C">
            <w:pPr>
              <w:spacing w:line="480" w:lineRule="auto"/>
              <w:ind w:right="170"/>
              <w:jc w:val="both"/>
              <w:rPr>
                <w:sz w:val="24"/>
                <w:szCs w:val="24"/>
              </w:rPr>
            </w:pPr>
            <w:r>
              <w:rPr>
                <w:sz w:val="24"/>
                <w:szCs w:val="24"/>
              </w:rPr>
              <w:t>120-150</w:t>
            </w:r>
          </w:p>
        </w:tc>
        <w:tc>
          <w:tcPr>
            <w:tcW w:w="1568" w:type="dxa"/>
          </w:tcPr>
          <w:p w14:paraId="40F35FC8" w14:textId="2DC9D40C" w:rsidR="00C6471C" w:rsidRDefault="005C3EAB" w:rsidP="00C6471C">
            <w:pPr>
              <w:spacing w:line="480" w:lineRule="auto"/>
              <w:ind w:right="170"/>
              <w:jc w:val="both"/>
              <w:rPr>
                <w:sz w:val="24"/>
                <w:szCs w:val="24"/>
              </w:rPr>
            </w:pPr>
            <w:r>
              <w:rPr>
                <w:sz w:val="24"/>
                <w:szCs w:val="24"/>
              </w:rPr>
              <w:t>3-4</w:t>
            </w:r>
          </w:p>
        </w:tc>
      </w:tr>
      <w:tr w:rsidR="00C6471C" w14:paraId="19C90A7C" w14:textId="77777777" w:rsidTr="00C6471C">
        <w:tc>
          <w:tcPr>
            <w:tcW w:w="1276" w:type="dxa"/>
          </w:tcPr>
          <w:p w14:paraId="61F5FC1A" w14:textId="6BE7F1E0" w:rsidR="00C6471C" w:rsidRDefault="005C3EAB" w:rsidP="00C6471C">
            <w:pPr>
              <w:spacing w:line="480" w:lineRule="auto"/>
              <w:ind w:right="170"/>
              <w:jc w:val="both"/>
              <w:rPr>
                <w:sz w:val="24"/>
                <w:szCs w:val="24"/>
              </w:rPr>
            </w:pPr>
            <w:r>
              <w:rPr>
                <w:sz w:val="24"/>
                <w:szCs w:val="24"/>
              </w:rPr>
              <w:t>TiO2</w:t>
            </w:r>
          </w:p>
        </w:tc>
        <w:tc>
          <w:tcPr>
            <w:tcW w:w="1278" w:type="dxa"/>
          </w:tcPr>
          <w:p w14:paraId="34D54DAF" w14:textId="5C976010" w:rsidR="00C6471C" w:rsidRDefault="005C3EAB" w:rsidP="00C6471C">
            <w:pPr>
              <w:spacing w:line="480" w:lineRule="auto"/>
              <w:ind w:right="170"/>
              <w:jc w:val="both"/>
              <w:rPr>
                <w:sz w:val="24"/>
                <w:szCs w:val="24"/>
              </w:rPr>
            </w:pPr>
            <w:r>
              <w:rPr>
                <w:sz w:val="24"/>
                <w:szCs w:val="24"/>
              </w:rPr>
              <w:t>150-250</w:t>
            </w:r>
          </w:p>
        </w:tc>
        <w:tc>
          <w:tcPr>
            <w:tcW w:w="1292" w:type="dxa"/>
          </w:tcPr>
          <w:p w14:paraId="7611FD0D" w14:textId="1FDB6FFE" w:rsidR="00C6471C" w:rsidRDefault="005C3EAB" w:rsidP="00C6471C">
            <w:pPr>
              <w:spacing w:line="480" w:lineRule="auto"/>
              <w:ind w:right="170"/>
              <w:jc w:val="both"/>
              <w:rPr>
                <w:sz w:val="24"/>
                <w:szCs w:val="24"/>
              </w:rPr>
            </w:pPr>
            <w:r>
              <w:rPr>
                <w:sz w:val="24"/>
                <w:szCs w:val="24"/>
              </w:rPr>
              <w:t>200-240</w:t>
            </w:r>
          </w:p>
        </w:tc>
        <w:tc>
          <w:tcPr>
            <w:tcW w:w="1908" w:type="dxa"/>
          </w:tcPr>
          <w:p w14:paraId="2B25CAB1" w14:textId="2F4CAD0E" w:rsidR="00C6471C" w:rsidRDefault="005C3EAB" w:rsidP="00C6471C">
            <w:pPr>
              <w:spacing w:line="480" w:lineRule="auto"/>
              <w:ind w:right="170"/>
              <w:jc w:val="both"/>
              <w:rPr>
                <w:sz w:val="24"/>
                <w:szCs w:val="24"/>
              </w:rPr>
            </w:pPr>
            <w:r>
              <w:rPr>
                <w:sz w:val="24"/>
                <w:szCs w:val="24"/>
              </w:rPr>
              <w:t>2-3</w:t>
            </w:r>
          </w:p>
        </w:tc>
        <w:tc>
          <w:tcPr>
            <w:tcW w:w="1717" w:type="dxa"/>
          </w:tcPr>
          <w:p w14:paraId="63DDC296" w14:textId="6E87A69A" w:rsidR="00C6471C" w:rsidRDefault="005C3EAB" w:rsidP="00C6471C">
            <w:pPr>
              <w:spacing w:line="480" w:lineRule="auto"/>
              <w:ind w:right="170"/>
              <w:jc w:val="both"/>
              <w:rPr>
                <w:sz w:val="24"/>
                <w:szCs w:val="24"/>
              </w:rPr>
            </w:pPr>
            <w:r>
              <w:rPr>
                <w:sz w:val="24"/>
                <w:szCs w:val="24"/>
              </w:rPr>
              <w:t>5-10</w:t>
            </w:r>
          </w:p>
        </w:tc>
        <w:tc>
          <w:tcPr>
            <w:tcW w:w="1568" w:type="dxa"/>
          </w:tcPr>
          <w:p w14:paraId="4D7EEFF9" w14:textId="63AED827" w:rsidR="00C6471C" w:rsidRDefault="005C3EAB" w:rsidP="00C6471C">
            <w:pPr>
              <w:spacing w:line="480" w:lineRule="auto"/>
              <w:ind w:right="170"/>
              <w:jc w:val="both"/>
              <w:rPr>
                <w:sz w:val="24"/>
                <w:szCs w:val="24"/>
              </w:rPr>
            </w:pPr>
            <w:r>
              <w:rPr>
                <w:sz w:val="24"/>
                <w:szCs w:val="24"/>
              </w:rPr>
              <w:t>8-9</w:t>
            </w:r>
          </w:p>
        </w:tc>
      </w:tr>
      <w:tr w:rsidR="005C3EAB" w14:paraId="3D6D5DCB" w14:textId="77777777" w:rsidTr="00C6471C">
        <w:tc>
          <w:tcPr>
            <w:tcW w:w="1276" w:type="dxa"/>
          </w:tcPr>
          <w:p w14:paraId="13C3D34E" w14:textId="667B0924" w:rsidR="005C3EAB" w:rsidRDefault="005C3EAB" w:rsidP="00C6471C">
            <w:pPr>
              <w:spacing w:line="480" w:lineRule="auto"/>
              <w:ind w:right="170"/>
              <w:jc w:val="both"/>
              <w:rPr>
                <w:sz w:val="24"/>
                <w:szCs w:val="24"/>
              </w:rPr>
            </w:pPr>
            <w:proofErr w:type="spellStart"/>
            <w:r>
              <w:rPr>
                <w:sz w:val="24"/>
                <w:szCs w:val="24"/>
              </w:rPr>
              <w:t>CuO</w:t>
            </w:r>
            <w:proofErr w:type="spellEnd"/>
          </w:p>
        </w:tc>
        <w:tc>
          <w:tcPr>
            <w:tcW w:w="1278" w:type="dxa"/>
          </w:tcPr>
          <w:p w14:paraId="5A8E038B" w14:textId="6BE6542B" w:rsidR="005C3EAB" w:rsidRDefault="005C3EAB" w:rsidP="00C6471C">
            <w:pPr>
              <w:spacing w:line="480" w:lineRule="auto"/>
              <w:ind w:right="170"/>
              <w:jc w:val="both"/>
              <w:rPr>
                <w:sz w:val="24"/>
                <w:szCs w:val="24"/>
              </w:rPr>
            </w:pPr>
            <w:r>
              <w:rPr>
                <w:sz w:val="24"/>
                <w:szCs w:val="24"/>
              </w:rPr>
              <w:t>70-100</w:t>
            </w:r>
          </w:p>
        </w:tc>
        <w:tc>
          <w:tcPr>
            <w:tcW w:w="1292" w:type="dxa"/>
          </w:tcPr>
          <w:p w14:paraId="152ACBC8" w14:textId="5C8189A8" w:rsidR="005C3EAB" w:rsidRDefault="005C3EAB" w:rsidP="00C6471C">
            <w:pPr>
              <w:spacing w:line="480" w:lineRule="auto"/>
              <w:ind w:right="170"/>
              <w:jc w:val="both"/>
              <w:rPr>
                <w:sz w:val="24"/>
                <w:szCs w:val="24"/>
              </w:rPr>
            </w:pPr>
            <w:r>
              <w:rPr>
                <w:sz w:val="24"/>
                <w:szCs w:val="24"/>
              </w:rPr>
              <w:t>130-180</w:t>
            </w:r>
          </w:p>
        </w:tc>
        <w:tc>
          <w:tcPr>
            <w:tcW w:w="1908" w:type="dxa"/>
          </w:tcPr>
          <w:p w14:paraId="25D87ACB" w14:textId="7ECDFCDC" w:rsidR="005C3EAB" w:rsidRDefault="005C3EAB" w:rsidP="00C6471C">
            <w:pPr>
              <w:spacing w:line="480" w:lineRule="auto"/>
              <w:ind w:right="170"/>
              <w:jc w:val="both"/>
              <w:rPr>
                <w:sz w:val="24"/>
                <w:szCs w:val="24"/>
              </w:rPr>
            </w:pPr>
            <w:r>
              <w:rPr>
                <w:sz w:val="24"/>
                <w:szCs w:val="24"/>
              </w:rPr>
              <w:t>0.7-1.1</w:t>
            </w:r>
          </w:p>
        </w:tc>
        <w:tc>
          <w:tcPr>
            <w:tcW w:w="1717" w:type="dxa"/>
          </w:tcPr>
          <w:p w14:paraId="7CEB8DFE" w14:textId="77D002A3" w:rsidR="005C3EAB" w:rsidRDefault="005C3EAB" w:rsidP="00C6471C">
            <w:pPr>
              <w:spacing w:line="480" w:lineRule="auto"/>
              <w:ind w:right="170"/>
              <w:jc w:val="both"/>
              <w:rPr>
                <w:sz w:val="24"/>
                <w:szCs w:val="24"/>
              </w:rPr>
            </w:pPr>
            <w:r>
              <w:rPr>
                <w:sz w:val="24"/>
                <w:szCs w:val="24"/>
              </w:rPr>
              <w:t>10-15</w:t>
            </w:r>
          </w:p>
        </w:tc>
        <w:tc>
          <w:tcPr>
            <w:tcW w:w="1568" w:type="dxa"/>
          </w:tcPr>
          <w:p w14:paraId="73B337B7" w14:textId="19C84AE3" w:rsidR="005C3EAB" w:rsidRDefault="005C3EAB" w:rsidP="00C6471C">
            <w:pPr>
              <w:spacing w:line="480" w:lineRule="auto"/>
              <w:ind w:right="170"/>
              <w:jc w:val="both"/>
              <w:rPr>
                <w:sz w:val="24"/>
                <w:szCs w:val="24"/>
              </w:rPr>
            </w:pPr>
            <w:r>
              <w:rPr>
                <w:sz w:val="24"/>
                <w:szCs w:val="24"/>
              </w:rPr>
              <w:t>8.9-9.6</w:t>
            </w:r>
          </w:p>
        </w:tc>
      </w:tr>
    </w:tbl>
    <w:p w14:paraId="5A69B811" w14:textId="2A39898A" w:rsidR="00264458" w:rsidRDefault="00EB784E" w:rsidP="00EB784E">
      <w:pPr>
        <w:spacing w:line="276" w:lineRule="auto"/>
        <w:ind w:right="170"/>
        <w:rPr>
          <w:sz w:val="24"/>
          <w:szCs w:val="24"/>
        </w:rPr>
      </w:pPr>
      <w:r w:rsidRPr="00982BFA">
        <w:rPr>
          <w:b/>
          <w:bCs/>
          <w:i/>
          <w:iCs/>
          <w:sz w:val="20"/>
          <w:szCs w:val="20"/>
        </w:rPr>
        <w:t>Source:</w:t>
      </w:r>
      <w:r w:rsidRPr="00982BFA">
        <w:rPr>
          <w:i/>
          <w:iCs/>
          <w:sz w:val="20"/>
          <w:szCs w:val="20"/>
        </w:rPr>
        <w:t xml:space="preserve"> "Properties and Applications of High-Performance Ceramics" edited by </w:t>
      </w:r>
      <w:r w:rsidR="00D90FD4" w:rsidRPr="00982BFA">
        <w:rPr>
          <w:i/>
          <w:iCs/>
          <w:sz w:val="20"/>
          <w:szCs w:val="20"/>
        </w:rPr>
        <w:t>Dong liang</w:t>
      </w:r>
      <w:r w:rsidRPr="00982BFA">
        <w:rPr>
          <w:i/>
          <w:iCs/>
          <w:sz w:val="20"/>
          <w:szCs w:val="20"/>
        </w:rPr>
        <w:t xml:space="preserve"> Jiang and Hua-Tay Lin</w:t>
      </w:r>
    </w:p>
    <w:p w14:paraId="3E8686F4" w14:textId="54C09856" w:rsidR="00EB784E" w:rsidRDefault="00EB784E" w:rsidP="00AF1072">
      <w:pPr>
        <w:spacing w:line="276" w:lineRule="auto"/>
        <w:ind w:right="170"/>
        <w:jc w:val="both"/>
        <w:rPr>
          <w:sz w:val="24"/>
          <w:szCs w:val="24"/>
        </w:rPr>
      </w:pPr>
      <w:r>
        <w:rPr>
          <w:sz w:val="24"/>
          <w:szCs w:val="24"/>
        </w:rPr>
        <w:t>Here are some discussions about the possible reinforcements as shown in the table above:</w:t>
      </w:r>
    </w:p>
    <w:p w14:paraId="4D3E87CE" w14:textId="77777777" w:rsidR="0000788D" w:rsidRDefault="001A335F" w:rsidP="00AF1072">
      <w:pPr>
        <w:spacing w:line="276" w:lineRule="auto"/>
        <w:ind w:right="170"/>
        <w:jc w:val="both"/>
        <w:rPr>
          <w:sz w:val="24"/>
          <w:szCs w:val="24"/>
        </w:rPr>
      </w:pPr>
      <w:r>
        <w:rPr>
          <w:b/>
          <w:sz w:val="24"/>
          <w:szCs w:val="24"/>
        </w:rPr>
        <w:t xml:space="preserve">Strength: </w:t>
      </w:r>
      <w:r>
        <w:rPr>
          <w:sz w:val="24"/>
          <w:szCs w:val="24"/>
        </w:rPr>
        <w:t xml:space="preserve">Alumina and </w:t>
      </w:r>
      <w:proofErr w:type="spellStart"/>
      <w:r>
        <w:rPr>
          <w:sz w:val="24"/>
          <w:szCs w:val="24"/>
        </w:rPr>
        <w:t>SiC</w:t>
      </w:r>
      <w:proofErr w:type="spellEnd"/>
      <w:r>
        <w:rPr>
          <w:sz w:val="24"/>
          <w:szCs w:val="24"/>
        </w:rPr>
        <w:t xml:space="preserve"> have the highest strength, followed by zirconia and TiO2, while CNTs have the lowest strength.</w:t>
      </w:r>
    </w:p>
    <w:p w14:paraId="72ECCB51" w14:textId="77777777" w:rsidR="0000788D" w:rsidRDefault="001A335F" w:rsidP="00AF1072">
      <w:pPr>
        <w:spacing w:line="276" w:lineRule="auto"/>
        <w:ind w:right="170"/>
        <w:jc w:val="both"/>
        <w:rPr>
          <w:sz w:val="24"/>
          <w:szCs w:val="24"/>
        </w:rPr>
      </w:pPr>
      <w:r>
        <w:rPr>
          <w:b/>
          <w:sz w:val="24"/>
          <w:szCs w:val="24"/>
        </w:rPr>
        <w:t xml:space="preserve">Elastic Modulus: </w:t>
      </w:r>
      <w:r>
        <w:rPr>
          <w:sz w:val="24"/>
          <w:szCs w:val="24"/>
        </w:rPr>
        <w:t xml:space="preserve">Alumina has the highest elastic modulus, followed by </w:t>
      </w:r>
      <w:proofErr w:type="spellStart"/>
      <w:r>
        <w:rPr>
          <w:sz w:val="24"/>
          <w:szCs w:val="24"/>
        </w:rPr>
        <w:t>SiC</w:t>
      </w:r>
      <w:proofErr w:type="spellEnd"/>
      <w:r>
        <w:rPr>
          <w:sz w:val="24"/>
          <w:szCs w:val="24"/>
        </w:rPr>
        <w:t xml:space="preserve"> and zirconia, while CNTs and TiO2 have the lowest elastic moduli.</w:t>
      </w:r>
    </w:p>
    <w:p w14:paraId="41AB2AAA" w14:textId="3B8F5BA8" w:rsidR="0000788D" w:rsidRPr="005C3EAB" w:rsidRDefault="001A335F" w:rsidP="00AF1072">
      <w:pPr>
        <w:spacing w:line="276" w:lineRule="auto"/>
        <w:ind w:right="170"/>
        <w:jc w:val="both"/>
        <w:rPr>
          <w:sz w:val="24"/>
          <w:szCs w:val="24"/>
        </w:rPr>
      </w:pPr>
      <w:r>
        <w:rPr>
          <w:b/>
          <w:sz w:val="24"/>
          <w:szCs w:val="24"/>
        </w:rPr>
        <w:t xml:space="preserve">Fracture Toughness: </w:t>
      </w:r>
      <w:r>
        <w:rPr>
          <w:sz w:val="24"/>
          <w:szCs w:val="24"/>
        </w:rPr>
        <w:t xml:space="preserve">Zirconia has the highest fracture toughness, followed by alumina and </w:t>
      </w:r>
      <w:proofErr w:type="spellStart"/>
      <w:r>
        <w:rPr>
          <w:sz w:val="24"/>
          <w:szCs w:val="24"/>
        </w:rPr>
        <w:t>SiC</w:t>
      </w:r>
      <w:proofErr w:type="spellEnd"/>
      <w:r>
        <w:rPr>
          <w:sz w:val="24"/>
          <w:szCs w:val="24"/>
        </w:rPr>
        <w:t>, while CNTs and TiO2 have the lowest fracture toughness.</w:t>
      </w:r>
    </w:p>
    <w:p w14:paraId="5E908513" w14:textId="77777777" w:rsidR="0000788D" w:rsidRDefault="001A335F" w:rsidP="00AF1072">
      <w:pPr>
        <w:spacing w:line="276" w:lineRule="auto"/>
        <w:ind w:right="170"/>
        <w:jc w:val="both"/>
        <w:rPr>
          <w:sz w:val="24"/>
          <w:szCs w:val="24"/>
        </w:rPr>
      </w:pPr>
      <w:r>
        <w:rPr>
          <w:b/>
          <w:sz w:val="24"/>
          <w:szCs w:val="24"/>
        </w:rPr>
        <w:t xml:space="preserve">Thermal Conductivity: </w:t>
      </w:r>
      <w:r>
        <w:rPr>
          <w:sz w:val="24"/>
          <w:szCs w:val="24"/>
        </w:rPr>
        <w:t xml:space="preserve">CNTs have the highest thermal conductivity, followed by </w:t>
      </w:r>
      <w:proofErr w:type="spellStart"/>
      <w:r>
        <w:rPr>
          <w:sz w:val="24"/>
          <w:szCs w:val="24"/>
        </w:rPr>
        <w:t>SiC</w:t>
      </w:r>
      <w:proofErr w:type="spellEnd"/>
      <w:r>
        <w:rPr>
          <w:sz w:val="24"/>
          <w:szCs w:val="24"/>
        </w:rPr>
        <w:t xml:space="preserve"> and alumina, while zirconia and TiO2 have the lowest thermal conductivities.</w:t>
      </w:r>
    </w:p>
    <w:p w14:paraId="69EBC0E1" w14:textId="39F9BA9E" w:rsidR="005B6094" w:rsidRDefault="001A335F" w:rsidP="00AF1072">
      <w:pPr>
        <w:spacing w:line="276" w:lineRule="auto"/>
        <w:ind w:right="170"/>
        <w:jc w:val="both"/>
        <w:rPr>
          <w:sz w:val="24"/>
          <w:szCs w:val="24"/>
        </w:rPr>
      </w:pPr>
      <w:r>
        <w:rPr>
          <w:b/>
          <w:sz w:val="24"/>
          <w:szCs w:val="24"/>
        </w:rPr>
        <w:t>Thermal Expansion Coefficient:</w:t>
      </w:r>
      <w:r>
        <w:rPr>
          <w:sz w:val="24"/>
          <w:szCs w:val="24"/>
        </w:rPr>
        <w:t xml:space="preserve"> CNTs have the lowest thermal expansion coefficient, followed by zirconia and </w:t>
      </w:r>
      <w:proofErr w:type="spellStart"/>
      <w:r>
        <w:rPr>
          <w:sz w:val="24"/>
          <w:szCs w:val="24"/>
        </w:rPr>
        <w:t>SiC</w:t>
      </w:r>
      <w:proofErr w:type="spellEnd"/>
      <w:r>
        <w:rPr>
          <w:sz w:val="24"/>
          <w:szCs w:val="24"/>
        </w:rPr>
        <w:t>, while alumina and TiO2 have the highest thermal expansion coefficients.</w:t>
      </w:r>
    </w:p>
    <w:p w14:paraId="463B268F" w14:textId="75FAD06A" w:rsidR="005B6094" w:rsidRDefault="00D90FD4">
      <w:pPr>
        <w:spacing w:line="276" w:lineRule="auto"/>
        <w:ind w:right="170"/>
        <w:jc w:val="both"/>
        <w:rPr>
          <w:sz w:val="24"/>
          <w:szCs w:val="24"/>
        </w:rPr>
      </w:pPr>
      <w:r w:rsidRPr="00D90FD4">
        <w:rPr>
          <w:sz w:val="24"/>
          <w:szCs w:val="24"/>
        </w:rPr>
        <w:t xml:space="preserve">The type of reinforcement to utilize in borosilicate composites relies on the desired qualities of the material and the intended use. Alumina and </w:t>
      </w:r>
      <w:proofErr w:type="spellStart"/>
      <w:r w:rsidRPr="00D90FD4">
        <w:rPr>
          <w:sz w:val="24"/>
          <w:szCs w:val="24"/>
        </w:rPr>
        <w:t>SiC</w:t>
      </w:r>
      <w:proofErr w:type="spellEnd"/>
      <w:r w:rsidRPr="00D90FD4">
        <w:rPr>
          <w:sz w:val="24"/>
          <w:szCs w:val="24"/>
        </w:rPr>
        <w:t xml:space="preserve"> are good options for applications requiring high strength and stiffness, zirconia is a good choice for those requiring high fracture toughness, CNTs are a good option for those requiring high thermal conductivity and low thermal expansion coefficient, and TiO2 can be used for </w:t>
      </w:r>
      <w:r w:rsidRPr="00D90FD4">
        <w:rPr>
          <w:sz w:val="24"/>
          <w:szCs w:val="24"/>
        </w:rPr>
        <w:lastRenderedPageBreak/>
        <w:t>those requiring a lower strength composite with UV resistance and self-cleaning capability.</w:t>
      </w:r>
    </w:p>
    <w:p w14:paraId="3C563A5D" w14:textId="77777777" w:rsidR="00CA73EA" w:rsidRPr="00D1624F" w:rsidRDefault="00CA73EA">
      <w:pPr>
        <w:spacing w:line="276" w:lineRule="auto"/>
        <w:ind w:right="170"/>
        <w:jc w:val="both"/>
        <w:rPr>
          <w:sz w:val="24"/>
          <w:szCs w:val="24"/>
        </w:rPr>
      </w:pPr>
    </w:p>
    <w:p w14:paraId="45525A34" w14:textId="7542E121" w:rsidR="0000788D" w:rsidRDefault="005B6094">
      <w:pPr>
        <w:pStyle w:val="Heading3"/>
        <w:spacing w:line="276" w:lineRule="auto"/>
        <w:ind w:right="170"/>
        <w:jc w:val="both"/>
        <w:rPr>
          <w:rFonts w:ascii="Times New Roman" w:eastAsia="Times New Roman" w:hAnsi="Times New Roman" w:cs="Times New Roman"/>
          <w:b/>
          <w:color w:val="000000"/>
        </w:rPr>
      </w:pPr>
      <w:bookmarkStart w:id="33" w:name="_Toc134570785"/>
      <w:r>
        <w:rPr>
          <w:rFonts w:ascii="Times New Roman" w:eastAsia="Times New Roman" w:hAnsi="Times New Roman" w:cs="Times New Roman"/>
          <w:b/>
          <w:color w:val="000000"/>
        </w:rPr>
        <w:t xml:space="preserve">4.4 </w:t>
      </w:r>
      <w:r w:rsidR="001A335F">
        <w:rPr>
          <w:rFonts w:ascii="Times New Roman" w:eastAsia="Times New Roman" w:hAnsi="Times New Roman" w:cs="Times New Roman"/>
          <w:b/>
          <w:color w:val="000000"/>
        </w:rPr>
        <w:t>Justification of Alumina:</w:t>
      </w:r>
      <w:bookmarkEnd w:id="33"/>
      <w:r w:rsidR="001A335F">
        <w:rPr>
          <w:rFonts w:ascii="Times New Roman" w:eastAsia="Times New Roman" w:hAnsi="Times New Roman" w:cs="Times New Roman"/>
          <w:b/>
          <w:color w:val="000000"/>
        </w:rPr>
        <w:t xml:space="preserve"> </w:t>
      </w:r>
    </w:p>
    <w:p w14:paraId="5A2C7AC2" w14:textId="77777777" w:rsidR="00CA73EA" w:rsidRPr="00CA73EA" w:rsidRDefault="00CA73EA" w:rsidP="00CA73EA">
      <w:pPr>
        <w:spacing w:line="276" w:lineRule="auto"/>
        <w:ind w:right="170"/>
        <w:jc w:val="both"/>
        <w:rPr>
          <w:sz w:val="24"/>
          <w:szCs w:val="24"/>
        </w:rPr>
      </w:pPr>
      <w:r w:rsidRPr="00CA73EA">
        <w:rPr>
          <w:sz w:val="24"/>
          <w:szCs w:val="24"/>
        </w:rPr>
        <w:t>Alumina is a preferred reinforcement material for borosilicate composites due to its high hardness and wear resistance. The improved mechanical characteristics of the resulting composite material, which is made of borosilicate and alumina, include higher hardness, strength, and stiffness.</w:t>
      </w:r>
    </w:p>
    <w:p w14:paraId="5FFCA5AF" w14:textId="5C48FF0D" w:rsidR="00CA73EA" w:rsidRDefault="00CA73EA" w:rsidP="00CA73EA">
      <w:pPr>
        <w:spacing w:line="276" w:lineRule="auto"/>
        <w:ind w:right="170"/>
        <w:jc w:val="both"/>
        <w:rPr>
          <w:sz w:val="24"/>
          <w:szCs w:val="24"/>
        </w:rPr>
      </w:pPr>
      <w:r w:rsidRPr="00CA73EA">
        <w:rPr>
          <w:sz w:val="24"/>
          <w:szCs w:val="24"/>
        </w:rPr>
        <w:t xml:space="preserve">Alumina's exceptional hardness is one of the primary factors making it a great reinforcement material for borosilicate. The Mohs scale gives alumina a hardness grade of 9, which is much higher than </w:t>
      </w:r>
      <w:r>
        <w:rPr>
          <w:sz w:val="24"/>
          <w:szCs w:val="24"/>
        </w:rPr>
        <w:t xml:space="preserve">the </w:t>
      </w:r>
      <w:r w:rsidRPr="00CA73EA">
        <w:rPr>
          <w:sz w:val="24"/>
          <w:szCs w:val="24"/>
        </w:rPr>
        <w:t>borosilicate's rating of 7.5. Alumina particles operate as hard inclusions that raise the composite's overall hardness when they are mixed with borosilicate.</w:t>
      </w:r>
    </w:p>
    <w:p w14:paraId="133ECB4E" w14:textId="77777777" w:rsidR="00CA73EA" w:rsidRPr="00CA73EA" w:rsidRDefault="00CA73EA" w:rsidP="00CA73EA">
      <w:pPr>
        <w:spacing w:line="276" w:lineRule="auto"/>
        <w:ind w:right="170"/>
        <w:jc w:val="both"/>
        <w:rPr>
          <w:sz w:val="24"/>
          <w:szCs w:val="24"/>
        </w:rPr>
      </w:pPr>
      <w:r w:rsidRPr="00CA73EA">
        <w:rPr>
          <w:sz w:val="24"/>
          <w:szCs w:val="24"/>
        </w:rPr>
        <w:t>Alumina, in addition to its great hardness, has a small particle size, which allows it to diffuse evenly throughout the borosilicate matrix. The reinforcing particles are evenly distributed throughout the composite material, guaranteeing uniform characteristics throughout.</w:t>
      </w:r>
    </w:p>
    <w:p w14:paraId="537A0E4C" w14:textId="3E8429FB" w:rsidR="00CA73EA" w:rsidRDefault="00CA73EA" w:rsidP="00264458">
      <w:pPr>
        <w:spacing w:line="276" w:lineRule="auto"/>
        <w:ind w:right="170"/>
        <w:jc w:val="both"/>
        <w:rPr>
          <w:sz w:val="24"/>
          <w:szCs w:val="24"/>
        </w:rPr>
      </w:pPr>
      <w:r w:rsidRPr="00CA73EA">
        <w:rPr>
          <w:sz w:val="24"/>
          <w:szCs w:val="24"/>
        </w:rPr>
        <w:t>Additionally, because of its superior wear resistance, alumina is especially beneficial in applications where the composite material is subjected to high levels of abrasion. The wear resistance of the composite can be greatly increased by adding alumina particles to borosilicate, making it suitable for use in a range of engineering and industrial applications.</w:t>
      </w:r>
    </w:p>
    <w:p w14:paraId="68A8B8C4" w14:textId="77777777" w:rsidR="00CA73EA" w:rsidRDefault="00CA73EA" w:rsidP="00264458">
      <w:pPr>
        <w:spacing w:line="276" w:lineRule="auto"/>
        <w:ind w:right="170"/>
        <w:jc w:val="both"/>
        <w:rPr>
          <w:sz w:val="24"/>
          <w:szCs w:val="24"/>
        </w:rPr>
      </w:pPr>
    </w:p>
    <w:p w14:paraId="050256C5" w14:textId="7A8FDDC5" w:rsidR="00A439E5" w:rsidRDefault="00CA73EA" w:rsidP="00D1624F">
      <w:pPr>
        <w:spacing w:line="276" w:lineRule="auto"/>
        <w:ind w:right="170"/>
        <w:jc w:val="both"/>
        <w:rPr>
          <w:bCs/>
          <w:sz w:val="24"/>
          <w:szCs w:val="24"/>
        </w:rPr>
      </w:pPr>
      <w:r>
        <w:rPr>
          <w:bCs/>
          <w:sz w:val="24"/>
          <w:szCs w:val="24"/>
        </w:rPr>
        <w:t>The below</w:t>
      </w:r>
      <w:r w:rsidR="00264458">
        <w:rPr>
          <w:bCs/>
          <w:sz w:val="24"/>
          <w:szCs w:val="24"/>
        </w:rPr>
        <w:t xml:space="preserve"> table </w:t>
      </w:r>
      <w:r w:rsidR="005B6094">
        <w:rPr>
          <w:bCs/>
          <w:sz w:val="24"/>
          <w:szCs w:val="24"/>
        </w:rPr>
        <w:t xml:space="preserve">shows the </w:t>
      </w:r>
      <w:r w:rsidR="00264458">
        <w:rPr>
          <w:bCs/>
          <w:sz w:val="24"/>
          <w:szCs w:val="24"/>
        </w:rPr>
        <w:t>Predicted Combined Properties when Possible Reinforcements</w:t>
      </w:r>
      <w:r>
        <w:rPr>
          <w:bCs/>
          <w:sz w:val="24"/>
          <w:szCs w:val="24"/>
        </w:rPr>
        <w:t xml:space="preserve"> are </w:t>
      </w:r>
      <w:r w:rsidR="00A439E5">
        <w:rPr>
          <w:bCs/>
          <w:sz w:val="24"/>
          <w:szCs w:val="24"/>
        </w:rPr>
        <w:t>Mixed with Borosilicate</w:t>
      </w:r>
    </w:p>
    <w:p w14:paraId="0A8844D5" w14:textId="77777777" w:rsidR="00740C62" w:rsidRDefault="00740C62" w:rsidP="00D1624F">
      <w:pPr>
        <w:spacing w:line="276" w:lineRule="auto"/>
        <w:ind w:right="170"/>
        <w:jc w:val="both"/>
        <w:rPr>
          <w:bCs/>
          <w:sz w:val="24"/>
          <w:szCs w:val="24"/>
        </w:rPr>
      </w:pPr>
    </w:p>
    <w:p w14:paraId="38031E99" w14:textId="77777777" w:rsidR="00CA73EA" w:rsidRDefault="00CA73EA" w:rsidP="00D1624F">
      <w:pPr>
        <w:spacing w:line="276" w:lineRule="auto"/>
        <w:ind w:right="170"/>
        <w:jc w:val="both"/>
        <w:rPr>
          <w:bCs/>
          <w:sz w:val="24"/>
          <w:szCs w:val="24"/>
        </w:rPr>
      </w:pPr>
    </w:p>
    <w:p w14:paraId="60402465" w14:textId="77777777" w:rsidR="00CA73EA" w:rsidRDefault="00CA73EA" w:rsidP="00D1624F">
      <w:pPr>
        <w:spacing w:line="276" w:lineRule="auto"/>
        <w:ind w:right="170"/>
        <w:jc w:val="both"/>
        <w:rPr>
          <w:sz w:val="24"/>
          <w:szCs w:val="24"/>
        </w:rPr>
      </w:pPr>
    </w:p>
    <w:p w14:paraId="7F1C0F1D" w14:textId="77777777" w:rsidR="00502C3F" w:rsidRDefault="00502C3F" w:rsidP="00502C3F">
      <w:pPr>
        <w:spacing w:line="276" w:lineRule="auto"/>
        <w:ind w:right="170"/>
        <w:rPr>
          <w:sz w:val="24"/>
          <w:szCs w:val="24"/>
        </w:rPr>
      </w:pPr>
    </w:p>
    <w:p w14:paraId="220322D4" w14:textId="77777777" w:rsidR="007C66E7" w:rsidRDefault="007C66E7" w:rsidP="00502C3F">
      <w:pPr>
        <w:spacing w:line="276" w:lineRule="auto"/>
        <w:ind w:right="170"/>
        <w:rPr>
          <w:sz w:val="24"/>
          <w:szCs w:val="24"/>
        </w:rPr>
      </w:pPr>
    </w:p>
    <w:p w14:paraId="570DD6AD" w14:textId="77777777" w:rsidR="00004AE6" w:rsidRDefault="00004AE6" w:rsidP="00502C3F">
      <w:pPr>
        <w:spacing w:line="276" w:lineRule="auto"/>
        <w:ind w:right="170"/>
        <w:rPr>
          <w:sz w:val="24"/>
          <w:szCs w:val="24"/>
        </w:rPr>
      </w:pPr>
    </w:p>
    <w:p w14:paraId="784A99C4" w14:textId="77777777" w:rsidR="00004AE6" w:rsidRPr="00502C3F" w:rsidRDefault="00004AE6" w:rsidP="00502C3F">
      <w:pPr>
        <w:spacing w:line="276" w:lineRule="auto"/>
        <w:ind w:right="170"/>
        <w:rPr>
          <w:sz w:val="24"/>
          <w:szCs w:val="24"/>
        </w:rPr>
      </w:pPr>
    </w:p>
    <w:p w14:paraId="66D5257F" w14:textId="3810AC68" w:rsidR="00502C3F" w:rsidRPr="00502C3F" w:rsidRDefault="00822754" w:rsidP="00E47A79">
      <w:pPr>
        <w:pStyle w:val="Caption"/>
      </w:pPr>
      <w:bookmarkStart w:id="34" w:name="_Toc134573515"/>
      <w:bookmarkStart w:id="35" w:name="_Toc134612550"/>
      <w:bookmarkStart w:id="36" w:name="_Toc134614065"/>
      <w:r>
        <w:t xml:space="preserve">Table </w:t>
      </w:r>
      <w:r>
        <w:fldChar w:fldCharType="begin"/>
      </w:r>
      <w:r>
        <w:instrText xml:space="preserve"> SEQ Table \* ARABIC </w:instrText>
      </w:r>
      <w:r>
        <w:fldChar w:fldCharType="separate"/>
      </w:r>
      <w:r w:rsidR="008C39D0">
        <w:rPr>
          <w:noProof/>
        </w:rPr>
        <w:t>2</w:t>
      </w:r>
      <w:r>
        <w:fldChar w:fldCharType="end"/>
      </w:r>
      <w:r>
        <w:t xml:space="preserve"> </w:t>
      </w:r>
      <w:r w:rsidR="00502C3F" w:rsidRPr="00502C3F">
        <w:rPr>
          <w:b/>
          <w:bCs/>
        </w:rPr>
        <w:t>:</w:t>
      </w:r>
      <w:r w:rsidR="00502C3F" w:rsidRPr="00502C3F">
        <w:t xml:space="preserve"> Comparison of Predicted combined properties.</w:t>
      </w:r>
      <w:bookmarkEnd w:id="34"/>
      <w:bookmarkEnd w:id="35"/>
      <w:bookmarkEnd w:id="36"/>
    </w:p>
    <w:tbl>
      <w:tblPr>
        <w:tblStyle w:val="TableGrid"/>
        <w:tblW w:w="8926" w:type="dxa"/>
        <w:tblLayout w:type="fixed"/>
        <w:tblLook w:val="04A0" w:firstRow="1" w:lastRow="0" w:firstColumn="1" w:lastColumn="0" w:noHBand="0" w:noVBand="1"/>
      </w:tblPr>
      <w:tblGrid>
        <w:gridCol w:w="1696"/>
        <w:gridCol w:w="1247"/>
        <w:gridCol w:w="1276"/>
        <w:gridCol w:w="1730"/>
        <w:gridCol w:w="1559"/>
        <w:gridCol w:w="1418"/>
      </w:tblGrid>
      <w:tr w:rsidR="00996338" w14:paraId="03B39069" w14:textId="77777777" w:rsidTr="00D1624F">
        <w:trPr>
          <w:trHeight w:val="1130"/>
        </w:trPr>
        <w:tc>
          <w:tcPr>
            <w:tcW w:w="1696" w:type="dxa"/>
          </w:tcPr>
          <w:p w14:paraId="5A2F733C" w14:textId="77777777" w:rsidR="006C72E3" w:rsidRPr="00D1624F" w:rsidRDefault="006C72E3" w:rsidP="00D1624F">
            <w:pPr>
              <w:ind w:right="170"/>
              <w:jc w:val="center"/>
              <w:rPr>
                <w:b/>
                <w:bCs/>
              </w:rPr>
            </w:pPr>
            <w:r w:rsidRPr="00D1624F">
              <w:rPr>
                <w:b/>
                <w:bCs/>
              </w:rPr>
              <w:lastRenderedPageBreak/>
              <w:t>Composite</w:t>
            </w:r>
          </w:p>
          <w:p w14:paraId="6D1FFFC4" w14:textId="77777777" w:rsidR="006C72E3" w:rsidRPr="00D1624F" w:rsidRDefault="006C72E3" w:rsidP="00D1624F">
            <w:pPr>
              <w:ind w:right="170"/>
              <w:jc w:val="center"/>
              <w:rPr>
                <w:b/>
                <w:bCs/>
              </w:rPr>
            </w:pPr>
            <w:r w:rsidRPr="00D1624F">
              <w:rPr>
                <w:b/>
                <w:bCs/>
              </w:rPr>
              <w:t>+</w:t>
            </w:r>
          </w:p>
          <w:p w14:paraId="6FE41DFE" w14:textId="4B16446C" w:rsidR="006C72E3" w:rsidRPr="00D1624F" w:rsidRDefault="006C72E3" w:rsidP="00D1624F">
            <w:pPr>
              <w:ind w:right="170"/>
              <w:jc w:val="center"/>
              <w:rPr>
                <w:b/>
                <w:bCs/>
              </w:rPr>
            </w:pPr>
            <w:r w:rsidRPr="00D1624F">
              <w:rPr>
                <w:b/>
                <w:bCs/>
              </w:rPr>
              <w:t>Reinforcement</w:t>
            </w:r>
          </w:p>
        </w:tc>
        <w:tc>
          <w:tcPr>
            <w:tcW w:w="1247" w:type="dxa"/>
          </w:tcPr>
          <w:p w14:paraId="14B00623" w14:textId="056B9872" w:rsidR="006C72E3" w:rsidRPr="00D1624F" w:rsidRDefault="006C72E3" w:rsidP="006C72E3">
            <w:pPr>
              <w:spacing w:line="360" w:lineRule="auto"/>
              <w:ind w:right="170"/>
              <w:jc w:val="center"/>
              <w:rPr>
                <w:b/>
                <w:bCs/>
              </w:rPr>
            </w:pPr>
            <w:r w:rsidRPr="00D1624F">
              <w:rPr>
                <w:b/>
                <w:bCs/>
              </w:rPr>
              <w:t>Strength</w:t>
            </w:r>
          </w:p>
          <w:p w14:paraId="2B153E61" w14:textId="34B5F4F5" w:rsidR="006C72E3" w:rsidRPr="00D1624F" w:rsidRDefault="006C72E3" w:rsidP="006C72E3">
            <w:pPr>
              <w:spacing w:line="360" w:lineRule="auto"/>
              <w:ind w:right="170"/>
              <w:jc w:val="center"/>
              <w:rPr>
                <w:b/>
                <w:bCs/>
              </w:rPr>
            </w:pPr>
            <w:r w:rsidRPr="00D1624F">
              <w:rPr>
                <w:b/>
                <w:bCs/>
              </w:rPr>
              <w:t>(MPa)</w:t>
            </w:r>
          </w:p>
        </w:tc>
        <w:tc>
          <w:tcPr>
            <w:tcW w:w="1276" w:type="dxa"/>
          </w:tcPr>
          <w:p w14:paraId="08AFE5E5" w14:textId="77777777" w:rsidR="006C72E3" w:rsidRPr="00D1624F" w:rsidRDefault="006C72E3" w:rsidP="006C72E3">
            <w:pPr>
              <w:spacing w:line="360" w:lineRule="auto"/>
              <w:ind w:right="170"/>
              <w:jc w:val="center"/>
              <w:rPr>
                <w:b/>
                <w:bCs/>
              </w:rPr>
            </w:pPr>
            <w:r w:rsidRPr="00D1624F">
              <w:rPr>
                <w:b/>
                <w:bCs/>
              </w:rPr>
              <w:t>Elastic</w:t>
            </w:r>
          </w:p>
          <w:p w14:paraId="2A9C90C6" w14:textId="77777777" w:rsidR="006C72E3" w:rsidRPr="00D1624F" w:rsidRDefault="006C72E3" w:rsidP="006C72E3">
            <w:pPr>
              <w:spacing w:line="360" w:lineRule="auto"/>
              <w:ind w:right="170"/>
              <w:jc w:val="center"/>
              <w:rPr>
                <w:b/>
                <w:bCs/>
              </w:rPr>
            </w:pPr>
            <w:r w:rsidRPr="00D1624F">
              <w:rPr>
                <w:b/>
                <w:bCs/>
              </w:rPr>
              <w:t>Modulus</w:t>
            </w:r>
          </w:p>
          <w:p w14:paraId="6906CF99" w14:textId="6C4E9004" w:rsidR="006C72E3" w:rsidRPr="00D1624F" w:rsidRDefault="006C72E3" w:rsidP="006C72E3">
            <w:pPr>
              <w:spacing w:line="360" w:lineRule="auto"/>
              <w:ind w:right="170"/>
              <w:jc w:val="center"/>
              <w:rPr>
                <w:b/>
                <w:bCs/>
              </w:rPr>
            </w:pPr>
            <w:r w:rsidRPr="00D1624F">
              <w:rPr>
                <w:b/>
                <w:bCs/>
              </w:rPr>
              <w:t>(</w:t>
            </w:r>
            <w:proofErr w:type="spellStart"/>
            <w:r w:rsidRPr="00D1624F">
              <w:rPr>
                <w:b/>
                <w:bCs/>
              </w:rPr>
              <w:t>GPa</w:t>
            </w:r>
            <w:proofErr w:type="spellEnd"/>
            <w:r w:rsidRPr="00D1624F">
              <w:rPr>
                <w:b/>
                <w:bCs/>
              </w:rPr>
              <w:t>)</w:t>
            </w:r>
          </w:p>
        </w:tc>
        <w:tc>
          <w:tcPr>
            <w:tcW w:w="1730" w:type="dxa"/>
          </w:tcPr>
          <w:p w14:paraId="25839E4B" w14:textId="77777777" w:rsidR="006C72E3" w:rsidRPr="00D1624F" w:rsidRDefault="006C72E3" w:rsidP="00D1624F">
            <w:pPr>
              <w:spacing w:line="276" w:lineRule="auto"/>
              <w:ind w:right="170"/>
              <w:jc w:val="center"/>
              <w:rPr>
                <w:b/>
                <w:bCs/>
              </w:rPr>
            </w:pPr>
            <w:r w:rsidRPr="00D1624F">
              <w:rPr>
                <w:b/>
                <w:bCs/>
              </w:rPr>
              <w:t>Fracture</w:t>
            </w:r>
          </w:p>
          <w:p w14:paraId="703D5F9D" w14:textId="77777777" w:rsidR="00D1624F" w:rsidRPr="00D1624F" w:rsidRDefault="006C72E3" w:rsidP="00D1624F">
            <w:pPr>
              <w:spacing w:line="276" w:lineRule="auto"/>
              <w:ind w:right="170"/>
              <w:jc w:val="center"/>
              <w:rPr>
                <w:b/>
                <w:bCs/>
              </w:rPr>
            </w:pPr>
            <w:r w:rsidRPr="00D1624F">
              <w:rPr>
                <w:b/>
                <w:bCs/>
              </w:rPr>
              <w:t>Toughness</w:t>
            </w:r>
          </w:p>
          <w:p w14:paraId="455721E9" w14:textId="148C9503" w:rsidR="006C72E3" w:rsidRPr="00D1624F" w:rsidRDefault="006C72E3" w:rsidP="00D1624F">
            <w:pPr>
              <w:spacing w:line="276" w:lineRule="auto"/>
              <w:ind w:right="170"/>
              <w:jc w:val="center"/>
              <w:rPr>
                <w:b/>
                <w:bCs/>
              </w:rPr>
            </w:pPr>
            <w:r w:rsidRPr="00D1624F">
              <w:rPr>
                <w:b/>
                <w:bCs/>
              </w:rPr>
              <w:t>(MPa/m^(1/2))</w:t>
            </w:r>
          </w:p>
        </w:tc>
        <w:tc>
          <w:tcPr>
            <w:tcW w:w="1559" w:type="dxa"/>
          </w:tcPr>
          <w:p w14:paraId="3EBA16A7" w14:textId="77777777" w:rsidR="006C72E3" w:rsidRPr="00D1624F" w:rsidRDefault="006C72E3" w:rsidP="00D1624F">
            <w:pPr>
              <w:ind w:right="170"/>
              <w:jc w:val="center"/>
              <w:rPr>
                <w:b/>
                <w:bCs/>
              </w:rPr>
            </w:pPr>
            <w:r w:rsidRPr="00D1624F">
              <w:rPr>
                <w:b/>
                <w:bCs/>
              </w:rPr>
              <w:t>Thermal</w:t>
            </w:r>
          </w:p>
          <w:p w14:paraId="024D7A58" w14:textId="77777777" w:rsidR="006C72E3" w:rsidRPr="00D1624F" w:rsidRDefault="006C72E3" w:rsidP="00D1624F">
            <w:pPr>
              <w:ind w:right="170"/>
              <w:jc w:val="center"/>
              <w:rPr>
                <w:b/>
                <w:bCs/>
              </w:rPr>
            </w:pPr>
            <w:r w:rsidRPr="00D1624F">
              <w:rPr>
                <w:b/>
                <w:bCs/>
              </w:rPr>
              <w:t>Conductivity</w:t>
            </w:r>
          </w:p>
          <w:p w14:paraId="3ABCAEC1" w14:textId="1E895A64" w:rsidR="006C72E3" w:rsidRPr="00D1624F" w:rsidRDefault="006C72E3" w:rsidP="00D1624F">
            <w:pPr>
              <w:ind w:right="170"/>
              <w:jc w:val="center"/>
              <w:rPr>
                <w:b/>
                <w:bCs/>
              </w:rPr>
            </w:pPr>
            <w:r w:rsidRPr="00D1624F">
              <w:rPr>
                <w:b/>
                <w:bCs/>
              </w:rPr>
              <w:t>(W/</w:t>
            </w:r>
            <w:proofErr w:type="spellStart"/>
            <w:r w:rsidRPr="00D1624F">
              <w:rPr>
                <w:b/>
                <w:bCs/>
              </w:rPr>
              <w:t>mK</w:t>
            </w:r>
            <w:proofErr w:type="spellEnd"/>
            <w:r w:rsidRPr="00D1624F">
              <w:rPr>
                <w:b/>
                <w:bCs/>
              </w:rPr>
              <w:t>)</w:t>
            </w:r>
          </w:p>
        </w:tc>
        <w:tc>
          <w:tcPr>
            <w:tcW w:w="1418" w:type="dxa"/>
          </w:tcPr>
          <w:p w14:paraId="7C3348B9" w14:textId="77777777" w:rsidR="006C72E3" w:rsidRPr="00D1624F" w:rsidRDefault="006C72E3" w:rsidP="006C72E3">
            <w:pPr>
              <w:spacing w:line="360" w:lineRule="auto"/>
              <w:ind w:right="170"/>
              <w:jc w:val="center"/>
              <w:rPr>
                <w:b/>
                <w:bCs/>
              </w:rPr>
            </w:pPr>
            <w:r w:rsidRPr="00D1624F">
              <w:rPr>
                <w:b/>
                <w:bCs/>
              </w:rPr>
              <w:t>Thermal</w:t>
            </w:r>
          </w:p>
          <w:p w14:paraId="0F207250" w14:textId="77777777" w:rsidR="006C72E3" w:rsidRPr="00D1624F" w:rsidRDefault="006C72E3" w:rsidP="006C72E3">
            <w:pPr>
              <w:spacing w:line="360" w:lineRule="auto"/>
              <w:ind w:right="170"/>
              <w:jc w:val="center"/>
              <w:rPr>
                <w:b/>
                <w:bCs/>
              </w:rPr>
            </w:pPr>
            <w:r w:rsidRPr="00D1624F">
              <w:rPr>
                <w:b/>
                <w:bCs/>
              </w:rPr>
              <w:t>Expansion</w:t>
            </w:r>
          </w:p>
          <w:p w14:paraId="0F40AD46" w14:textId="77777777" w:rsidR="006C72E3" w:rsidRPr="00D1624F" w:rsidRDefault="006C72E3" w:rsidP="006C72E3">
            <w:pPr>
              <w:spacing w:line="360" w:lineRule="auto"/>
              <w:ind w:right="170"/>
              <w:jc w:val="center"/>
              <w:rPr>
                <w:b/>
                <w:bCs/>
              </w:rPr>
            </w:pPr>
            <w:r w:rsidRPr="00D1624F">
              <w:rPr>
                <w:b/>
                <w:bCs/>
              </w:rPr>
              <w:t>Coefficient</w:t>
            </w:r>
          </w:p>
          <w:p w14:paraId="7388E40C" w14:textId="76AE108E" w:rsidR="006C72E3" w:rsidRPr="00D1624F" w:rsidRDefault="006C72E3" w:rsidP="006C72E3">
            <w:pPr>
              <w:spacing w:line="360" w:lineRule="auto"/>
              <w:ind w:right="170"/>
              <w:jc w:val="center"/>
              <w:rPr>
                <w:b/>
                <w:bCs/>
              </w:rPr>
            </w:pPr>
            <w:r w:rsidRPr="00D1624F">
              <w:rPr>
                <w:b/>
                <w:bCs/>
              </w:rPr>
              <w:t>(10^-6/K)</w:t>
            </w:r>
          </w:p>
        </w:tc>
      </w:tr>
      <w:tr w:rsidR="00996338" w14:paraId="717B5495" w14:textId="77777777" w:rsidTr="00D1624F">
        <w:tc>
          <w:tcPr>
            <w:tcW w:w="1696" w:type="dxa"/>
          </w:tcPr>
          <w:p w14:paraId="1AB7B68E" w14:textId="176B78DB" w:rsidR="006C72E3" w:rsidRDefault="006C72E3" w:rsidP="00F26473">
            <w:pPr>
              <w:spacing w:line="480" w:lineRule="auto"/>
              <w:ind w:right="170"/>
              <w:jc w:val="center"/>
              <w:rPr>
                <w:sz w:val="24"/>
                <w:szCs w:val="24"/>
              </w:rPr>
            </w:pPr>
            <w:r>
              <w:rPr>
                <w:sz w:val="24"/>
                <w:szCs w:val="24"/>
              </w:rPr>
              <w:t>Borosilicate</w:t>
            </w:r>
          </w:p>
        </w:tc>
        <w:tc>
          <w:tcPr>
            <w:tcW w:w="1247" w:type="dxa"/>
          </w:tcPr>
          <w:p w14:paraId="3E73492C" w14:textId="5E401B27" w:rsidR="006C72E3" w:rsidRPr="00996338" w:rsidRDefault="00996338" w:rsidP="006C72E3">
            <w:pPr>
              <w:spacing w:line="480" w:lineRule="auto"/>
              <w:ind w:right="170"/>
              <w:rPr>
                <w:sz w:val="24"/>
                <w:szCs w:val="24"/>
              </w:rPr>
            </w:pPr>
            <w:r>
              <w:rPr>
                <w:sz w:val="24"/>
                <w:szCs w:val="24"/>
              </w:rPr>
              <w:t xml:space="preserve">  </w:t>
            </w:r>
            <w:r w:rsidR="006C72E3" w:rsidRPr="00996338">
              <w:rPr>
                <w:sz w:val="24"/>
                <w:szCs w:val="24"/>
              </w:rPr>
              <w:t>50-100</w:t>
            </w:r>
          </w:p>
        </w:tc>
        <w:tc>
          <w:tcPr>
            <w:tcW w:w="1276" w:type="dxa"/>
          </w:tcPr>
          <w:p w14:paraId="67CAECEE" w14:textId="6EB94825" w:rsidR="006C72E3" w:rsidRDefault="006C72E3" w:rsidP="00F26473">
            <w:pPr>
              <w:spacing w:line="480" w:lineRule="auto"/>
              <w:ind w:right="170"/>
              <w:jc w:val="center"/>
              <w:rPr>
                <w:sz w:val="24"/>
                <w:szCs w:val="24"/>
              </w:rPr>
            </w:pPr>
            <w:r>
              <w:rPr>
                <w:sz w:val="24"/>
                <w:szCs w:val="24"/>
              </w:rPr>
              <w:t>65-70</w:t>
            </w:r>
          </w:p>
        </w:tc>
        <w:tc>
          <w:tcPr>
            <w:tcW w:w="1730" w:type="dxa"/>
          </w:tcPr>
          <w:p w14:paraId="6EF05F65" w14:textId="43669A11" w:rsidR="006C72E3" w:rsidRDefault="006C72E3" w:rsidP="00F26473">
            <w:pPr>
              <w:spacing w:line="480" w:lineRule="auto"/>
              <w:ind w:right="170"/>
              <w:jc w:val="center"/>
              <w:rPr>
                <w:sz w:val="24"/>
                <w:szCs w:val="24"/>
              </w:rPr>
            </w:pPr>
            <w:r>
              <w:rPr>
                <w:sz w:val="24"/>
                <w:szCs w:val="24"/>
              </w:rPr>
              <w:t>0.7-1.2</w:t>
            </w:r>
          </w:p>
        </w:tc>
        <w:tc>
          <w:tcPr>
            <w:tcW w:w="1559" w:type="dxa"/>
          </w:tcPr>
          <w:p w14:paraId="168885FA" w14:textId="6B1DFACA" w:rsidR="006C72E3" w:rsidRDefault="006C72E3" w:rsidP="00F26473">
            <w:pPr>
              <w:spacing w:line="480" w:lineRule="auto"/>
              <w:ind w:right="170"/>
              <w:jc w:val="center"/>
              <w:rPr>
                <w:sz w:val="24"/>
                <w:szCs w:val="24"/>
              </w:rPr>
            </w:pPr>
            <w:r>
              <w:rPr>
                <w:sz w:val="24"/>
                <w:szCs w:val="24"/>
              </w:rPr>
              <w:t>1.2-1.5</w:t>
            </w:r>
          </w:p>
        </w:tc>
        <w:tc>
          <w:tcPr>
            <w:tcW w:w="1418" w:type="dxa"/>
          </w:tcPr>
          <w:p w14:paraId="0E888B09" w14:textId="464C8DC1" w:rsidR="006C72E3" w:rsidRDefault="006C72E3" w:rsidP="00F26473">
            <w:pPr>
              <w:spacing w:line="480" w:lineRule="auto"/>
              <w:ind w:right="170"/>
              <w:jc w:val="center"/>
              <w:rPr>
                <w:sz w:val="24"/>
                <w:szCs w:val="24"/>
              </w:rPr>
            </w:pPr>
            <w:r>
              <w:rPr>
                <w:sz w:val="24"/>
                <w:szCs w:val="24"/>
              </w:rPr>
              <w:t>3.3-3.7</w:t>
            </w:r>
          </w:p>
        </w:tc>
      </w:tr>
      <w:tr w:rsidR="00996338" w14:paraId="50241051" w14:textId="77777777" w:rsidTr="00D1624F">
        <w:tc>
          <w:tcPr>
            <w:tcW w:w="1696" w:type="dxa"/>
          </w:tcPr>
          <w:p w14:paraId="2368CEAB" w14:textId="49F75613" w:rsidR="006C72E3" w:rsidRDefault="006C72E3" w:rsidP="00996338">
            <w:pPr>
              <w:spacing w:line="276" w:lineRule="auto"/>
              <w:ind w:right="170"/>
              <w:jc w:val="center"/>
              <w:rPr>
                <w:sz w:val="24"/>
                <w:szCs w:val="24"/>
              </w:rPr>
            </w:pPr>
            <w:r>
              <w:rPr>
                <w:sz w:val="24"/>
                <w:szCs w:val="24"/>
              </w:rPr>
              <w:t>Borosilicate-Alumina</w:t>
            </w:r>
          </w:p>
        </w:tc>
        <w:tc>
          <w:tcPr>
            <w:tcW w:w="1247" w:type="dxa"/>
          </w:tcPr>
          <w:p w14:paraId="6D6346E2" w14:textId="35EB68D0" w:rsidR="006C72E3" w:rsidRDefault="006C72E3" w:rsidP="00F26473">
            <w:pPr>
              <w:spacing w:line="480" w:lineRule="auto"/>
              <w:ind w:right="170"/>
              <w:jc w:val="center"/>
              <w:rPr>
                <w:sz w:val="24"/>
                <w:szCs w:val="24"/>
              </w:rPr>
            </w:pPr>
            <w:r>
              <w:rPr>
                <w:sz w:val="24"/>
                <w:szCs w:val="24"/>
              </w:rPr>
              <w:t>150-350</w:t>
            </w:r>
          </w:p>
        </w:tc>
        <w:tc>
          <w:tcPr>
            <w:tcW w:w="1276" w:type="dxa"/>
          </w:tcPr>
          <w:p w14:paraId="14A338E7" w14:textId="6CE6616F" w:rsidR="006C72E3" w:rsidRDefault="00996338" w:rsidP="00F26473">
            <w:pPr>
              <w:spacing w:line="480" w:lineRule="auto"/>
              <w:ind w:right="170"/>
              <w:jc w:val="center"/>
              <w:rPr>
                <w:sz w:val="24"/>
                <w:szCs w:val="24"/>
              </w:rPr>
            </w:pPr>
            <w:r>
              <w:rPr>
                <w:sz w:val="24"/>
                <w:szCs w:val="24"/>
              </w:rPr>
              <w:t>90-130</w:t>
            </w:r>
          </w:p>
        </w:tc>
        <w:tc>
          <w:tcPr>
            <w:tcW w:w="1730" w:type="dxa"/>
          </w:tcPr>
          <w:p w14:paraId="54CA9F81" w14:textId="5FA1ADF9" w:rsidR="006C72E3" w:rsidRDefault="00996338" w:rsidP="00F26473">
            <w:pPr>
              <w:spacing w:line="480" w:lineRule="auto"/>
              <w:ind w:right="170"/>
              <w:jc w:val="center"/>
              <w:rPr>
                <w:sz w:val="24"/>
                <w:szCs w:val="24"/>
              </w:rPr>
            </w:pPr>
            <w:r>
              <w:rPr>
                <w:sz w:val="24"/>
                <w:szCs w:val="24"/>
              </w:rPr>
              <w:t>1.8-3.0</w:t>
            </w:r>
          </w:p>
        </w:tc>
        <w:tc>
          <w:tcPr>
            <w:tcW w:w="1559" w:type="dxa"/>
          </w:tcPr>
          <w:p w14:paraId="7C55EA6E" w14:textId="5FA0EEE2" w:rsidR="006C72E3" w:rsidRDefault="00996338" w:rsidP="00F26473">
            <w:pPr>
              <w:spacing w:line="480" w:lineRule="auto"/>
              <w:ind w:right="170"/>
              <w:jc w:val="center"/>
              <w:rPr>
                <w:sz w:val="24"/>
                <w:szCs w:val="24"/>
              </w:rPr>
            </w:pPr>
            <w:r>
              <w:rPr>
                <w:sz w:val="24"/>
                <w:szCs w:val="24"/>
              </w:rPr>
              <w:t>1.5-3.5</w:t>
            </w:r>
          </w:p>
        </w:tc>
        <w:tc>
          <w:tcPr>
            <w:tcW w:w="1418" w:type="dxa"/>
          </w:tcPr>
          <w:p w14:paraId="070F849C" w14:textId="479D3276" w:rsidR="006C72E3" w:rsidRDefault="00996338" w:rsidP="00F26473">
            <w:pPr>
              <w:spacing w:line="480" w:lineRule="auto"/>
              <w:ind w:right="170"/>
              <w:jc w:val="center"/>
              <w:rPr>
                <w:sz w:val="24"/>
                <w:szCs w:val="24"/>
              </w:rPr>
            </w:pPr>
            <w:r>
              <w:rPr>
                <w:sz w:val="24"/>
                <w:szCs w:val="24"/>
              </w:rPr>
              <w:t>3.8-3.7</w:t>
            </w:r>
          </w:p>
        </w:tc>
      </w:tr>
      <w:tr w:rsidR="00996338" w14:paraId="237CA779" w14:textId="77777777" w:rsidTr="00D1624F">
        <w:tc>
          <w:tcPr>
            <w:tcW w:w="1696" w:type="dxa"/>
          </w:tcPr>
          <w:p w14:paraId="1292DDC1" w14:textId="677153D3" w:rsidR="006C72E3" w:rsidRDefault="00996338" w:rsidP="00996338">
            <w:pPr>
              <w:spacing w:line="276" w:lineRule="auto"/>
              <w:ind w:right="170"/>
              <w:jc w:val="center"/>
              <w:rPr>
                <w:sz w:val="24"/>
                <w:szCs w:val="24"/>
              </w:rPr>
            </w:pPr>
            <w:r>
              <w:rPr>
                <w:sz w:val="24"/>
                <w:szCs w:val="24"/>
              </w:rPr>
              <w:t>Borosilicate-Carbon Nanotubes</w:t>
            </w:r>
          </w:p>
        </w:tc>
        <w:tc>
          <w:tcPr>
            <w:tcW w:w="1247" w:type="dxa"/>
          </w:tcPr>
          <w:p w14:paraId="18094A8A" w14:textId="14686123" w:rsidR="006C72E3" w:rsidRDefault="00996338" w:rsidP="00F26473">
            <w:pPr>
              <w:spacing w:line="480" w:lineRule="auto"/>
              <w:ind w:right="170"/>
              <w:jc w:val="center"/>
              <w:rPr>
                <w:sz w:val="24"/>
                <w:szCs w:val="24"/>
              </w:rPr>
            </w:pPr>
            <w:r>
              <w:rPr>
                <w:sz w:val="24"/>
                <w:szCs w:val="24"/>
              </w:rPr>
              <w:t>75-120</w:t>
            </w:r>
          </w:p>
        </w:tc>
        <w:tc>
          <w:tcPr>
            <w:tcW w:w="1276" w:type="dxa"/>
          </w:tcPr>
          <w:p w14:paraId="377D5465" w14:textId="723C3F6D" w:rsidR="006C72E3" w:rsidRDefault="00996338" w:rsidP="00F26473">
            <w:pPr>
              <w:spacing w:line="480" w:lineRule="auto"/>
              <w:ind w:right="170"/>
              <w:jc w:val="center"/>
              <w:rPr>
                <w:sz w:val="24"/>
                <w:szCs w:val="24"/>
              </w:rPr>
            </w:pPr>
            <w:r>
              <w:rPr>
                <w:sz w:val="24"/>
                <w:szCs w:val="24"/>
              </w:rPr>
              <w:t>70-80</w:t>
            </w:r>
          </w:p>
        </w:tc>
        <w:tc>
          <w:tcPr>
            <w:tcW w:w="1730" w:type="dxa"/>
          </w:tcPr>
          <w:p w14:paraId="5E1B6C60" w14:textId="1A1FD4F3" w:rsidR="006C72E3" w:rsidRDefault="00996338" w:rsidP="00F26473">
            <w:pPr>
              <w:spacing w:line="480" w:lineRule="auto"/>
              <w:ind w:right="170"/>
              <w:jc w:val="center"/>
              <w:rPr>
                <w:sz w:val="24"/>
                <w:szCs w:val="24"/>
              </w:rPr>
            </w:pPr>
            <w:r>
              <w:rPr>
                <w:sz w:val="24"/>
                <w:szCs w:val="24"/>
              </w:rPr>
              <w:t>1.2-1.5</w:t>
            </w:r>
          </w:p>
        </w:tc>
        <w:tc>
          <w:tcPr>
            <w:tcW w:w="1559" w:type="dxa"/>
          </w:tcPr>
          <w:p w14:paraId="5D1975DE" w14:textId="465079DB" w:rsidR="006C72E3" w:rsidRDefault="00996338" w:rsidP="00F26473">
            <w:pPr>
              <w:spacing w:line="480" w:lineRule="auto"/>
              <w:ind w:right="170"/>
              <w:jc w:val="center"/>
              <w:rPr>
                <w:sz w:val="24"/>
                <w:szCs w:val="24"/>
              </w:rPr>
            </w:pPr>
            <w:r>
              <w:rPr>
                <w:sz w:val="24"/>
                <w:szCs w:val="24"/>
              </w:rPr>
              <w:t>1.5-2.5</w:t>
            </w:r>
          </w:p>
        </w:tc>
        <w:tc>
          <w:tcPr>
            <w:tcW w:w="1418" w:type="dxa"/>
          </w:tcPr>
          <w:p w14:paraId="34CB9B11" w14:textId="66DAA5FA" w:rsidR="006C72E3" w:rsidRDefault="00996338" w:rsidP="00F26473">
            <w:pPr>
              <w:spacing w:line="480" w:lineRule="auto"/>
              <w:ind w:right="170"/>
              <w:jc w:val="center"/>
              <w:rPr>
                <w:sz w:val="24"/>
                <w:szCs w:val="24"/>
              </w:rPr>
            </w:pPr>
            <w:r>
              <w:rPr>
                <w:sz w:val="24"/>
                <w:szCs w:val="24"/>
              </w:rPr>
              <w:t>3.5-4.0</w:t>
            </w:r>
          </w:p>
        </w:tc>
      </w:tr>
      <w:tr w:rsidR="00996338" w14:paraId="2BFA0155" w14:textId="77777777" w:rsidTr="00D1624F">
        <w:tc>
          <w:tcPr>
            <w:tcW w:w="1696" w:type="dxa"/>
          </w:tcPr>
          <w:p w14:paraId="00318516" w14:textId="4D5CB43D" w:rsidR="006C72E3" w:rsidRDefault="00996338" w:rsidP="00996338">
            <w:pPr>
              <w:spacing w:line="276" w:lineRule="auto"/>
              <w:ind w:right="170"/>
              <w:jc w:val="center"/>
              <w:rPr>
                <w:sz w:val="24"/>
                <w:szCs w:val="24"/>
              </w:rPr>
            </w:pPr>
            <w:r>
              <w:rPr>
                <w:sz w:val="24"/>
                <w:szCs w:val="24"/>
              </w:rPr>
              <w:t>Borosilicate-Zirconia</w:t>
            </w:r>
          </w:p>
        </w:tc>
        <w:tc>
          <w:tcPr>
            <w:tcW w:w="1247" w:type="dxa"/>
          </w:tcPr>
          <w:p w14:paraId="1DE4ED27" w14:textId="0D4700AA" w:rsidR="006C72E3" w:rsidRDefault="00996338" w:rsidP="00F26473">
            <w:pPr>
              <w:spacing w:line="480" w:lineRule="auto"/>
              <w:ind w:right="170"/>
              <w:jc w:val="center"/>
              <w:rPr>
                <w:sz w:val="24"/>
                <w:szCs w:val="24"/>
              </w:rPr>
            </w:pPr>
            <w:r>
              <w:rPr>
                <w:sz w:val="24"/>
                <w:szCs w:val="24"/>
              </w:rPr>
              <w:t>200-400</w:t>
            </w:r>
          </w:p>
        </w:tc>
        <w:tc>
          <w:tcPr>
            <w:tcW w:w="1276" w:type="dxa"/>
          </w:tcPr>
          <w:p w14:paraId="726AB49A" w14:textId="6F1D5C45" w:rsidR="006C72E3" w:rsidRDefault="00996338" w:rsidP="00F26473">
            <w:pPr>
              <w:spacing w:line="480" w:lineRule="auto"/>
              <w:ind w:right="170"/>
              <w:jc w:val="center"/>
              <w:rPr>
                <w:sz w:val="24"/>
                <w:szCs w:val="24"/>
              </w:rPr>
            </w:pPr>
            <w:r>
              <w:rPr>
                <w:sz w:val="24"/>
                <w:szCs w:val="24"/>
              </w:rPr>
              <w:t>80-120</w:t>
            </w:r>
          </w:p>
        </w:tc>
        <w:tc>
          <w:tcPr>
            <w:tcW w:w="1730" w:type="dxa"/>
          </w:tcPr>
          <w:p w14:paraId="029F6412" w14:textId="0C0FF192" w:rsidR="006C72E3" w:rsidRDefault="00996338" w:rsidP="00F26473">
            <w:pPr>
              <w:spacing w:line="480" w:lineRule="auto"/>
              <w:ind w:right="170"/>
              <w:jc w:val="center"/>
              <w:rPr>
                <w:sz w:val="24"/>
                <w:szCs w:val="24"/>
              </w:rPr>
            </w:pPr>
            <w:r>
              <w:rPr>
                <w:sz w:val="24"/>
                <w:szCs w:val="24"/>
              </w:rPr>
              <w:t>2.5-3.5</w:t>
            </w:r>
          </w:p>
        </w:tc>
        <w:tc>
          <w:tcPr>
            <w:tcW w:w="1559" w:type="dxa"/>
          </w:tcPr>
          <w:p w14:paraId="37CEBE36" w14:textId="597BB00E" w:rsidR="006C72E3" w:rsidRDefault="00996338" w:rsidP="00F26473">
            <w:pPr>
              <w:spacing w:line="480" w:lineRule="auto"/>
              <w:ind w:right="170"/>
              <w:jc w:val="center"/>
              <w:rPr>
                <w:sz w:val="24"/>
                <w:szCs w:val="24"/>
              </w:rPr>
            </w:pPr>
            <w:r>
              <w:rPr>
                <w:sz w:val="24"/>
                <w:szCs w:val="24"/>
              </w:rPr>
              <w:t>1.0-2.0</w:t>
            </w:r>
          </w:p>
        </w:tc>
        <w:tc>
          <w:tcPr>
            <w:tcW w:w="1418" w:type="dxa"/>
          </w:tcPr>
          <w:p w14:paraId="1163F5E3" w14:textId="47468740" w:rsidR="006C72E3" w:rsidRDefault="00996338" w:rsidP="00F26473">
            <w:pPr>
              <w:spacing w:line="480" w:lineRule="auto"/>
              <w:ind w:right="170"/>
              <w:jc w:val="center"/>
              <w:rPr>
                <w:sz w:val="24"/>
                <w:szCs w:val="24"/>
              </w:rPr>
            </w:pPr>
            <w:r>
              <w:rPr>
                <w:sz w:val="24"/>
                <w:szCs w:val="24"/>
              </w:rPr>
              <w:t>4.5-5.5</w:t>
            </w:r>
          </w:p>
        </w:tc>
      </w:tr>
      <w:tr w:rsidR="00996338" w14:paraId="26B5B325" w14:textId="77777777" w:rsidTr="00D1624F">
        <w:tc>
          <w:tcPr>
            <w:tcW w:w="1696" w:type="dxa"/>
          </w:tcPr>
          <w:p w14:paraId="3111E110" w14:textId="0AE46126" w:rsidR="006C72E3" w:rsidRDefault="00996338" w:rsidP="00996338">
            <w:pPr>
              <w:spacing w:line="276" w:lineRule="auto"/>
              <w:ind w:right="170"/>
              <w:jc w:val="center"/>
              <w:rPr>
                <w:sz w:val="24"/>
                <w:szCs w:val="24"/>
              </w:rPr>
            </w:pPr>
            <w:r>
              <w:rPr>
                <w:sz w:val="24"/>
                <w:szCs w:val="24"/>
              </w:rPr>
              <w:t>Borosilicate-Silicon Carbide</w:t>
            </w:r>
          </w:p>
        </w:tc>
        <w:tc>
          <w:tcPr>
            <w:tcW w:w="1247" w:type="dxa"/>
          </w:tcPr>
          <w:p w14:paraId="1D5CBBB5" w14:textId="05646112" w:rsidR="006C72E3" w:rsidRDefault="00996338" w:rsidP="00F26473">
            <w:pPr>
              <w:spacing w:line="480" w:lineRule="auto"/>
              <w:ind w:right="170"/>
              <w:jc w:val="center"/>
              <w:rPr>
                <w:sz w:val="24"/>
                <w:szCs w:val="24"/>
              </w:rPr>
            </w:pPr>
            <w:r>
              <w:rPr>
                <w:sz w:val="24"/>
                <w:szCs w:val="24"/>
              </w:rPr>
              <w:t>250-450</w:t>
            </w:r>
          </w:p>
        </w:tc>
        <w:tc>
          <w:tcPr>
            <w:tcW w:w="1276" w:type="dxa"/>
          </w:tcPr>
          <w:p w14:paraId="0999D50A" w14:textId="7D6A1F11" w:rsidR="006C72E3" w:rsidRDefault="00996338" w:rsidP="00F26473">
            <w:pPr>
              <w:spacing w:line="480" w:lineRule="auto"/>
              <w:ind w:right="170"/>
              <w:jc w:val="center"/>
              <w:rPr>
                <w:sz w:val="24"/>
                <w:szCs w:val="24"/>
              </w:rPr>
            </w:pPr>
            <w:r>
              <w:rPr>
                <w:sz w:val="24"/>
                <w:szCs w:val="24"/>
              </w:rPr>
              <w:t>120-150</w:t>
            </w:r>
          </w:p>
        </w:tc>
        <w:tc>
          <w:tcPr>
            <w:tcW w:w="1730" w:type="dxa"/>
          </w:tcPr>
          <w:p w14:paraId="6D8EA2A4" w14:textId="670B1FD7" w:rsidR="006C72E3" w:rsidRDefault="00996338" w:rsidP="00F26473">
            <w:pPr>
              <w:spacing w:line="480" w:lineRule="auto"/>
              <w:ind w:right="170"/>
              <w:jc w:val="center"/>
              <w:rPr>
                <w:sz w:val="24"/>
                <w:szCs w:val="24"/>
              </w:rPr>
            </w:pPr>
            <w:r>
              <w:rPr>
                <w:sz w:val="24"/>
                <w:szCs w:val="24"/>
              </w:rPr>
              <w:t>2.5-3.5</w:t>
            </w:r>
          </w:p>
        </w:tc>
        <w:tc>
          <w:tcPr>
            <w:tcW w:w="1559" w:type="dxa"/>
          </w:tcPr>
          <w:p w14:paraId="14026EC2" w14:textId="2A4E5AF1" w:rsidR="006C72E3" w:rsidRDefault="00996338" w:rsidP="00F26473">
            <w:pPr>
              <w:spacing w:line="480" w:lineRule="auto"/>
              <w:ind w:right="170"/>
              <w:jc w:val="center"/>
              <w:rPr>
                <w:sz w:val="24"/>
                <w:szCs w:val="24"/>
              </w:rPr>
            </w:pPr>
            <w:r>
              <w:rPr>
                <w:sz w:val="24"/>
                <w:szCs w:val="24"/>
              </w:rPr>
              <w:t>1.5-3.0</w:t>
            </w:r>
          </w:p>
        </w:tc>
        <w:tc>
          <w:tcPr>
            <w:tcW w:w="1418" w:type="dxa"/>
          </w:tcPr>
          <w:p w14:paraId="3C5FC1A6" w14:textId="47B76116" w:rsidR="006C72E3" w:rsidRDefault="00996338" w:rsidP="00F26473">
            <w:pPr>
              <w:spacing w:line="480" w:lineRule="auto"/>
              <w:ind w:right="170"/>
              <w:jc w:val="center"/>
              <w:rPr>
                <w:sz w:val="24"/>
                <w:szCs w:val="24"/>
              </w:rPr>
            </w:pPr>
            <w:r>
              <w:rPr>
                <w:sz w:val="24"/>
                <w:szCs w:val="24"/>
              </w:rPr>
              <w:t>4.0-4.5</w:t>
            </w:r>
          </w:p>
        </w:tc>
      </w:tr>
      <w:tr w:rsidR="00996338" w14:paraId="4DB631A4" w14:textId="77777777" w:rsidTr="00D1624F">
        <w:tc>
          <w:tcPr>
            <w:tcW w:w="1696" w:type="dxa"/>
          </w:tcPr>
          <w:p w14:paraId="789591CF" w14:textId="31D423BE" w:rsidR="00996338" w:rsidRDefault="00996338" w:rsidP="00996338">
            <w:pPr>
              <w:spacing w:line="276" w:lineRule="auto"/>
              <w:ind w:right="170"/>
              <w:jc w:val="center"/>
              <w:rPr>
                <w:sz w:val="24"/>
                <w:szCs w:val="24"/>
              </w:rPr>
            </w:pPr>
            <w:r>
              <w:rPr>
                <w:sz w:val="24"/>
                <w:szCs w:val="24"/>
              </w:rPr>
              <w:t>Borosilicate- Titanium Dioxide</w:t>
            </w:r>
          </w:p>
        </w:tc>
        <w:tc>
          <w:tcPr>
            <w:tcW w:w="1247" w:type="dxa"/>
          </w:tcPr>
          <w:p w14:paraId="1D079F72" w14:textId="779D4C42" w:rsidR="00996338" w:rsidRDefault="00996338" w:rsidP="00F26473">
            <w:pPr>
              <w:spacing w:line="480" w:lineRule="auto"/>
              <w:ind w:right="170"/>
              <w:jc w:val="center"/>
              <w:rPr>
                <w:sz w:val="24"/>
                <w:szCs w:val="24"/>
              </w:rPr>
            </w:pPr>
            <w:r>
              <w:rPr>
                <w:sz w:val="24"/>
                <w:szCs w:val="24"/>
              </w:rPr>
              <w:t>100-250</w:t>
            </w:r>
          </w:p>
        </w:tc>
        <w:tc>
          <w:tcPr>
            <w:tcW w:w="1276" w:type="dxa"/>
          </w:tcPr>
          <w:p w14:paraId="487CABF5" w14:textId="5BB6591E" w:rsidR="00996338" w:rsidRDefault="00996338" w:rsidP="00F26473">
            <w:pPr>
              <w:spacing w:line="480" w:lineRule="auto"/>
              <w:ind w:right="170"/>
              <w:jc w:val="center"/>
              <w:rPr>
                <w:sz w:val="24"/>
                <w:szCs w:val="24"/>
              </w:rPr>
            </w:pPr>
            <w:r>
              <w:rPr>
                <w:sz w:val="24"/>
                <w:szCs w:val="24"/>
              </w:rPr>
              <w:t>80-120</w:t>
            </w:r>
          </w:p>
        </w:tc>
        <w:tc>
          <w:tcPr>
            <w:tcW w:w="1730" w:type="dxa"/>
          </w:tcPr>
          <w:p w14:paraId="71DDC425" w14:textId="44449C6A" w:rsidR="00996338" w:rsidRDefault="00996338" w:rsidP="00F26473">
            <w:pPr>
              <w:spacing w:line="480" w:lineRule="auto"/>
              <w:ind w:right="170"/>
              <w:jc w:val="center"/>
              <w:rPr>
                <w:sz w:val="24"/>
                <w:szCs w:val="24"/>
              </w:rPr>
            </w:pPr>
            <w:r>
              <w:rPr>
                <w:sz w:val="24"/>
                <w:szCs w:val="24"/>
              </w:rPr>
              <w:t>1.5-2.5</w:t>
            </w:r>
          </w:p>
        </w:tc>
        <w:tc>
          <w:tcPr>
            <w:tcW w:w="1559" w:type="dxa"/>
          </w:tcPr>
          <w:p w14:paraId="63BAC017" w14:textId="456D488C" w:rsidR="00996338" w:rsidRDefault="00996338" w:rsidP="00F26473">
            <w:pPr>
              <w:spacing w:line="480" w:lineRule="auto"/>
              <w:ind w:right="170"/>
              <w:jc w:val="center"/>
              <w:rPr>
                <w:sz w:val="24"/>
                <w:szCs w:val="24"/>
              </w:rPr>
            </w:pPr>
            <w:r>
              <w:rPr>
                <w:sz w:val="24"/>
                <w:szCs w:val="24"/>
              </w:rPr>
              <w:t>1.0-2.0</w:t>
            </w:r>
          </w:p>
        </w:tc>
        <w:tc>
          <w:tcPr>
            <w:tcW w:w="1418" w:type="dxa"/>
          </w:tcPr>
          <w:p w14:paraId="0E682DEA" w14:textId="2BD6D0B2" w:rsidR="00996338" w:rsidRDefault="00996338" w:rsidP="00F26473">
            <w:pPr>
              <w:spacing w:line="480" w:lineRule="auto"/>
              <w:ind w:right="170"/>
              <w:jc w:val="center"/>
              <w:rPr>
                <w:sz w:val="24"/>
                <w:szCs w:val="24"/>
              </w:rPr>
            </w:pPr>
            <w:r>
              <w:rPr>
                <w:sz w:val="24"/>
                <w:szCs w:val="24"/>
              </w:rPr>
              <w:t>4.0-4.5</w:t>
            </w:r>
          </w:p>
        </w:tc>
      </w:tr>
    </w:tbl>
    <w:p w14:paraId="3870C37E" w14:textId="6E878708" w:rsidR="005B6094" w:rsidRPr="00502C3F" w:rsidRDefault="00D1624F" w:rsidP="00D1624F">
      <w:pPr>
        <w:spacing w:line="276" w:lineRule="auto"/>
        <w:ind w:right="170"/>
        <w:rPr>
          <w:i/>
          <w:iCs/>
          <w:sz w:val="20"/>
          <w:szCs w:val="20"/>
        </w:rPr>
      </w:pPr>
      <w:r w:rsidRPr="00982BFA">
        <w:rPr>
          <w:b/>
          <w:bCs/>
          <w:i/>
          <w:iCs/>
          <w:sz w:val="20"/>
          <w:szCs w:val="20"/>
        </w:rPr>
        <w:t>Source:</w:t>
      </w:r>
      <w:r w:rsidRPr="00982BFA">
        <w:rPr>
          <w:i/>
          <w:iCs/>
          <w:sz w:val="20"/>
          <w:szCs w:val="20"/>
        </w:rPr>
        <w:t xml:space="preserve"> "Properties and Applications of High-Performance Ceramics" edited by Dong liang Jiang and Hua-Tay Lin</w:t>
      </w:r>
    </w:p>
    <w:p w14:paraId="2E887D9F" w14:textId="68A82F9F" w:rsidR="00D1624F" w:rsidRDefault="00D1624F" w:rsidP="00D1624F">
      <w:pPr>
        <w:spacing w:line="276" w:lineRule="auto"/>
        <w:ind w:right="170"/>
        <w:rPr>
          <w:sz w:val="24"/>
          <w:szCs w:val="24"/>
        </w:rPr>
      </w:pPr>
      <w:r>
        <w:rPr>
          <w:sz w:val="24"/>
          <w:szCs w:val="24"/>
        </w:rPr>
        <w:t xml:space="preserve">From </w:t>
      </w:r>
      <w:r w:rsidR="00D711B7">
        <w:rPr>
          <w:sz w:val="24"/>
          <w:szCs w:val="24"/>
        </w:rPr>
        <w:t>T</w:t>
      </w:r>
      <w:r>
        <w:rPr>
          <w:sz w:val="24"/>
          <w:szCs w:val="24"/>
        </w:rPr>
        <w:t>able</w:t>
      </w:r>
      <w:r w:rsidR="00D711B7">
        <w:rPr>
          <w:sz w:val="24"/>
          <w:szCs w:val="24"/>
        </w:rPr>
        <w:t>-2</w:t>
      </w:r>
      <w:r>
        <w:rPr>
          <w:sz w:val="24"/>
          <w:szCs w:val="24"/>
        </w:rPr>
        <w:t xml:space="preserve"> below discussions are drawn:</w:t>
      </w:r>
    </w:p>
    <w:p w14:paraId="294AD48C" w14:textId="77777777" w:rsidR="00D1624F" w:rsidRPr="00D1624F" w:rsidRDefault="00D1624F" w:rsidP="00D1624F">
      <w:pPr>
        <w:spacing w:line="276" w:lineRule="auto"/>
        <w:ind w:right="170"/>
        <w:jc w:val="both"/>
        <w:rPr>
          <w:sz w:val="24"/>
          <w:szCs w:val="24"/>
        </w:rPr>
      </w:pPr>
      <w:r w:rsidRPr="00D1624F">
        <w:rPr>
          <w:sz w:val="24"/>
          <w:szCs w:val="24"/>
        </w:rPr>
        <w:t>The characteristics of the composite can be significantly influenced by the volume fraction of the reinforcement. The density of the composite increases together with the volume fraction of the reinforcement while the thermal expansion coefficient decreases. On the other hand, increasing the volume proportion of the reinforcement may decrease the composite's thermal conductivity while also producing increased strength, elastic modulus, and fracture toughness.</w:t>
      </w:r>
    </w:p>
    <w:p w14:paraId="4E9925F4" w14:textId="0F9F67C9" w:rsidR="00D1624F" w:rsidRDefault="00D1624F" w:rsidP="00D1624F">
      <w:pPr>
        <w:spacing w:line="276" w:lineRule="auto"/>
        <w:ind w:right="170"/>
        <w:jc w:val="both"/>
        <w:rPr>
          <w:sz w:val="24"/>
          <w:szCs w:val="24"/>
        </w:rPr>
      </w:pPr>
      <w:r w:rsidRPr="00D1624F">
        <w:rPr>
          <w:sz w:val="24"/>
          <w:szCs w:val="24"/>
        </w:rPr>
        <w:t xml:space="preserve">Zirconia is a strong option for enhancing fracture toughness, while alumina and </w:t>
      </w:r>
      <w:proofErr w:type="spellStart"/>
      <w:r w:rsidRPr="00D1624F">
        <w:rPr>
          <w:sz w:val="24"/>
          <w:szCs w:val="24"/>
        </w:rPr>
        <w:t>SiC</w:t>
      </w:r>
      <w:proofErr w:type="spellEnd"/>
      <w:r w:rsidRPr="00D1624F">
        <w:rPr>
          <w:sz w:val="24"/>
          <w:szCs w:val="24"/>
        </w:rPr>
        <w:t xml:space="preserve"> are suitable options for enhancing the strength and stiffness of the borosilicate composite. The thermal expansion coefficient can be decreased and thermal conductivity improved with CNTs. Although TiO2 has a lower strength compared to other </w:t>
      </w:r>
      <w:r>
        <w:rPr>
          <w:sz w:val="24"/>
          <w:szCs w:val="24"/>
        </w:rPr>
        <w:t>reinforcements</w:t>
      </w:r>
      <w:r w:rsidRPr="00D1624F">
        <w:rPr>
          <w:sz w:val="24"/>
          <w:szCs w:val="24"/>
        </w:rPr>
        <w:t xml:space="preserve">, it can be used to create a composite with UV resistance and self-cleaning capabilities. </w:t>
      </w:r>
    </w:p>
    <w:p w14:paraId="386648C9" w14:textId="597B8628" w:rsidR="005B6094" w:rsidRPr="00AF1072" w:rsidRDefault="00D1624F" w:rsidP="00AF1072">
      <w:pPr>
        <w:spacing w:line="276" w:lineRule="auto"/>
        <w:ind w:right="170"/>
        <w:jc w:val="both"/>
        <w:rPr>
          <w:bCs/>
          <w:sz w:val="24"/>
          <w:szCs w:val="24"/>
        </w:rPr>
      </w:pPr>
      <w:r w:rsidRPr="00264458">
        <w:rPr>
          <w:bCs/>
          <w:sz w:val="24"/>
          <w:szCs w:val="24"/>
        </w:rPr>
        <w:t>Overall, alumina is a top pick as a reinforcement material to enhance the attributes of borosilicate composites due to its high strength, hardness, thermal compatibility, biocompatibility, and availabilit</w:t>
      </w:r>
      <w:r w:rsidR="00982BFA">
        <w:rPr>
          <w:bCs/>
          <w:sz w:val="24"/>
          <w:szCs w:val="24"/>
        </w:rPr>
        <w:t>y</w:t>
      </w:r>
    </w:p>
    <w:p w14:paraId="57BEBE67" w14:textId="7F875C21" w:rsidR="0000788D" w:rsidRDefault="005B6094" w:rsidP="005B6094">
      <w:pPr>
        <w:pStyle w:val="Heading1"/>
        <w:tabs>
          <w:tab w:val="left" w:pos="1201"/>
        </w:tabs>
        <w:ind w:left="0"/>
      </w:pPr>
      <w:r>
        <w:t xml:space="preserve">           </w:t>
      </w:r>
      <w:bookmarkStart w:id="37" w:name="_Toc134570786"/>
      <w:r w:rsidR="001A335F">
        <w:t>CHAPTER 5</w:t>
      </w:r>
      <w:bookmarkEnd w:id="37"/>
    </w:p>
    <w:p w14:paraId="4B9B5F97" w14:textId="67D4C29F" w:rsidR="0000788D" w:rsidRDefault="001A335F" w:rsidP="005B6094">
      <w:pPr>
        <w:pStyle w:val="Heading1"/>
        <w:ind w:left="0" w:right="680"/>
      </w:pPr>
      <w:bookmarkStart w:id="38" w:name="_7yzxljm20i8l"/>
      <w:bookmarkStart w:id="39" w:name="_Toc134570787"/>
      <w:bookmarkEnd w:id="38"/>
      <w:r>
        <w:lastRenderedPageBreak/>
        <w:t>PREPARATION OF COMPOSITE</w:t>
      </w:r>
      <w:bookmarkEnd w:id="39"/>
    </w:p>
    <w:p w14:paraId="6FD3D826" w14:textId="77777777" w:rsidR="00C5632C" w:rsidRPr="00C5632C" w:rsidRDefault="00C5632C" w:rsidP="00C5632C">
      <w:pPr>
        <w:pStyle w:val="NormalWeb"/>
        <w:spacing w:before="0" w:beforeAutospacing="0" w:after="160" w:afterAutospacing="0"/>
        <w:jc w:val="both"/>
      </w:pPr>
      <w:r w:rsidRPr="00C5632C">
        <w:rPr>
          <w:color w:val="000000"/>
        </w:rPr>
        <w:t>Preparation of composite material is basically the making of a new material consisting of 2 or more materials. There are various methods for composite preparation depending on the type of material being prepared and in this case, since the materials are in powdered form, we follow the Powder metallurgy method for preparation of the material. For composite preparation, the steps usually are as follows:</w:t>
      </w:r>
    </w:p>
    <w:p w14:paraId="2D180AEA" w14:textId="77777777" w:rsidR="00C5632C" w:rsidRPr="00C5632C" w:rsidRDefault="00C5632C" w:rsidP="00C5632C">
      <w:pPr>
        <w:pStyle w:val="NormalWeb"/>
        <w:numPr>
          <w:ilvl w:val="0"/>
          <w:numId w:val="8"/>
        </w:numPr>
        <w:spacing w:before="0" w:beforeAutospacing="0" w:after="0" w:afterAutospacing="0"/>
        <w:ind w:left="1440"/>
        <w:jc w:val="both"/>
        <w:textAlignment w:val="baseline"/>
        <w:rPr>
          <w:color w:val="000000"/>
        </w:rPr>
      </w:pPr>
      <w:r w:rsidRPr="00C5632C">
        <w:rPr>
          <w:color w:val="000000"/>
        </w:rPr>
        <w:t>Scaling and mixing</w:t>
      </w:r>
    </w:p>
    <w:p w14:paraId="0E677612" w14:textId="77777777" w:rsidR="00C5632C" w:rsidRPr="00C5632C" w:rsidRDefault="00C5632C" w:rsidP="00C5632C">
      <w:pPr>
        <w:pStyle w:val="NormalWeb"/>
        <w:numPr>
          <w:ilvl w:val="0"/>
          <w:numId w:val="8"/>
        </w:numPr>
        <w:spacing w:before="0" w:beforeAutospacing="0" w:after="0" w:afterAutospacing="0"/>
        <w:ind w:left="1440"/>
        <w:jc w:val="both"/>
        <w:textAlignment w:val="baseline"/>
        <w:rPr>
          <w:color w:val="000000"/>
        </w:rPr>
      </w:pPr>
      <w:proofErr w:type="spellStart"/>
      <w:r w:rsidRPr="00C5632C">
        <w:rPr>
          <w:color w:val="000000"/>
        </w:rPr>
        <w:t>Molding</w:t>
      </w:r>
      <w:proofErr w:type="spellEnd"/>
    </w:p>
    <w:p w14:paraId="322959D2" w14:textId="77777777" w:rsidR="00C5632C" w:rsidRPr="00C5632C" w:rsidRDefault="00C5632C" w:rsidP="00C5632C">
      <w:pPr>
        <w:pStyle w:val="NormalWeb"/>
        <w:numPr>
          <w:ilvl w:val="0"/>
          <w:numId w:val="8"/>
        </w:numPr>
        <w:spacing w:before="0" w:beforeAutospacing="0" w:after="0" w:afterAutospacing="0"/>
        <w:ind w:left="1440"/>
        <w:jc w:val="both"/>
        <w:textAlignment w:val="baseline"/>
        <w:rPr>
          <w:color w:val="000000"/>
        </w:rPr>
      </w:pPr>
      <w:r w:rsidRPr="00C5632C">
        <w:rPr>
          <w:color w:val="000000"/>
        </w:rPr>
        <w:t>Curing </w:t>
      </w:r>
    </w:p>
    <w:p w14:paraId="7767997D" w14:textId="77777777" w:rsidR="00C5632C" w:rsidRPr="00C5632C" w:rsidRDefault="00C5632C" w:rsidP="00C5632C">
      <w:pPr>
        <w:pStyle w:val="NormalWeb"/>
        <w:numPr>
          <w:ilvl w:val="0"/>
          <w:numId w:val="8"/>
        </w:numPr>
        <w:spacing w:before="0" w:beforeAutospacing="0" w:after="160" w:afterAutospacing="0"/>
        <w:ind w:left="1440"/>
        <w:jc w:val="both"/>
        <w:textAlignment w:val="baseline"/>
        <w:rPr>
          <w:color w:val="000000"/>
        </w:rPr>
      </w:pPr>
      <w:r w:rsidRPr="00C5632C">
        <w:rPr>
          <w:color w:val="000000"/>
        </w:rPr>
        <w:t>Finishing</w:t>
      </w:r>
    </w:p>
    <w:p w14:paraId="50E26244" w14:textId="202E2328" w:rsidR="00C5632C" w:rsidRDefault="00C5632C" w:rsidP="00C5632C">
      <w:pPr>
        <w:pStyle w:val="NormalWeb"/>
        <w:spacing w:before="0" w:beforeAutospacing="0" w:after="160" w:afterAutospacing="0"/>
        <w:jc w:val="both"/>
        <w:rPr>
          <w:color w:val="000000"/>
        </w:rPr>
      </w:pPr>
      <w:r w:rsidRPr="00C5632C">
        <w:rPr>
          <w:color w:val="000000"/>
        </w:rPr>
        <w:t xml:space="preserve">For this particular project, the preparation of the composite is done using the following steps. </w:t>
      </w:r>
    </w:p>
    <w:p w14:paraId="2C4DD59E" w14:textId="77777777" w:rsidR="000E18CD" w:rsidRDefault="000E18CD" w:rsidP="00C5632C">
      <w:pPr>
        <w:pStyle w:val="NormalWeb"/>
        <w:spacing w:before="0" w:beforeAutospacing="0" w:after="160" w:afterAutospacing="0"/>
        <w:jc w:val="both"/>
        <w:rPr>
          <w:color w:val="000000"/>
        </w:rPr>
      </w:pPr>
    </w:p>
    <w:p w14:paraId="44A2A830" w14:textId="76150A04" w:rsidR="00C5632C" w:rsidRPr="000E18CD" w:rsidRDefault="000E18CD" w:rsidP="00D95139">
      <w:pPr>
        <w:pStyle w:val="Heading1"/>
        <w:ind w:left="0"/>
        <w:jc w:val="left"/>
        <w:rPr>
          <w:sz w:val="24"/>
          <w:szCs w:val="24"/>
          <w:lang w:val="en-IN"/>
        </w:rPr>
      </w:pPr>
      <w:bookmarkStart w:id="40" w:name="_Toc134570788"/>
      <w:r w:rsidRPr="000E18CD">
        <w:rPr>
          <w:bCs/>
          <w:sz w:val="24"/>
          <w:szCs w:val="24"/>
          <w:lang w:val="en-IN"/>
        </w:rPr>
        <w:t>5.1 Scaling And Mixing</w:t>
      </w:r>
      <w:bookmarkEnd w:id="40"/>
      <w:r w:rsidRPr="000E18CD">
        <w:rPr>
          <w:bCs/>
          <w:sz w:val="24"/>
          <w:szCs w:val="24"/>
          <w:lang w:val="en-IN"/>
        </w:rPr>
        <w:t>:</w:t>
      </w:r>
      <w:r w:rsidRPr="000E18CD">
        <w:rPr>
          <w:sz w:val="24"/>
          <w:szCs w:val="24"/>
          <w:lang w:val="en-IN"/>
        </w:rPr>
        <w:t>                                </w:t>
      </w:r>
    </w:p>
    <w:p w14:paraId="2F1B039E" w14:textId="4FD4B8ED" w:rsidR="00C5632C" w:rsidRPr="00B1741F" w:rsidRDefault="000E18CD" w:rsidP="00D95139">
      <w:pPr>
        <w:pStyle w:val="Heading1"/>
        <w:ind w:left="0"/>
        <w:jc w:val="left"/>
        <w:rPr>
          <w:sz w:val="24"/>
          <w:szCs w:val="24"/>
          <w:lang w:val="en-IN"/>
        </w:rPr>
      </w:pPr>
      <w:bookmarkStart w:id="41" w:name="_Toc134570789"/>
      <w:r w:rsidRPr="00B1741F">
        <w:rPr>
          <w:sz w:val="24"/>
          <w:szCs w:val="24"/>
          <w:lang w:val="en-IN"/>
        </w:rPr>
        <w:t>5.1.1 Scaling</w:t>
      </w:r>
      <w:bookmarkEnd w:id="41"/>
    </w:p>
    <w:p w14:paraId="3A66977F" w14:textId="77777777" w:rsidR="00C5632C" w:rsidRDefault="00C5632C" w:rsidP="00C5632C">
      <w:pPr>
        <w:widowControl/>
        <w:spacing w:line="240" w:lineRule="auto"/>
        <w:jc w:val="both"/>
        <w:rPr>
          <w:color w:val="000000"/>
          <w:sz w:val="24"/>
          <w:szCs w:val="24"/>
          <w:lang w:val="en-IN"/>
        </w:rPr>
      </w:pPr>
      <w:r w:rsidRPr="00C5632C">
        <w:rPr>
          <w:color w:val="000000"/>
          <w:sz w:val="24"/>
          <w:szCs w:val="24"/>
          <w:lang w:val="en-IN"/>
        </w:rPr>
        <w:t xml:space="preserve">The material is scaled upon the DT830D (0.01g to 200g) Gold Weighing Scale. The 3 grams are used for each composition </w:t>
      </w:r>
      <w:proofErr w:type="spellStart"/>
      <w:r w:rsidRPr="00C5632C">
        <w:rPr>
          <w:color w:val="000000"/>
          <w:sz w:val="24"/>
          <w:szCs w:val="24"/>
          <w:lang w:val="en-IN"/>
        </w:rPr>
        <w:t>sample.The</w:t>
      </w:r>
      <w:proofErr w:type="spellEnd"/>
      <w:r w:rsidRPr="00C5632C">
        <w:rPr>
          <w:color w:val="000000"/>
          <w:sz w:val="24"/>
          <w:szCs w:val="24"/>
          <w:lang w:val="en-IN"/>
        </w:rPr>
        <w:t xml:space="preserve"> first sample is the base which is made up of matrix </w:t>
      </w:r>
      <w:proofErr w:type="spellStart"/>
      <w:r w:rsidRPr="00C5632C">
        <w:rPr>
          <w:color w:val="000000"/>
          <w:sz w:val="24"/>
          <w:szCs w:val="24"/>
          <w:lang w:val="en-IN"/>
        </w:rPr>
        <w:t>borosilicate.The</w:t>
      </w:r>
      <w:proofErr w:type="spellEnd"/>
      <w:r w:rsidRPr="00C5632C">
        <w:rPr>
          <w:color w:val="000000"/>
          <w:sz w:val="24"/>
          <w:szCs w:val="24"/>
          <w:lang w:val="en-IN"/>
        </w:rPr>
        <w:t xml:space="preserve"> borosilicate is scaled for 3 grams.</w:t>
      </w:r>
    </w:p>
    <w:p w14:paraId="55881FB0" w14:textId="06F5D79D" w:rsidR="00C5632C" w:rsidRPr="00C5632C" w:rsidRDefault="00C5632C" w:rsidP="00C5632C">
      <w:pPr>
        <w:widowControl/>
        <w:spacing w:line="240" w:lineRule="auto"/>
        <w:jc w:val="both"/>
        <w:rPr>
          <w:sz w:val="24"/>
          <w:szCs w:val="24"/>
          <w:lang w:val="en-IN"/>
        </w:rPr>
      </w:pPr>
      <w:r>
        <w:rPr>
          <w:noProof/>
        </w:rPr>
        <w:drawing>
          <wp:inline distT="0" distB="0" distL="0" distR="0" wp14:anchorId="5E0B9727" wp14:editId="1FA9A7D9">
            <wp:extent cx="2103120" cy="2804160"/>
            <wp:effectExtent l="0" t="0" r="0" b="0"/>
            <wp:docPr id="1080284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03120" cy="2804160"/>
                    </a:xfrm>
                    <a:prstGeom prst="rect">
                      <a:avLst/>
                    </a:prstGeom>
                    <a:noFill/>
                    <a:ln>
                      <a:noFill/>
                    </a:ln>
                  </pic:spPr>
                </pic:pic>
              </a:graphicData>
            </a:graphic>
          </wp:inline>
        </w:drawing>
      </w:r>
      <w:r>
        <w:rPr>
          <w:sz w:val="24"/>
          <w:szCs w:val="24"/>
          <w:lang w:val="en-IN"/>
        </w:rPr>
        <w:t xml:space="preserve">                               </w:t>
      </w:r>
      <w:r>
        <w:rPr>
          <w:noProof/>
        </w:rPr>
        <w:drawing>
          <wp:inline distT="0" distB="0" distL="0" distR="0" wp14:anchorId="205D56C9" wp14:editId="37D73210">
            <wp:extent cx="2103120" cy="2804160"/>
            <wp:effectExtent l="0" t="0" r="0" b="0"/>
            <wp:docPr id="1880581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3120" cy="2804160"/>
                    </a:xfrm>
                    <a:prstGeom prst="rect">
                      <a:avLst/>
                    </a:prstGeom>
                    <a:noFill/>
                    <a:ln>
                      <a:noFill/>
                    </a:ln>
                  </pic:spPr>
                </pic:pic>
              </a:graphicData>
            </a:graphic>
          </wp:inline>
        </w:drawing>
      </w:r>
    </w:p>
    <w:p w14:paraId="10993BE7" w14:textId="0A1E2068" w:rsidR="00C5632C" w:rsidRPr="00E47A79" w:rsidRDefault="00E47A79" w:rsidP="00E81CFF">
      <w:pPr>
        <w:pStyle w:val="Caption"/>
        <w:jc w:val="left"/>
      </w:pPr>
      <w:bookmarkStart w:id="42" w:name="_Toc134573516"/>
      <w:bookmarkStart w:id="43" w:name="_Toc134612551"/>
      <w:r w:rsidRPr="00E47A79">
        <w:t>Figure</w:t>
      </w:r>
      <w:r w:rsidR="00502C3F" w:rsidRPr="00E47A79">
        <w:t xml:space="preserve"> 5.1</w:t>
      </w:r>
      <w:r w:rsidR="00C5632C" w:rsidRPr="00E47A79">
        <w:t xml:space="preserve"> : Borosilicate(Base) Scaling                  </w:t>
      </w:r>
      <w:r w:rsidR="00E81CFF">
        <w:t xml:space="preserve">                        </w:t>
      </w:r>
      <w:r w:rsidRPr="00E47A79">
        <w:t>Figure</w:t>
      </w:r>
      <w:r w:rsidR="00C5632C" w:rsidRPr="00E47A79">
        <w:t xml:space="preserve"> </w:t>
      </w:r>
      <w:r w:rsidR="00502C3F" w:rsidRPr="00E47A79">
        <w:t>5.2</w:t>
      </w:r>
      <w:r w:rsidR="00C5632C" w:rsidRPr="00E47A79">
        <w:t>: Borosilicate(Base) Mixture</w:t>
      </w:r>
      <w:bookmarkEnd w:id="42"/>
      <w:bookmarkEnd w:id="43"/>
    </w:p>
    <w:p w14:paraId="0CCEA77A" w14:textId="619BCFC1" w:rsidR="00C5632C" w:rsidRPr="00C5632C" w:rsidRDefault="00C5632C" w:rsidP="00C5632C">
      <w:pPr>
        <w:widowControl/>
        <w:spacing w:after="240" w:line="240" w:lineRule="auto"/>
        <w:jc w:val="both"/>
        <w:rPr>
          <w:i/>
          <w:iCs/>
          <w:sz w:val="20"/>
          <w:szCs w:val="20"/>
          <w:lang w:val="en-IN"/>
        </w:rPr>
      </w:pPr>
    </w:p>
    <w:p w14:paraId="6EFB999B" w14:textId="1302AA7C" w:rsidR="00C5632C" w:rsidRDefault="00C5632C" w:rsidP="00C5632C">
      <w:pPr>
        <w:widowControl/>
        <w:spacing w:line="240" w:lineRule="auto"/>
        <w:jc w:val="both"/>
        <w:rPr>
          <w:color w:val="000000"/>
          <w:sz w:val="24"/>
          <w:szCs w:val="24"/>
          <w:lang w:val="en-IN"/>
        </w:rPr>
      </w:pPr>
      <w:r w:rsidRPr="00C5632C">
        <w:rPr>
          <w:color w:val="000000"/>
          <w:sz w:val="24"/>
          <w:szCs w:val="24"/>
          <w:lang w:val="en-IN"/>
        </w:rPr>
        <w:t xml:space="preserve">For the next sample, the composition of borosilicate is 90 percent of whole weight and calcined alumina is 10 </w:t>
      </w:r>
      <w:proofErr w:type="spellStart"/>
      <w:r w:rsidRPr="00C5632C">
        <w:rPr>
          <w:color w:val="000000"/>
          <w:sz w:val="24"/>
          <w:szCs w:val="24"/>
          <w:lang w:val="en-IN"/>
        </w:rPr>
        <w:t>wt</w:t>
      </w:r>
      <w:proofErr w:type="spellEnd"/>
      <w:r w:rsidRPr="00C5632C">
        <w:rPr>
          <w:color w:val="000000"/>
          <w:sz w:val="24"/>
          <w:szCs w:val="24"/>
          <w:lang w:val="en-IN"/>
        </w:rPr>
        <w:t xml:space="preserve"> %.</w:t>
      </w:r>
      <w:proofErr w:type="spellStart"/>
      <w:r w:rsidRPr="00C5632C">
        <w:rPr>
          <w:color w:val="000000"/>
          <w:sz w:val="24"/>
          <w:szCs w:val="24"/>
          <w:lang w:val="en-IN"/>
        </w:rPr>
        <w:t>Weighed</w:t>
      </w:r>
      <w:proofErr w:type="spellEnd"/>
      <w:r w:rsidRPr="00C5632C">
        <w:rPr>
          <w:color w:val="000000"/>
          <w:sz w:val="24"/>
          <w:szCs w:val="24"/>
          <w:lang w:val="en-IN"/>
        </w:rPr>
        <w:t xml:space="preserve"> through the scale  that will be 2.7 grams of borosilicate and 0.3 grams of alumina.</w:t>
      </w:r>
    </w:p>
    <w:p w14:paraId="63FE6721" w14:textId="2528E231" w:rsidR="00C5632C" w:rsidRPr="00C5632C" w:rsidRDefault="00C5632C" w:rsidP="00C5632C">
      <w:pPr>
        <w:widowControl/>
        <w:spacing w:line="240" w:lineRule="auto"/>
        <w:jc w:val="both"/>
        <w:rPr>
          <w:sz w:val="24"/>
          <w:szCs w:val="24"/>
          <w:lang w:val="en-IN"/>
        </w:rPr>
      </w:pPr>
      <w:r>
        <w:rPr>
          <w:noProof/>
        </w:rPr>
        <w:lastRenderedPageBreak/>
        <w:drawing>
          <wp:inline distT="0" distB="0" distL="0" distR="0" wp14:anchorId="1DFA2DBB" wp14:editId="1E9E53BF">
            <wp:extent cx="2057400" cy="2738319"/>
            <wp:effectExtent l="0" t="0" r="0" b="0"/>
            <wp:docPr id="1258842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8139" cy="2739303"/>
                    </a:xfrm>
                    <a:prstGeom prst="rect">
                      <a:avLst/>
                    </a:prstGeom>
                    <a:noFill/>
                    <a:ln>
                      <a:noFill/>
                    </a:ln>
                  </pic:spPr>
                </pic:pic>
              </a:graphicData>
            </a:graphic>
          </wp:inline>
        </w:drawing>
      </w:r>
      <w:r>
        <w:rPr>
          <w:sz w:val="24"/>
          <w:szCs w:val="24"/>
          <w:lang w:val="en-IN"/>
        </w:rPr>
        <w:t xml:space="preserve">                                   </w:t>
      </w:r>
      <w:r w:rsidR="00740C62">
        <w:rPr>
          <w:noProof/>
        </w:rPr>
        <w:drawing>
          <wp:inline distT="0" distB="0" distL="0" distR="0" wp14:anchorId="7B5F6D7D" wp14:editId="56F9358E">
            <wp:extent cx="2038350" cy="2717800"/>
            <wp:effectExtent l="0" t="0" r="0" b="0"/>
            <wp:docPr id="17054244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38350" cy="2717800"/>
                    </a:xfrm>
                    <a:prstGeom prst="rect">
                      <a:avLst/>
                    </a:prstGeom>
                    <a:noFill/>
                    <a:ln>
                      <a:noFill/>
                    </a:ln>
                  </pic:spPr>
                </pic:pic>
              </a:graphicData>
            </a:graphic>
          </wp:inline>
        </w:drawing>
      </w:r>
      <w:r>
        <w:rPr>
          <w:sz w:val="24"/>
          <w:szCs w:val="24"/>
          <w:lang w:val="en-IN"/>
        </w:rPr>
        <w:t xml:space="preserve">      </w:t>
      </w:r>
    </w:p>
    <w:p w14:paraId="21697AE6" w14:textId="46B84559" w:rsidR="00C5632C" w:rsidRDefault="00E47A79" w:rsidP="00302F89">
      <w:pPr>
        <w:pStyle w:val="Caption"/>
        <w:jc w:val="left"/>
      </w:pPr>
      <w:bookmarkStart w:id="44" w:name="_Toc134612552"/>
      <w:r>
        <w:t>Figure</w:t>
      </w:r>
      <w:r w:rsidR="00C5632C">
        <w:t xml:space="preserve"> </w:t>
      </w:r>
      <w:r w:rsidR="00502C3F">
        <w:t>5.3</w:t>
      </w:r>
      <w:r w:rsidR="00C5632C">
        <w:t xml:space="preserve">: Borosilicate(90%)+Alumina(10%)         </w:t>
      </w:r>
      <w:r w:rsidR="00302F89">
        <w:t xml:space="preserve">               </w:t>
      </w:r>
      <w:r>
        <w:t>Figure</w:t>
      </w:r>
      <w:r w:rsidR="00C5632C">
        <w:t xml:space="preserve"> </w:t>
      </w:r>
      <w:r w:rsidR="00502C3F">
        <w:t>5.4</w:t>
      </w:r>
      <w:r w:rsidR="00C5632C">
        <w:t xml:space="preserve">: Borosilicate(90%)+Alumina(10%) </w:t>
      </w:r>
      <w:r w:rsidR="00302F89">
        <w:t xml:space="preserve">                       Scaling                                                                                                        </w:t>
      </w:r>
      <w:r w:rsidR="00C5632C">
        <w:t>Mixture</w:t>
      </w:r>
      <w:bookmarkEnd w:id="44"/>
    </w:p>
    <w:p w14:paraId="615A5270" w14:textId="3EE81640" w:rsidR="00C5632C" w:rsidRDefault="00C5632C" w:rsidP="00C5632C">
      <w:pPr>
        <w:widowControl/>
        <w:spacing w:after="240" w:line="240" w:lineRule="auto"/>
        <w:jc w:val="both"/>
        <w:rPr>
          <w:color w:val="000000"/>
          <w:sz w:val="24"/>
          <w:szCs w:val="24"/>
          <w:lang w:val="en-IN"/>
        </w:rPr>
      </w:pPr>
      <w:r w:rsidRPr="00C5632C">
        <w:rPr>
          <w:color w:val="000000"/>
          <w:sz w:val="24"/>
          <w:szCs w:val="24"/>
          <w:lang w:val="en-IN"/>
        </w:rPr>
        <w:t xml:space="preserve">Next sample will be borosilicate 80 </w:t>
      </w:r>
      <w:proofErr w:type="spellStart"/>
      <w:r w:rsidRPr="00C5632C">
        <w:rPr>
          <w:color w:val="000000"/>
          <w:sz w:val="24"/>
          <w:szCs w:val="24"/>
          <w:lang w:val="en-IN"/>
        </w:rPr>
        <w:t>wt</w:t>
      </w:r>
      <w:proofErr w:type="spellEnd"/>
      <w:r w:rsidRPr="00C5632C">
        <w:rPr>
          <w:color w:val="000000"/>
          <w:sz w:val="24"/>
          <w:szCs w:val="24"/>
          <w:lang w:val="en-IN"/>
        </w:rPr>
        <w:t xml:space="preserve">% and calcined alumina 20 </w:t>
      </w:r>
      <w:proofErr w:type="spellStart"/>
      <w:r w:rsidRPr="00C5632C">
        <w:rPr>
          <w:color w:val="000000"/>
          <w:sz w:val="24"/>
          <w:szCs w:val="24"/>
          <w:lang w:val="en-IN"/>
        </w:rPr>
        <w:t>wt</w:t>
      </w:r>
      <w:proofErr w:type="spellEnd"/>
      <w:r w:rsidRPr="00C5632C">
        <w:rPr>
          <w:color w:val="000000"/>
          <w:sz w:val="24"/>
          <w:szCs w:val="24"/>
          <w:lang w:val="en-IN"/>
        </w:rPr>
        <w:t xml:space="preserve">%. </w:t>
      </w:r>
      <w:proofErr w:type="spellStart"/>
      <w:r w:rsidRPr="00C5632C">
        <w:rPr>
          <w:color w:val="000000"/>
          <w:sz w:val="24"/>
          <w:szCs w:val="24"/>
          <w:lang w:val="en-IN"/>
        </w:rPr>
        <w:t>i.e</w:t>
      </w:r>
      <w:proofErr w:type="spellEnd"/>
      <w:r w:rsidRPr="00C5632C">
        <w:rPr>
          <w:color w:val="000000"/>
          <w:sz w:val="24"/>
          <w:szCs w:val="24"/>
          <w:lang w:val="en-IN"/>
        </w:rPr>
        <w:t xml:space="preserve"> as borosilicate will be 2.4 grams and 0.6 grams of calcined alumina.</w:t>
      </w:r>
    </w:p>
    <w:p w14:paraId="40D85FC4" w14:textId="77777777" w:rsidR="00E47A79" w:rsidRDefault="00C5632C" w:rsidP="00E47A79">
      <w:pPr>
        <w:widowControl/>
        <w:spacing w:after="240" w:line="240" w:lineRule="auto"/>
        <w:jc w:val="both"/>
        <w:rPr>
          <w:sz w:val="24"/>
          <w:szCs w:val="24"/>
          <w:lang w:val="en-IN"/>
        </w:rPr>
      </w:pPr>
      <w:r>
        <w:rPr>
          <w:noProof/>
        </w:rPr>
        <w:drawing>
          <wp:inline distT="0" distB="0" distL="0" distR="0" wp14:anchorId="026CEFC7" wp14:editId="5DA43278">
            <wp:extent cx="2118360" cy="2835343"/>
            <wp:effectExtent l="0" t="0" r="0" b="3175"/>
            <wp:docPr id="203396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20814" cy="2838628"/>
                    </a:xfrm>
                    <a:prstGeom prst="rect">
                      <a:avLst/>
                    </a:prstGeom>
                    <a:noFill/>
                    <a:ln>
                      <a:noFill/>
                    </a:ln>
                  </pic:spPr>
                </pic:pic>
              </a:graphicData>
            </a:graphic>
          </wp:inline>
        </w:drawing>
      </w:r>
      <w:r>
        <w:rPr>
          <w:sz w:val="24"/>
          <w:szCs w:val="24"/>
          <w:lang w:val="en-IN"/>
        </w:rPr>
        <w:t xml:space="preserve">                                 </w:t>
      </w:r>
      <w:r>
        <w:rPr>
          <w:noProof/>
        </w:rPr>
        <w:drawing>
          <wp:inline distT="0" distB="0" distL="0" distR="0" wp14:anchorId="3B48BE05" wp14:editId="2EF82EB8">
            <wp:extent cx="2110740" cy="2808908"/>
            <wp:effectExtent l="0" t="0" r="3810" b="0"/>
            <wp:docPr id="19908715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13460" cy="2812527"/>
                    </a:xfrm>
                    <a:prstGeom prst="rect">
                      <a:avLst/>
                    </a:prstGeom>
                    <a:noFill/>
                    <a:ln>
                      <a:noFill/>
                    </a:ln>
                  </pic:spPr>
                </pic:pic>
              </a:graphicData>
            </a:graphic>
          </wp:inline>
        </w:drawing>
      </w:r>
    </w:p>
    <w:p w14:paraId="30FC888F" w14:textId="0261ADE0" w:rsidR="00C5632C" w:rsidRPr="00E47A79" w:rsidRDefault="00E47A79" w:rsidP="00E47A79">
      <w:pPr>
        <w:pStyle w:val="Caption"/>
        <w:jc w:val="left"/>
      </w:pPr>
      <w:bookmarkStart w:id="45" w:name="_Toc134612553"/>
      <w:r w:rsidRPr="00E47A79">
        <w:t>Figure</w:t>
      </w:r>
      <w:r w:rsidR="00502C3F" w:rsidRPr="00E47A79">
        <w:t xml:space="preserve"> 5.5</w:t>
      </w:r>
      <w:r w:rsidR="00C5632C" w:rsidRPr="00E47A79">
        <w:t xml:space="preserve"> : Borosilicate(80%)+Alumina(20%) </w:t>
      </w:r>
      <w:r>
        <w:t xml:space="preserve">                  </w:t>
      </w:r>
      <w:r w:rsidRPr="00E47A79">
        <w:t>Figure</w:t>
      </w:r>
      <w:r w:rsidR="00502C3F" w:rsidRPr="00E47A79">
        <w:t xml:space="preserve"> 5.6</w:t>
      </w:r>
      <w:r w:rsidR="00C5632C" w:rsidRPr="00E47A79">
        <w:t xml:space="preserve"> :</w:t>
      </w:r>
      <w:r w:rsidRPr="00E47A79">
        <w:t xml:space="preserve"> </w:t>
      </w:r>
      <w:r w:rsidR="00C5632C" w:rsidRPr="00E47A79">
        <w:t xml:space="preserve">Borosilicate(80%)+Alumina(20%) </w:t>
      </w:r>
      <w:r>
        <w:t xml:space="preserve">Scaling                                                                                                       </w:t>
      </w:r>
      <w:r w:rsidR="00D07494" w:rsidRPr="00E47A79">
        <w:t>Mixture</w:t>
      </w:r>
      <w:bookmarkEnd w:id="45"/>
    </w:p>
    <w:p w14:paraId="611979A3" w14:textId="77777777" w:rsidR="00C5632C" w:rsidRDefault="00C5632C" w:rsidP="00C5632C">
      <w:pPr>
        <w:widowControl/>
        <w:spacing w:after="240" w:line="240" w:lineRule="auto"/>
        <w:jc w:val="both"/>
        <w:rPr>
          <w:sz w:val="24"/>
          <w:szCs w:val="24"/>
          <w:lang w:val="en-IN"/>
        </w:rPr>
      </w:pPr>
    </w:p>
    <w:p w14:paraId="11B16E9D" w14:textId="77777777" w:rsidR="00502C3F" w:rsidRPr="00C5632C" w:rsidRDefault="00502C3F" w:rsidP="00C5632C">
      <w:pPr>
        <w:widowControl/>
        <w:spacing w:after="240" w:line="240" w:lineRule="auto"/>
        <w:jc w:val="both"/>
        <w:rPr>
          <w:sz w:val="24"/>
          <w:szCs w:val="24"/>
          <w:lang w:val="en-IN"/>
        </w:rPr>
      </w:pPr>
    </w:p>
    <w:p w14:paraId="295C5216" w14:textId="77777777" w:rsidR="00C5632C" w:rsidRDefault="00C5632C" w:rsidP="00C5632C">
      <w:pPr>
        <w:widowControl/>
        <w:spacing w:line="240" w:lineRule="auto"/>
        <w:jc w:val="both"/>
        <w:rPr>
          <w:color w:val="000000"/>
          <w:sz w:val="24"/>
          <w:szCs w:val="24"/>
          <w:lang w:val="en-IN"/>
        </w:rPr>
      </w:pPr>
      <w:r w:rsidRPr="00C5632C">
        <w:rPr>
          <w:color w:val="000000"/>
          <w:sz w:val="24"/>
          <w:szCs w:val="24"/>
          <w:lang w:val="en-IN"/>
        </w:rPr>
        <w:t xml:space="preserve">In this fashion the following sample composites of 70 </w:t>
      </w:r>
      <w:proofErr w:type="spellStart"/>
      <w:r w:rsidRPr="00C5632C">
        <w:rPr>
          <w:color w:val="000000"/>
          <w:sz w:val="24"/>
          <w:szCs w:val="24"/>
          <w:lang w:val="en-IN"/>
        </w:rPr>
        <w:t>wt</w:t>
      </w:r>
      <w:proofErr w:type="spellEnd"/>
      <w:r w:rsidRPr="00C5632C">
        <w:rPr>
          <w:color w:val="000000"/>
          <w:sz w:val="24"/>
          <w:szCs w:val="24"/>
          <w:lang w:val="en-IN"/>
        </w:rPr>
        <w:t xml:space="preserve">% borosilicate and 30 </w:t>
      </w:r>
      <w:proofErr w:type="spellStart"/>
      <w:r w:rsidRPr="00C5632C">
        <w:rPr>
          <w:color w:val="000000"/>
          <w:sz w:val="24"/>
          <w:szCs w:val="24"/>
          <w:lang w:val="en-IN"/>
        </w:rPr>
        <w:t>wt</w:t>
      </w:r>
      <w:proofErr w:type="spellEnd"/>
      <w:r w:rsidRPr="00C5632C">
        <w:rPr>
          <w:color w:val="000000"/>
          <w:sz w:val="24"/>
          <w:szCs w:val="24"/>
          <w:lang w:val="en-IN"/>
        </w:rPr>
        <w:t>% of calcined alumina. The borosilicate with 2.1 grams and 0.9 grams of alumina.</w:t>
      </w:r>
    </w:p>
    <w:p w14:paraId="5A14FF70" w14:textId="43E03E58" w:rsidR="00D07494" w:rsidRPr="00C5632C" w:rsidRDefault="00D07494" w:rsidP="00C5632C">
      <w:pPr>
        <w:widowControl/>
        <w:spacing w:line="240" w:lineRule="auto"/>
        <w:jc w:val="both"/>
        <w:rPr>
          <w:sz w:val="24"/>
          <w:szCs w:val="24"/>
          <w:lang w:val="en-IN"/>
        </w:rPr>
      </w:pPr>
      <w:r>
        <w:rPr>
          <w:noProof/>
        </w:rPr>
        <w:lastRenderedPageBreak/>
        <w:drawing>
          <wp:inline distT="0" distB="0" distL="0" distR="0" wp14:anchorId="79F110F2" wp14:editId="287EFAB2">
            <wp:extent cx="2072640" cy="2763520"/>
            <wp:effectExtent l="0" t="0" r="3810" b="0"/>
            <wp:docPr id="10618026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2640" cy="2763520"/>
                    </a:xfrm>
                    <a:prstGeom prst="rect">
                      <a:avLst/>
                    </a:prstGeom>
                    <a:noFill/>
                    <a:ln>
                      <a:noFill/>
                    </a:ln>
                  </pic:spPr>
                </pic:pic>
              </a:graphicData>
            </a:graphic>
          </wp:inline>
        </w:drawing>
      </w:r>
      <w:r>
        <w:rPr>
          <w:sz w:val="24"/>
          <w:szCs w:val="24"/>
          <w:lang w:val="en-IN"/>
        </w:rPr>
        <w:t xml:space="preserve">                               </w:t>
      </w:r>
      <w:r>
        <w:rPr>
          <w:noProof/>
        </w:rPr>
        <w:drawing>
          <wp:inline distT="0" distB="0" distL="0" distR="0" wp14:anchorId="3D7EDE44" wp14:editId="0CC64CEC">
            <wp:extent cx="2051685" cy="2735580"/>
            <wp:effectExtent l="0" t="0" r="5715" b="7620"/>
            <wp:docPr id="11241504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1685" cy="2735580"/>
                    </a:xfrm>
                    <a:prstGeom prst="rect">
                      <a:avLst/>
                    </a:prstGeom>
                    <a:noFill/>
                    <a:ln>
                      <a:noFill/>
                    </a:ln>
                  </pic:spPr>
                </pic:pic>
              </a:graphicData>
            </a:graphic>
          </wp:inline>
        </w:drawing>
      </w:r>
    </w:p>
    <w:p w14:paraId="7C4914C7" w14:textId="09D17090" w:rsidR="00D07494" w:rsidRPr="00503DF8" w:rsidRDefault="00E47A79" w:rsidP="00503DF8">
      <w:pPr>
        <w:pStyle w:val="Caption"/>
      </w:pPr>
      <w:bookmarkStart w:id="46" w:name="_Toc134612554"/>
      <w:r w:rsidRPr="00503DF8">
        <w:t>Figure</w:t>
      </w:r>
      <w:r w:rsidR="00502C3F" w:rsidRPr="00503DF8">
        <w:t xml:space="preserve"> 5.7</w:t>
      </w:r>
      <w:r w:rsidR="00D07494" w:rsidRPr="00503DF8">
        <w:t>: Borosilicate(70%)+Alumina(30%) Scaling</w:t>
      </w:r>
      <w:r w:rsidR="00D749E2" w:rsidRPr="00503DF8">
        <w:t xml:space="preserve">          </w:t>
      </w:r>
      <w:r w:rsidR="00D07494" w:rsidRPr="00503DF8">
        <w:t xml:space="preserve"> </w:t>
      </w:r>
      <w:r w:rsidRPr="00503DF8">
        <w:t>Figure</w:t>
      </w:r>
      <w:r w:rsidR="00502C3F" w:rsidRPr="00503DF8">
        <w:t xml:space="preserve"> 5.8</w:t>
      </w:r>
      <w:r w:rsidR="00D07494" w:rsidRPr="00503DF8">
        <w:t>: Borosilicate(70%)+Alumina(30%)</w:t>
      </w:r>
      <w:r w:rsidR="00D749E2" w:rsidRPr="00503DF8">
        <w:t xml:space="preserve">                                                                                                           .                                                                                                                     </w:t>
      </w:r>
      <w:r w:rsidR="00D07494" w:rsidRPr="00503DF8">
        <w:t>Mixture</w:t>
      </w:r>
      <w:bookmarkEnd w:id="46"/>
    </w:p>
    <w:p w14:paraId="2CBE82C9" w14:textId="77777777" w:rsidR="00797326" w:rsidRDefault="00797326" w:rsidP="00C5632C">
      <w:pPr>
        <w:widowControl/>
        <w:spacing w:line="240" w:lineRule="auto"/>
        <w:jc w:val="both"/>
        <w:rPr>
          <w:color w:val="000000"/>
          <w:sz w:val="24"/>
          <w:szCs w:val="24"/>
          <w:lang w:val="en-IN"/>
        </w:rPr>
      </w:pPr>
    </w:p>
    <w:p w14:paraId="7ABFB164" w14:textId="4C8DDE44" w:rsidR="00740C62" w:rsidRDefault="00C5632C" w:rsidP="00C5632C">
      <w:pPr>
        <w:widowControl/>
        <w:spacing w:line="240" w:lineRule="auto"/>
        <w:jc w:val="both"/>
        <w:rPr>
          <w:color w:val="000000"/>
          <w:sz w:val="24"/>
          <w:szCs w:val="24"/>
          <w:lang w:val="en-IN"/>
        </w:rPr>
      </w:pPr>
      <w:r w:rsidRPr="00C5632C">
        <w:rPr>
          <w:color w:val="000000"/>
          <w:sz w:val="24"/>
          <w:szCs w:val="24"/>
          <w:lang w:val="en-IN"/>
        </w:rPr>
        <w:t>The composition is substituted alumina with Copper (II) oxide .</w:t>
      </w:r>
      <w:r w:rsidR="002C46AA">
        <w:rPr>
          <w:color w:val="000000"/>
          <w:sz w:val="24"/>
          <w:szCs w:val="24"/>
          <w:lang w:val="en-IN"/>
        </w:rPr>
        <w:t xml:space="preserve"> </w:t>
      </w:r>
      <w:r w:rsidRPr="00C5632C">
        <w:rPr>
          <w:color w:val="000000"/>
          <w:sz w:val="24"/>
          <w:szCs w:val="24"/>
          <w:lang w:val="en-IN"/>
        </w:rPr>
        <w:t xml:space="preserve">In the following manner as the alumina, three more samples are scaled with ratios of 10 wt%,20 </w:t>
      </w:r>
      <w:proofErr w:type="spellStart"/>
      <w:r w:rsidRPr="00C5632C">
        <w:rPr>
          <w:color w:val="000000"/>
          <w:sz w:val="24"/>
          <w:szCs w:val="24"/>
          <w:lang w:val="en-IN"/>
        </w:rPr>
        <w:t>wt</w:t>
      </w:r>
      <w:proofErr w:type="spellEnd"/>
      <w:r w:rsidRPr="00C5632C">
        <w:rPr>
          <w:color w:val="000000"/>
          <w:sz w:val="24"/>
          <w:szCs w:val="24"/>
          <w:lang w:val="en-IN"/>
        </w:rPr>
        <w:t>%</w:t>
      </w:r>
      <w:r w:rsidR="002C46AA">
        <w:rPr>
          <w:color w:val="000000"/>
          <w:sz w:val="24"/>
          <w:szCs w:val="24"/>
          <w:lang w:val="en-IN"/>
        </w:rPr>
        <w:t>,</w:t>
      </w:r>
      <w:r w:rsidRPr="00C5632C">
        <w:rPr>
          <w:color w:val="000000"/>
          <w:sz w:val="24"/>
          <w:szCs w:val="24"/>
          <w:lang w:val="en-IN"/>
        </w:rPr>
        <w:t xml:space="preserve"> and 30 </w:t>
      </w:r>
      <w:proofErr w:type="spellStart"/>
      <w:r w:rsidRPr="00C5632C">
        <w:rPr>
          <w:color w:val="000000"/>
          <w:sz w:val="24"/>
          <w:szCs w:val="24"/>
          <w:lang w:val="en-IN"/>
        </w:rPr>
        <w:t>wt</w:t>
      </w:r>
      <w:proofErr w:type="spellEnd"/>
      <w:r w:rsidRPr="00C5632C">
        <w:rPr>
          <w:color w:val="000000"/>
          <w:sz w:val="24"/>
          <w:szCs w:val="24"/>
          <w:lang w:val="en-IN"/>
        </w:rPr>
        <w:t xml:space="preserve">% of Copper oxide with rest of </w:t>
      </w:r>
      <w:r w:rsidR="00EB6E00">
        <w:rPr>
          <w:color w:val="000000"/>
          <w:sz w:val="24"/>
          <w:szCs w:val="24"/>
          <w:lang w:val="en-IN"/>
        </w:rPr>
        <w:t xml:space="preserve">the </w:t>
      </w:r>
      <w:r w:rsidRPr="00C5632C">
        <w:rPr>
          <w:color w:val="000000"/>
          <w:sz w:val="24"/>
          <w:szCs w:val="24"/>
          <w:lang w:val="en-IN"/>
        </w:rPr>
        <w:t>borosilicate.</w:t>
      </w:r>
    </w:p>
    <w:p w14:paraId="57EC7A2D" w14:textId="77777777" w:rsidR="00740C62" w:rsidRPr="00740C62" w:rsidRDefault="00740C62" w:rsidP="00C5632C">
      <w:pPr>
        <w:widowControl/>
        <w:spacing w:line="240" w:lineRule="auto"/>
        <w:jc w:val="both"/>
        <w:rPr>
          <w:color w:val="000000"/>
          <w:sz w:val="24"/>
          <w:szCs w:val="24"/>
          <w:lang w:val="en-IN"/>
        </w:rPr>
      </w:pPr>
    </w:p>
    <w:p w14:paraId="515D4602" w14:textId="1321BE13" w:rsidR="00141C34" w:rsidRDefault="00740C62" w:rsidP="00C5632C">
      <w:pPr>
        <w:widowControl/>
        <w:spacing w:line="240" w:lineRule="auto"/>
        <w:jc w:val="both"/>
        <w:rPr>
          <w:sz w:val="24"/>
          <w:szCs w:val="24"/>
          <w:lang w:val="en-IN"/>
        </w:rPr>
      </w:pPr>
      <w:r>
        <w:rPr>
          <w:noProof/>
        </w:rPr>
        <w:drawing>
          <wp:inline distT="0" distB="0" distL="0" distR="0" wp14:anchorId="3F6F9708" wp14:editId="45002D89">
            <wp:extent cx="2114550" cy="2800350"/>
            <wp:effectExtent l="0" t="0" r="0" b="0"/>
            <wp:docPr id="1393876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14550" cy="2800350"/>
                    </a:xfrm>
                    <a:prstGeom prst="rect">
                      <a:avLst/>
                    </a:prstGeom>
                    <a:noFill/>
                    <a:ln>
                      <a:noFill/>
                    </a:ln>
                  </pic:spPr>
                </pic:pic>
              </a:graphicData>
            </a:graphic>
          </wp:inline>
        </w:drawing>
      </w:r>
      <w:r w:rsidR="002C46AA">
        <w:rPr>
          <w:sz w:val="24"/>
          <w:szCs w:val="24"/>
          <w:lang w:val="en-IN"/>
        </w:rPr>
        <w:t xml:space="preserve">   </w:t>
      </w:r>
      <w:r w:rsidR="00141C34">
        <w:rPr>
          <w:sz w:val="24"/>
          <w:szCs w:val="24"/>
          <w:lang w:val="en-IN"/>
        </w:rPr>
        <w:t xml:space="preserve">                         </w:t>
      </w:r>
      <w:r>
        <w:rPr>
          <w:noProof/>
        </w:rPr>
        <w:drawing>
          <wp:inline distT="0" distB="0" distL="0" distR="0" wp14:anchorId="3277E17B" wp14:editId="31C2A431">
            <wp:extent cx="2152650" cy="2867025"/>
            <wp:effectExtent l="0" t="0" r="0" b="0"/>
            <wp:docPr id="722303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52650" cy="2867025"/>
                    </a:xfrm>
                    <a:prstGeom prst="rect">
                      <a:avLst/>
                    </a:prstGeom>
                    <a:noFill/>
                    <a:ln>
                      <a:noFill/>
                    </a:ln>
                  </pic:spPr>
                </pic:pic>
              </a:graphicData>
            </a:graphic>
          </wp:inline>
        </w:drawing>
      </w:r>
      <w:r w:rsidR="00141C34">
        <w:rPr>
          <w:sz w:val="24"/>
          <w:szCs w:val="24"/>
          <w:lang w:val="en-IN"/>
        </w:rPr>
        <w:t xml:space="preserve">                  </w:t>
      </w:r>
    </w:p>
    <w:p w14:paraId="0A8E8131" w14:textId="31FD245E" w:rsidR="00141C34" w:rsidRDefault="00E47A79" w:rsidP="00503DF8">
      <w:pPr>
        <w:pStyle w:val="Caption"/>
        <w:rPr>
          <w:sz w:val="24"/>
          <w:szCs w:val="24"/>
        </w:rPr>
      </w:pPr>
      <w:bookmarkStart w:id="47" w:name="_Toc134612555"/>
      <w:r>
        <w:t>Figure</w:t>
      </w:r>
      <w:r w:rsidR="00141C34">
        <w:t xml:space="preserve"> </w:t>
      </w:r>
      <w:r w:rsidR="00502C3F">
        <w:t>5.9</w:t>
      </w:r>
      <w:r w:rsidR="00141C34">
        <w:t xml:space="preserve">: Borosilicate(90%)+Copper oxide(10%)   </w:t>
      </w:r>
      <w:r w:rsidR="00502C3F">
        <w:t xml:space="preserve"> </w:t>
      </w:r>
      <w:r>
        <w:t>Figure</w:t>
      </w:r>
      <w:r w:rsidR="00141C34">
        <w:t xml:space="preserve"> </w:t>
      </w:r>
      <w:r w:rsidR="00502C3F">
        <w:t>5.10:</w:t>
      </w:r>
      <w:r w:rsidR="00141C34">
        <w:t xml:space="preserve"> Borosilicate(90%)+Copper oxide(10%) </w:t>
      </w:r>
      <w:r w:rsidR="00502C3F">
        <w:t xml:space="preserve">            Scaling                                                                                            Mixture</w:t>
      </w:r>
      <w:bookmarkEnd w:id="47"/>
    </w:p>
    <w:p w14:paraId="29784276" w14:textId="7CBA3A18" w:rsidR="00141C34" w:rsidRDefault="00141C34" w:rsidP="00C5632C">
      <w:pPr>
        <w:widowControl/>
        <w:spacing w:line="240" w:lineRule="auto"/>
        <w:jc w:val="both"/>
        <w:rPr>
          <w:sz w:val="24"/>
          <w:szCs w:val="24"/>
          <w:lang w:val="en-IN"/>
        </w:rPr>
      </w:pPr>
      <w:r>
        <w:rPr>
          <w:sz w:val="24"/>
          <w:szCs w:val="24"/>
          <w:lang w:val="en-IN"/>
        </w:rPr>
        <w:lastRenderedPageBreak/>
        <w:t xml:space="preserve"> </w:t>
      </w:r>
      <w:r w:rsidR="002C46AA">
        <w:rPr>
          <w:sz w:val="24"/>
          <w:szCs w:val="24"/>
          <w:lang w:val="en-IN"/>
        </w:rPr>
        <w:t xml:space="preserve"> </w:t>
      </w:r>
      <w:r>
        <w:rPr>
          <w:noProof/>
          <w:sz w:val="24"/>
          <w:szCs w:val="24"/>
          <w:lang w:val="en-IN"/>
        </w:rPr>
        <w:drawing>
          <wp:inline distT="0" distB="0" distL="0" distR="0" wp14:anchorId="23D384C4" wp14:editId="7F01F899">
            <wp:extent cx="2218483" cy="2956450"/>
            <wp:effectExtent l="0" t="0" r="0" b="0"/>
            <wp:docPr id="6303700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3300" cy="2989522"/>
                    </a:xfrm>
                    <a:prstGeom prst="rect">
                      <a:avLst/>
                    </a:prstGeom>
                    <a:noFill/>
                    <a:ln>
                      <a:noFill/>
                    </a:ln>
                  </pic:spPr>
                </pic:pic>
              </a:graphicData>
            </a:graphic>
          </wp:inline>
        </w:drawing>
      </w:r>
      <w:r w:rsidR="002C46AA">
        <w:rPr>
          <w:sz w:val="24"/>
          <w:szCs w:val="24"/>
          <w:lang w:val="en-IN"/>
        </w:rPr>
        <w:t xml:space="preserve">   </w:t>
      </w:r>
      <w:r>
        <w:rPr>
          <w:sz w:val="24"/>
          <w:szCs w:val="24"/>
          <w:lang w:val="en-IN"/>
        </w:rPr>
        <w:t xml:space="preserve">                     </w:t>
      </w:r>
      <w:r w:rsidR="00740C62">
        <w:rPr>
          <w:noProof/>
        </w:rPr>
        <w:drawing>
          <wp:inline distT="0" distB="0" distL="0" distR="0" wp14:anchorId="71089E5A" wp14:editId="1CF9E824">
            <wp:extent cx="2191409" cy="2905125"/>
            <wp:effectExtent l="0" t="0" r="0" b="0"/>
            <wp:docPr id="9770242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4420" cy="2909117"/>
                    </a:xfrm>
                    <a:prstGeom prst="rect">
                      <a:avLst/>
                    </a:prstGeom>
                    <a:noFill/>
                    <a:ln>
                      <a:noFill/>
                    </a:ln>
                  </pic:spPr>
                </pic:pic>
              </a:graphicData>
            </a:graphic>
          </wp:inline>
        </w:drawing>
      </w:r>
    </w:p>
    <w:p w14:paraId="546451B3" w14:textId="6B7702EF" w:rsidR="00141C34" w:rsidRDefault="00E47A79" w:rsidP="00503DF8">
      <w:pPr>
        <w:pStyle w:val="Caption"/>
        <w:rPr>
          <w:sz w:val="24"/>
          <w:szCs w:val="24"/>
        </w:rPr>
      </w:pPr>
      <w:bookmarkStart w:id="48" w:name="_Toc134612556"/>
      <w:r>
        <w:t>Figure</w:t>
      </w:r>
      <w:r w:rsidR="00FF7EB8">
        <w:t>5.11</w:t>
      </w:r>
      <w:r w:rsidR="00141C34">
        <w:t xml:space="preserve"> : Borosilicate(80%)+Copper oxide(20%)   </w:t>
      </w:r>
      <w:r>
        <w:t>Figure</w:t>
      </w:r>
      <w:r w:rsidR="00FF7EB8">
        <w:t>5.12</w:t>
      </w:r>
      <w:r w:rsidR="00141C34">
        <w:t xml:space="preserve">: Borosilicate(80%)+Copper oxide(20%) </w:t>
      </w:r>
      <w:r w:rsidR="00FF7EB8">
        <w:t xml:space="preserve">Scaling                                                                                                 </w:t>
      </w:r>
      <w:r w:rsidR="00141C34">
        <w:t>Mixture</w:t>
      </w:r>
      <w:bookmarkEnd w:id="48"/>
    </w:p>
    <w:p w14:paraId="4E4EBEB2" w14:textId="77777777" w:rsidR="00141C34" w:rsidRDefault="00141C34" w:rsidP="00C5632C">
      <w:pPr>
        <w:widowControl/>
        <w:spacing w:line="240" w:lineRule="auto"/>
        <w:jc w:val="both"/>
        <w:rPr>
          <w:sz w:val="24"/>
          <w:szCs w:val="24"/>
          <w:lang w:val="en-IN"/>
        </w:rPr>
      </w:pPr>
    </w:p>
    <w:p w14:paraId="33629DDA" w14:textId="5ED8FDFC" w:rsidR="00141C34" w:rsidRDefault="00141C34" w:rsidP="00C5632C">
      <w:pPr>
        <w:widowControl/>
        <w:spacing w:line="240" w:lineRule="auto"/>
        <w:jc w:val="both"/>
        <w:rPr>
          <w:sz w:val="24"/>
          <w:szCs w:val="24"/>
          <w:lang w:val="en-IN"/>
        </w:rPr>
      </w:pPr>
      <w:r>
        <w:rPr>
          <w:sz w:val="24"/>
          <w:szCs w:val="24"/>
          <w:lang w:val="en-IN"/>
        </w:rPr>
        <w:t xml:space="preserve">  </w:t>
      </w:r>
      <w:r w:rsidR="00B34E41">
        <w:rPr>
          <w:noProof/>
          <w:sz w:val="24"/>
          <w:szCs w:val="24"/>
          <w:lang w:val="en-IN"/>
        </w:rPr>
        <w:drawing>
          <wp:inline distT="0" distB="0" distL="0" distR="0" wp14:anchorId="6F0BC9B1" wp14:editId="2E898D3F">
            <wp:extent cx="2157789" cy="2875564"/>
            <wp:effectExtent l="0" t="0" r="0" b="0"/>
            <wp:docPr id="17738128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83777" cy="2910196"/>
                    </a:xfrm>
                    <a:prstGeom prst="rect">
                      <a:avLst/>
                    </a:prstGeom>
                    <a:noFill/>
                    <a:ln>
                      <a:noFill/>
                    </a:ln>
                  </pic:spPr>
                </pic:pic>
              </a:graphicData>
            </a:graphic>
          </wp:inline>
        </w:drawing>
      </w:r>
      <w:r>
        <w:rPr>
          <w:sz w:val="24"/>
          <w:szCs w:val="24"/>
          <w:lang w:val="en-IN"/>
        </w:rPr>
        <w:t xml:space="preserve">                        </w:t>
      </w:r>
      <w:r w:rsidR="00740C62">
        <w:rPr>
          <w:noProof/>
        </w:rPr>
        <w:drawing>
          <wp:inline distT="0" distB="0" distL="0" distR="0" wp14:anchorId="7C4FDA3B" wp14:editId="17C4FEEF">
            <wp:extent cx="2126464" cy="2838450"/>
            <wp:effectExtent l="0" t="0" r="0" b="0"/>
            <wp:docPr id="20969916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9573" cy="2842600"/>
                    </a:xfrm>
                    <a:prstGeom prst="rect">
                      <a:avLst/>
                    </a:prstGeom>
                    <a:noFill/>
                    <a:ln>
                      <a:noFill/>
                    </a:ln>
                  </pic:spPr>
                </pic:pic>
              </a:graphicData>
            </a:graphic>
          </wp:inline>
        </w:drawing>
      </w:r>
    </w:p>
    <w:p w14:paraId="045D4B6D" w14:textId="2A14AEF1" w:rsidR="002C46AA" w:rsidRDefault="00E47A79" w:rsidP="00503DF8">
      <w:pPr>
        <w:pStyle w:val="Caption"/>
        <w:jc w:val="left"/>
        <w:rPr>
          <w:sz w:val="24"/>
          <w:szCs w:val="24"/>
        </w:rPr>
      </w:pPr>
      <w:bookmarkStart w:id="49" w:name="_Toc134612557"/>
      <w:r>
        <w:t>Figure</w:t>
      </w:r>
      <w:r w:rsidR="00FF7EB8">
        <w:t xml:space="preserve"> 5.13</w:t>
      </w:r>
      <w:r w:rsidR="00141C34">
        <w:t xml:space="preserve"> : Borosilicate(</w:t>
      </w:r>
      <w:r w:rsidR="00740C62">
        <w:t>7</w:t>
      </w:r>
      <w:r w:rsidR="00141C34">
        <w:t>0%)+Copper oxide(</w:t>
      </w:r>
      <w:r w:rsidR="00740C62">
        <w:t>3</w:t>
      </w:r>
      <w:r w:rsidR="00141C34">
        <w:t xml:space="preserve">0%)   </w:t>
      </w:r>
      <w:r>
        <w:t>Figure</w:t>
      </w:r>
      <w:r w:rsidR="00FF7EB8">
        <w:t xml:space="preserve"> 5.14</w:t>
      </w:r>
      <w:r w:rsidR="00141C34">
        <w:t xml:space="preserve"> : Borosilicate(</w:t>
      </w:r>
      <w:r w:rsidR="00740C62">
        <w:t>7</w:t>
      </w:r>
      <w:r w:rsidR="00141C34">
        <w:t>0%)+</w:t>
      </w:r>
      <w:proofErr w:type="spellStart"/>
      <w:r w:rsidR="00141C34">
        <w:t>Copperoxide</w:t>
      </w:r>
      <w:proofErr w:type="spellEnd"/>
      <w:r w:rsidR="00141C34">
        <w:t>(</w:t>
      </w:r>
      <w:r w:rsidR="00740C62">
        <w:t>3</w:t>
      </w:r>
      <w:r w:rsidR="00141C34">
        <w:t xml:space="preserve">0%) Scaling </w:t>
      </w:r>
      <w:r w:rsidR="00740C62">
        <w:t xml:space="preserve">                                                                                                Mixture</w:t>
      </w:r>
      <w:bookmarkEnd w:id="49"/>
      <w:r w:rsidR="00141C34">
        <w:t xml:space="preserve">    </w:t>
      </w:r>
    </w:p>
    <w:p w14:paraId="03A85413" w14:textId="77777777" w:rsidR="002C46AA" w:rsidRDefault="002C46AA" w:rsidP="00C5632C">
      <w:pPr>
        <w:widowControl/>
        <w:spacing w:line="240" w:lineRule="auto"/>
        <w:jc w:val="both"/>
        <w:rPr>
          <w:sz w:val="24"/>
          <w:szCs w:val="24"/>
          <w:lang w:val="en-IN"/>
        </w:rPr>
      </w:pPr>
    </w:p>
    <w:p w14:paraId="7DBF87BB" w14:textId="77777777" w:rsidR="00740C62" w:rsidRDefault="00740C62" w:rsidP="00C5632C">
      <w:pPr>
        <w:widowControl/>
        <w:spacing w:line="240" w:lineRule="auto"/>
        <w:jc w:val="both"/>
        <w:rPr>
          <w:sz w:val="24"/>
          <w:szCs w:val="24"/>
          <w:lang w:val="en-IN"/>
        </w:rPr>
      </w:pPr>
    </w:p>
    <w:p w14:paraId="07935392" w14:textId="77777777" w:rsidR="00740C62" w:rsidRPr="00C5632C" w:rsidRDefault="00740C62" w:rsidP="00C5632C">
      <w:pPr>
        <w:widowControl/>
        <w:spacing w:line="240" w:lineRule="auto"/>
        <w:jc w:val="both"/>
        <w:rPr>
          <w:sz w:val="24"/>
          <w:szCs w:val="24"/>
          <w:lang w:val="en-IN"/>
        </w:rPr>
      </w:pPr>
    </w:p>
    <w:p w14:paraId="1B56CB14" w14:textId="77777777" w:rsidR="00797326" w:rsidRDefault="00797326" w:rsidP="00C5632C">
      <w:pPr>
        <w:widowControl/>
        <w:spacing w:line="240" w:lineRule="auto"/>
        <w:jc w:val="both"/>
        <w:rPr>
          <w:color w:val="000000"/>
          <w:sz w:val="24"/>
          <w:szCs w:val="24"/>
          <w:lang w:val="en-IN"/>
        </w:rPr>
      </w:pPr>
    </w:p>
    <w:p w14:paraId="13BCAAFF" w14:textId="4712B03D" w:rsidR="009E7F49" w:rsidRDefault="00C5632C" w:rsidP="00C5632C">
      <w:pPr>
        <w:widowControl/>
        <w:spacing w:line="240" w:lineRule="auto"/>
        <w:jc w:val="both"/>
        <w:rPr>
          <w:color w:val="000000"/>
          <w:sz w:val="24"/>
          <w:szCs w:val="24"/>
          <w:lang w:val="en-IN"/>
        </w:rPr>
      </w:pPr>
      <w:r w:rsidRPr="009E7F49">
        <w:rPr>
          <w:color w:val="000000"/>
          <w:sz w:val="24"/>
          <w:szCs w:val="24"/>
          <w:lang w:val="en-IN"/>
        </w:rPr>
        <w:lastRenderedPageBreak/>
        <w:t xml:space="preserve">The composition is constituted of all three materials as borosilicate, calcined alumina, </w:t>
      </w:r>
      <w:r w:rsidR="002C46AA" w:rsidRPr="009E7F49">
        <w:rPr>
          <w:color w:val="000000"/>
          <w:sz w:val="24"/>
          <w:szCs w:val="24"/>
          <w:lang w:val="en-IN"/>
        </w:rPr>
        <w:t xml:space="preserve">and </w:t>
      </w:r>
      <w:r w:rsidRPr="009E7F49">
        <w:rPr>
          <w:color w:val="000000"/>
          <w:sz w:val="24"/>
          <w:szCs w:val="24"/>
          <w:lang w:val="en-IN"/>
        </w:rPr>
        <w:t>copper oxide.</w:t>
      </w:r>
      <w:r w:rsidR="00EB6E00" w:rsidRPr="009E7F49">
        <w:rPr>
          <w:color w:val="000000"/>
          <w:sz w:val="24"/>
          <w:szCs w:val="24"/>
          <w:lang w:val="en-IN"/>
        </w:rPr>
        <w:t xml:space="preserve"> </w:t>
      </w:r>
      <w:r w:rsidRPr="009E7F49">
        <w:rPr>
          <w:color w:val="000000"/>
          <w:sz w:val="24"/>
          <w:szCs w:val="24"/>
          <w:lang w:val="en-IN"/>
        </w:rPr>
        <w:t xml:space="preserve">The composition comprises 10 </w:t>
      </w:r>
      <w:proofErr w:type="spellStart"/>
      <w:r w:rsidRPr="009E7F49">
        <w:rPr>
          <w:color w:val="000000"/>
          <w:sz w:val="24"/>
          <w:szCs w:val="24"/>
          <w:lang w:val="en-IN"/>
        </w:rPr>
        <w:t>wt</w:t>
      </w:r>
      <w:proofErr w:type="spellEnd"/>
      <w:r w:rsidRPr="009E7F49">
        <w:rPr>
          <w:color w:val="000000"/>
          <w:sz w:val="24"/>
          <w:szCs w:val="24"/>
          <w:lang w:val="en-IN"/>
        </w:rPr>
        <w:t xml:space="preserve">% calcined alumina,10 </w:t>
      </w:r>
      <w:proofErr w:type="spellStart"/>
      <w:r w:rsidRPr="009E7F49">
        <w:rPr>
          <w:color w:val="000000"/>
          <w:sz w:val="24"/>
          <w:szCs w:val="24"/>
          <w:lang w:val="en-IN"/>
        </w:rPr>
        <w:t>wt</w:t>
      </w:r>
      <w:proofErr w:type="spellEnd"/>
      <w:r w:rsidRPr="009E7F49">
        <w:rPr>
          <w:color w:val="000000"/>
          <w:sz w:val="24"/>
          <w:szCs w:val="24"/>
          <w:lang w:val="en-IN"/>
        </w:rPr>
        <w:t>% copper oxide</w:t>
      </w:r>
      <w:r w:rsidR="002C46AA" w:rsidRPr="009E7F49">
        <w:rPr>
          <w:color w:val="000000"/>
          <w:sz w:val="24"/>
          <w:szCs w:val="24"/>
          <w:lang w:val="en-IN"/>
        </w:rPr>
        <w:t>,</w:t>
      </w:r>
      <w:r w:rsidRPr="009E7F49">
        <w:rPr>
          <w:color w:val="000000"/>
          <w:sz w:val="24"/>
          <w:szCs w:val="24"/>
          <w:lang w:val="en-IN"/>
        </w:rPr>
        <w:t xml:space="preserve"> and </w:t>
      </w:r>
      <w:r w:rsidR="002C46AA" w:rsidRPr="009E7F49">
        <w:rPr>
          <w:color w:val="000000"/>
          <w:sz w:val="24"/>
          <w:szCs w:val="24"/>
          <w:lang w:val="en-IN"/>
        </w:rPr>
        <w:t xml:space="preserve">the </w:t>
      </w:r>
      <w:r w:rsidRPr="009E7F49">
        <w:rPr>
          <w:color w:val="000000"/>
          <w:sz w:val="24"/>
          <w:szCs w:val="24"/>
          <w:lang w:val="en-IN"/>
        </w:rPr>
        <w:t xml:space="preserve">rest 80% of borosilicate, as 2.4 grams of borosilicate, 0.3 grams of alumina, </w:t>
      </w:r>
      <w:r w:rsidR="002C46AA" w:rsidRPr="009E7F49">
        <w:rPr>
          <w:color w:val="000000"/>
          <w:sz w:val="24"/>
          <w:szCs w:val="24"/>
          <w:lang w:val="en-IN"/>
        </w:rPr>
        <w:t xml:space="preserve">and </w:t>
      </w:r>
      <w:r w:rsidRPr="009E7F49">
        <w:rPr>
          <w:color w:val="000000"/>
          <w:sz w:val="24"/>
          <w:szCs w:val="24"/>
          <w:lang w:val="en-IN"/>
        </w:rPr>
        <w:t xml:space="preserve">0.3 grams of copper oxide. </w:t>
      </w:r>
    </w:p>
    <w:p w14:paraId="22540567" w14:textId="77777777" w:rsidR="00B1741F" w:rsidRPr="009E7F49" w:rsidRDefault="00B1741F" w:rsidP="00C5632C">
      <w:pPr>
        <w:widowControl/>
        <w:spacing w:line="240" w:lineRule="auto"/>
        <w:jc w:val="both"/>
        <w:rPr>
          <w:color w:val="000000"/>
          <w:sz w:val="24"/>
          <w:szCs w:val="24"/>
          <w:lang w:val="en-IN"/>
        </w:rPr>
      </w:pPr>
    </w:p>
    <w:p w14:paraId="75205C89" w14:textId="4C093A6C" w:rsidR="009E7F49" w:rsidRPr="000E18CD" w:rsidRDefault="000E18CD" w:rsidP="00D95139">
      <w:pPr>
        <w:pStyle w:val="Heading1"/>
        <w:ind w:left="0"/>
        <w:jc w:val="left"/>
        <w:rPr>
          <w:sz w:val="24"/>
          <w:szCs w:val="24"/>
        </w:rPr>
      </w:pPr>
      <w:bookmarkStart w:id="50" w:name="_Toc134570790"/>
      <w:r w:rsidRPr="000E18CD">
        <w:rPr>
          <w:sz w:val="24"/>
          <w:szCs w:val="24"/>
        </w:rPr>
        <w:t>5.1.2 Mixing:</w:t>
      </w:r>
      <w:bookmarkEnd w:id="50"/>
    </w:p>
    <w:p w14:paraId="6CA20184" w14:textId="2A7221BF" w:rsidR="009E7F49" w:rsidRPr="009E7F49" w:rsidRDefault="009E7F49" w:rsidP="00004AE6">
      <w:pPr>
        <w:pStyle w:val="NormalWeb"/>
        <w:spacing w:before="0" w:beforeAutospacing="0" w:after="160" w:afterAutospacing="0"/>
        <w:jc w:val="both"/>
      </w:pPr>
      <w:r w:rsidRPr="009E7F49">
        <w:rPr>
          <w:color w:val="000000"/>
        </w:rPr>
        <w:t>After the scaling process, each sample is taken separately and grinded to mix well.</w:t>
      </w:r>
      <w:r w:rsidRPr="009E7F49">
        <w:rPr>
          <w:color w:val="000000"/>
        </w:rPr>
        <w:br/>
      </w:r>
      <w:r w:rsidRPr="009E7F49">
        <w:rPr>
          <w:color w:val="000000"/>
        </w:rPr>
        <w:br/>
        <w:t>The mixing process is done to manually amalgamate the different components of the composite. In this case, the mixture of (</w:t>
      </w:r>
      <w:proofErr w:type="spellStart"/>
      <w:r w:rsidRPr="009E7F49">
        <w:rPr>
          <w:color w:val="000000"/>
        </w:rPr>
        <w:t>i</w:t>
      </w:r>
      <w:proofErr w:type="spellEnd"/>
      <w:r w:rsidRPr="009E7F49">
        <w:rPr>
          <w:color w:val="000000"/>
        </w:rPr>
        <w:t>) Borosilicate powder + (ii) Alumina powder, and, the mixture of (</w:t>
      </w:r>
      <w:proofErr w:type="spellStart"/>
      <w:r w:rsidRPr="009E7F49">
        <w:rPr>
          <w:color w:val="000000"/>
        </w:rPr>
        <w:t>i</w:t>
      </w:r>
      <w:proofErr w:type="spellEnd"/>
      <w:r w:rsidRPr="009E7F49">
        <w:rPr>
          <w:color w:val="000000"/>
        </w:rPr>
        <w:t>) Borosilicate powder + (iii) Copper Oxide, to form the required composite</w:t>
      </w:r>
      <w:r w:rsidR="00AF1072">
        <w:rPr>
          <w:color w:val="000000"/>
        </w:rPr>
        <w:t xml:space="preserve"> </w:t>
      </w:r>
      <w:r w:rsidRPr="009E7F49">
        <w:rPr>
          <w:color w:val="000000"/>
        </w:rPr>
        <w:t xml:space="preserve">materials. </w:t>
      </w:r>
      <w:r w:rsidRPr="009E7F49">
        <w:rPr>
          <w:color w:val="000000"/>
        </w:rPr>
        <w:br/>
      </w:r>
      <w:r w:rsidRPr="009E7F49">
        <w:rPr>
          <w:color w:val="000000"/>
        </w:rPr>
        <w:br/>
        <w:t xml:space="preserve">Once, the scaling process is done for the different weight ratios of the parent materials, the materials are poured in to a mortar and mixed with a pestle by hand. The mixing is done by hand for a time duration of 30 minutes. </w:t>
      </w:r>
      <w:r w:rsidRPr="009E7F49">
        <w:rPr>
          <w:color w:val="000000"/>
        </w:rPr>
        <w:br/>
      </w:r>
      <w:r w:rsidRPr="009E7F49">
        <w:rPr>
          <w:color w:val="000000"/>
        </w:rPr>
        <w:br/>
        <w:t>During the mixing process, the mixtures are added with ~5% distilled water for proper binding of the materials. When added with distilled water, the mixture of powders becomes slurry, but as it is mixed, the mixture absorbs the water content and comes to a paste-like consistency.</w:t>
      </w:r>
    </w:p>
    <w:p w14:paraId="1E210CE2" w14:textId="77777777" w:rsidR="009E7F49" w:rsidRPr="009E7F49" w:rsidRDefault="009E7F49" w:rsidP="00004AE6">
      <w:pPr>
        <w:pStyle w:val="NormalWeb"/>
        <w:spacing w:before="0" w:beforeAutospacing="0" w:after="160" w:afterAutospacing="0"/>
        <w:jc w:val="both"/>
      </w:pPr>
      <w:r w:rsidRPr="009E7F49">
        <w:rPr>
          <w:color w:val="000000"/>
        </w:rPr>
        <w:t xml:space="preserve">Each of the samples are mixed separately and then stored in pouches and left to dry overnight. </w:t>
      </w:r>
    </w:p>
    <w:p w14:paraId="2CA12B32" w14:textId="77777777" w:rsidR="009E7F49" w:rsidRDefault="009E7F49" w:rsidP="00C5632C">
      <w:pPr>
        <w:widowControl/>
        <w:spacing w:line="240" w:lineRule="auto"/>
        <w:jc w:val="both"/>
        <w:rPr>
          <w:color w:val="000000"/>
          <w:sz w:val="24"/>
          <w:szCs w:val="24"/>
          <w:lang w:val="en-IN"/>
        </w:rPr>
      </w:pPr>
    </w:p>
    <w:p w14:paraId="6C909F0D" w14:textId="77777777" w:rsidR="00797326" w:rsidRDefault="00797326" w:rsidP="00C5632C">
      <w:pPr>
        <w:widowControl/>
        <w:spacing w:line="240" w:lineRule="auto"/>
        <w:jc w:val="both"/>
        <w:rPr>
          <w:color w:val="000000"/>
          <w:sz w:val="24"/>
          <w:szCs w:val="24"/>
          <w:lang w:val="en-IN"/>
        </w:rPr>
      </w:pPr>
    </w:p>
    <w:p w14:paraId="4B4C18EA" w14:textId="77777777" w:rsidR="00797326" w:rsidRPr="00C5632C" w:rsidRDefault="00797326" w:rsidP="00C5632C">
      <w:pPr>
        <w:widowControl/>
        <w:spacing w:line="240" w:lineRule="auto"/>
        <w:jc w:val="both"/>
        <w:rPr>
          <w:sz w:val="24"/>
          <w:szCs w:val="24"/>
          <w:lang w:val="en-IN"/>
        </w:rPr>
      </w:pPr>
    </w:p>
    <w:p w14:paraId="23459571" w14:textId="77777777" w:rsidR="00C5632C" w:rsidRPr="00C5632C" w:rsidRDefault="00C5632C" w:rsidP="00C5632C">
      <w:pPr>
        <w:pStyle w:val="NormalWeb"/>
        <w:spacing w:before="0" w:beforeAutospacing="0" w:after="160" w:afterAutospacing="0"/>
        <w:jc w:val="both"/>
      </w:pPr>
    </w:p>
    <w:p w14:paraId="5FB1811C" w14:textId="77777777" w:rsidR="00C5632C" w:rsidRPr="00C5632C" w:rsidRDefault="00C5632C" w:rsidP="00C5632C">
      <w:pPr>
        <w:jc w:val="both"/>
      </w:pPr>
    </w:p>
    <w:p w14:paraId="5E470723" w14:textId="77777777" w:rsidR="005B6094" w:rsidRPr="005B6094" w:rsidRDefault="005B6094" w:rsidP="005B6094"/>
    <w:p w14:paraId="22AF0C75" w14:textId="77777777" w:rsidR="0000788D" w:rsidRDefault="0000788D">
      <w:pPr>
        <w:rPr>
          <w:b/>
          <w:sz w:val="24"/>
          <w:szCs w:val="24"/>
        </w:rPr>
      </w:pPr>
    </w:p>
    <w:p w14:paraId="307DADDC" w14:textId="77777777" w:rsidR="0000788D" w:rsidRDefault="001A335F">
      <w:r>
        <w:br/>
      </w:r>
    </w:p>
    <w:p w14:paraId="6083A417" w14:textId="77777777" w:rsidR="0000788D" w:rsidRDefault="0000788D"/>
    <w:p w14:paraId="353AF806" w14:textId="77777777" w:rsidR="0000788D" w:rsidRDefault="0000788D">
      <w:pPr>
        <w:tabs>
          <w:tab w:val="left" w:pos="1201"/>
        </w:tabs>
      </w:pPr>
    </w:p>
    <w:p w14:paraId="3249C6B6" w14:textId="77777777" w:rsidR="0000788D" w:rsidRDefault="0000788D">
      <w:pPr>
        <w:tabs>
          <w:tab w:val="left" w:pos="1201"/>
        </w:tabs>
      </w:pPr>
    </w:p>
    <w:p w14:paraId="5359075D" w14:textId="77777777" w:rsidR="0000788D" w:rsidRDefault="001A335F">
      <w:pPr>
        <w:tabs>
          <w:tab w:val="left" w:pos="1201"/>
        </w:tabs>
      </w:pPr>
      <w:r>
        <w:t xml:space="preserve">                                          </w:t>
      </w:r>
    </w:p>
    <w:p w14:paraId="6A7C3E3E" w14:textId="77777777" w:rsidR="0000788D" w:rsidRDefault="0000788D">
      <w:pPr>
        <w:tabs>
          <w:tab w:val="left" w:pos="1201"/>
        </w:tabs>
      </w:pPr>
    </w:p>
    <w:p w14:paraId="0F1EB338" w14:textId="629EBDBB" w:rsidR="009E7F49" w:rsidRPr="000E18CD" w:rsidRDefault="000E18CD" w:rsidP="00D95139">
      <w:pPr>
        <w:pStyle w:val="Heading1"/>
        <w:ind w:left="0"/>
        <w:jc w:val="left"/>
        <w:rPr>
          <w:sz w:val="24"/>
          <w:szCs w:val="24"/>
        </w:rPr>
      </w:pPr>
      <w:bookmarkStart w:id="51" w:name="_Toc134570791"/>
      <w:r w:rsidRPr="000E18CD">
        <w:rPr>
          <w:sz w:val="24"/>
          <w:szCs w:val="24"/>
        </w:rPr>
        <w:lastRenderedPageBreak/>
        <w:t>5.2 Grinding :</w:t>
      </w:r>
      <w:bookmarkEnd w:id="51"/>
    </w:p>
    <w:p w14:paraId="27CE2437" w14:textId="18FF7D84" w:rsidR="009E7F49" w:rsidRPr="009E7F49" w:rsidRDefault="009E7F49" w:rsidP="00AF1072">
      <w:pPr>
        <w:pStyle w:val="NormalWeb"/>
        <w:spacing w:before="0" w:beforeAutospacing="0" w:after="160" w:afterAutospacing="0"/>
        <w:jc w:val="both"/>
      </w:pPr>
      <w:r w:rsidRPr="009E7F49">
        <w:rPr>
          <w:color w:val="000000"/>
        </w:rPr>
        <w:t xml:space="preserve">Once the samples are mixed and dried, they should be grinded with a binding agent to help the compaction of the sample. For the binding agent, PVA (Polyvinyl Alcohol) solution is used. </w:t>
      </w:r>
      <w:r w:rsidRPr="009E7F49">
        <w:rPr>
          <w:color w:val="000000"/>
        </w:rPr>
        <w:br/>
      </w:r>
      <w:r w:rsidRPr="009E7F49">
        <w:rPr>
          <w:color w:val="000000"/>
        </w:rPr>
        <w:br/>
      </w:r>
      <w:r w:rsidR="000E18CD" w:rsidRPr="000E18CD">
        <w:rPr>
          <w:rStyle w:val="Heading1Char"/>
          <w:sz w:val="24"/>
          <w:szCs w:val="24"/>
        </w:rPr>
        <w:t>5.2.1 Preparation Of P</w:t>
      </w:r>
      <w:r w:rsidR="000E18CD">
        <w:rPr>
          <w:rStyle w:val="Heading1Char"/>
          <w:sz w:val="24"/>
          <w:szCs w:val="24"/>
        </w:rPr>
        <w:t>VA</w:t>
      </w:r>
      <w:r w:rsidR="000E18CD" w:rsidRPr="000E18CD">
        <w:rPr>
          <w:rStyle w:val="Heading1Char"/>
          <w:sz w:val="24"/>
          <w:szCs w:val="24"/>
        </w:rPr>
        <w:t xml:space="preserve"> (Polyvinyl Alcohol) Solution</w:t>
      </w:r>
      <w:r w:rsidR="000E18CD" w:rsidRPr="000E18CD">
        <w:t>:</w:t>
      </w:r>
      <w:r w:rsidR="000E18CD" w:rsidRPr="000E18CD">
        <w:br/>
      </w:r>
    </w:p>
    <w:p w14:paraId="2A5026A7" w14:textId="77777777" w:rsidR="009E7F49" w:rsidRPr="009E7F49" w:rsidRDefault="009E7F49" w:rsidP="00AF1072">
      <w:pPr>
        <w:pStyle w:val="NormalWeb"/>
        <w:spacing w:before="0" w:beforeAutospacing="0" w:after="160" w:afterAutospacing="0"/>
        <w:jc w:val="both"/>
        <w:rPr>
          <w:color w:val="000000"/>
        </w:rPr>
      </w:pPr>
      <w:r w:rsidRPr="009E7F49">
        <w:rPr>
          <w:color w:val="000000"/>
        </w:rPr>
        <w:t>The PVA in powdered form is mixed with distilled water to form a 2% PVA solution. The powder is added to distilled water and using a magnetic stirrer it is mixed with a gradual increase in temperature for about 5 hours. The solution has to reach a state of honey like consistency to be used for the binding process. </w:t>
      </w:r>
    </w:p>
    <w:p w14:paraId="4ADEAA34" w14:textId="77777777" w:rsidR="009E7F49" w:rsidRPr="009E7F49" w:rsidRDefault="009E7F49" w:rsidP="009E7F49">
      <w:pPr>
        <w:pStyle w:val="NormalWeb"/>
        <w:spacing w:before="0" w:beforeAutospacing="0" w:after="160" w:afterAutospacing="0"/>
        <w:rPr>
          <w:color w:val="000000"/>
        </w:rPr>
      </w:pPr>
    </w:p>
    <w:p w14:paraId="1534903B" w14:textId="3DF00DF7" w:rsidR="009E7F49" w:rsidRPr="009E7F49" w:rsidRDefault="009E7F49" w:rsidP="009E7F49">
      <w:pPr>
        <w:pStyle w:val="NormalWeb"/>
        <w:spacing w:before="0" w:beforeAutospacing="0" w:after="160" w:afterAutospacing="0"/>
      </w:pPr>
      <w:r w:rsidRPr="009E7F49">
        <w:rPr>
          <w:noProof/>
          <w:color w:val="000000"/>
        </w:rPr>
        <w:drawing>
          <wp:inline distT="0" distB="0" distL="0" distR="0" wp14:anchorId="4BCA4CA8" wp14:editId="37357FC1">
            <wp:extent cx="2069446" cy="2760133"/>
            <wp:effectExtent l="0" t="0" r="7620" b="2540"/>
            <wp:docPr id="11517380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69446" cy="2760133"/>
                    </a:xfrm>
                    <a:prstGeom prst="rect">
                      <a:avLst/>
                    </a:prstGeom>
                    <a:noFill/>
                    <a:ln>
                      <a:noFill/>
                    </a:ln>
                  </pic:spPr>
                </pic:pic>
              </a:graphicData>
            </a:graphic>
          </wp:inline>
        </w:drawing>
      </w:r>
      <w:r w:rsidRPr="009E7F49">
        <w:t xml:space="preserve">                    </w:t>
      </w:r>
      <w:r w:rsidRPr="009E7F49">
        <w:rPr>
          <w:noProof/>
        </w:rPr>
        <w:drawing>
          <wp:inline distT="0" distB="0" distL="0" distR="0" wp14:anchorId="5D2208D0" wp14:editId="3D6677AA">
            <wp:extent cx="2088011" cy="2784894"/>
            <wp:effectExtent l="0" t="0" r="7620" b="0"/>
            <wp:docPr id="12034960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94303" cy="2793286"/>
                    </a:xfrm>
                    <a:prstGeom prst="rect">
                      <a:avLst/>
                    </a:prstGeom>
                    <a:noFill/>
                    <a:ln>
                      <a:noFill/>
                    </a:ln>
                  </pic:spPr>
                </pic:pic>
              </a:graphicData>
            </a:graphic>
          </wp:inline>
        </w:drawing>
      </w:r>
    </w:p>
    <w:p w14:paraId="3B6CCD0E" w14:textId="09CE32CD" w:rsidR="0000788D" w:rsidRPr="00FF7EB8" w:rsidRDefault="00E47A79" w:rsidP="00503DF8">
      <w:pPr>
        <w:pStyle w:val="Caption"/>
      </w:pPr>
      <w:bookmarkStart w:id="52" w:name="_Toc134612558"/>
      <w:r>
        <w:t>Figure</w:t>
      </w:r>
      <w:r w:rsidR="00FF7EB8" w:rsidRPr="00FF7EB8">
        <w:t xml:space="preserve"> 5.15</w:t>
      </w:r>
      <w:r w:rsidR="009E7F49" w:rsidRPr="00FF7EB8">
        <w:t xml:space="preserve">: Polyvinyl alcohol Solution               </w:t>
      </w:r>
      <w:r w:rsidR="00FF7EB8">
        <w:t xml:space="preserve">                 </w:t>
      </w:r>
      <w:r w:rsidR="009E7F49" w:rsidRPr="00FF7EB8">
        <w:t xml:space="preserve"> </w:t>
      </w:r>
      <w:r>
        <w:t>Figure</w:t>
      </w:r>
      <w:r w:rsidR="00FF7EB8" w:rsidRPr="00FF7EB8">
        <w:t xml:space="preserve"> 5.16</w:t>
      </w:r>
      <w:r w:rsidR="009E7F49" w:rsidRPr="00FF7EB8">
        <w:t xml:space="preserve"> : PVA Solution preparation</w:t>
      </w:r>
      <w:bookmarkEnd w:id="52"/>
    </w:p>
    <w:p w14:paraId="362682AC" w14:textId="77777777" w:rsidR="009E7F49" w:rsidRPr="009E7F49" w:rsidRDefault="009E7F49">
      <w:pPr>
        <w:tabs>
          <w:tab w:val="left" w:pos="1201"/>
        </w:tabs>
        <w:rPr>
          <w:sz w:val="24"/>
          <w:szCs w:val="24"/>
        </w:rPr>
      </w:pPr>
    </w:p>
    <w:p w14:paraId="3A959DF2" w14:textId="5720B733" w:rsidR="009E7F49" w:rsidRPr="000E18CD" w:rsidRDefault="009E7F49" w:rsidP="00D95139">
      <w:pPr>
        <w:pStyle w:val="Heading1"/>
        <w:ind w:left="0"/>
        <w:jc w:val="left"/>
        <w:rPr>
          <w:sz w:val="24"/>
          <w:szCs w:val="24"/>
        </w:rPr>
      </w:pPr>
      <w:bookmarkStart w:id="53" w:name="_Toc134570792"/>
      <w:r w:rsidRPr="000E18CD">
        <w:rPr>
          <w:sz w:val="24"/>
          <w:szCs w:val="24"/>
        </w:rPr>
        <w:t>5.2.2 Grinding</w:t>
      </w:r>
      <w:r w:rsidR="00B1741F" w:rsidRPr="000E18CD">
        <w:rPr>
          <w:sz w:val="24"/>
          <w:szCs w:val="24"/>
        </w:rPr>
        <w:t>:</w:t>
      </w:r>
      <w:bookmarkEnd w:id="53"/>
      <w:r w:rsidR="00B1741F" w:rsidRPr="000E18CD">
        <w:rPr>
          <w:sz w:val="24"/>
          <w:szCs w:val="24"/>
        </w:rPr>
        <w:t xml:space="preserve"> </w:t>
      </w:r>
    </w:p>
    <w:p w14:paraId="18D92B1A" w14:textId="77777777" w:rsidR="009E7F49" w:rsidRPr="009E7F49" w:rsidRDefault="009E7F49" w:rsidP="00AF1072">
      <w:pPr>
        <w:pStyle w:val="NormalWeb"/>
        <w:spacing w:before="0" w:beforeAutospacing="0" w:after="160" w:afterAutospacing="0"/>
        <w:jc w:val="both"/>
      </w:pPr>
      <w:r w:rsidRPr="009E7F49">
        <w:rPr>
          <w:color w:val="000000"/>
        </w:rPr>
        <w:t xml:space="preserve">In the grinding process, each dried sample is divided into 3 different samples, i.e. 1gm each for pellet preparation. These 1gm samples are taken separately into the </w:t>
      </w:r>
      <w:proofErr w:type="spellStart"/>
      <w:r w:rsidRPr="009E7F49">
        <w:rPr>
          <w:color w:val="000000"/>
        </w:rPr>
        <w:t>motar</w:t>
      </w:r>
      <w:proofErr w:type="spellEnd"/>
      <w:r w:rsidRPr="009E7F49">
        <w:rPr>
          <w:color w:val="000000"/>
        </w:rPr>
        <w:t xml:space="preserve"> and one drop of PVA solution is added to the mixture and grinded for about 2 minutes for proper binding of each 1gm sample. </w:t>
      </w:r>
    </w:p>
    <w:p w14:paraId="5E574448" w14:textId="77777777" w:rsidR="009E7F49" w:rsidRPr="009E7F49" w:rsidRDefault="009E7F49" w:rsidP="00AF1072">
      <w:pPr>
        <w:pStyle w:val="NormalWeb"/>
        <w:spacing w:before="0" w:beforeAutospacing="0" w:after="160" w:afterAutospacing="0"/>
        <w:jc w:val="both"/>
      </w:pPr>
      <w:r w:rsidRPr="009E7F49">
        <w:rPr>
          <w:color w:val="000000"/>
        </w:rPr>
        <w:t>After grinding, place each 1gm sample in a different pouch and place them in a dry place overnight. </w:t>
      </w:r>
    </w:p>
    <w:p w14:paraId="2134B510" w14:textId="77777777" w:rsidR="009E7F49" w:rsidRDefault="009E7F49">
      <w:pPr>
        <w:tabs>
          <w:tab w:val="left" w:pos="1201"/>
        </w:tabs>
      </w:pPr>
    </w:p>
    <w:p w14:paraId="15A97C46" w14:textId="77777777" w:rsidR="0000788D" w:rsidRDefault="0000788D">
      <w:pPr>
        <w:tabs>
          <w:tab w:val="left" w:pos="1201"/>
        </w:tabs>
      </w:pPr>
    </w:p>
    <w:p w14:paraId="0503AC93" w14:textId="77777777" w:rsidR="0000788D" w:rsidRDefault="0000788D">
      <w:pPr>
        <w:tabs>
          <w:tab w:val="left" w:pos="1201"/>
        </w:tabs>
      </w:pPr>
    </w:p>
    <w:p w14:paraId="2280E707" w14:textId="63E15E1F" w:rsidR="009E7F49" w:rsidRPr="000E18CD" w:rsidRDefault="000E18CD" w:rsidP="00D95139">
      <w:pPr>
        <w:pStyle w:val="Heading1"/>
        <w:ind w:left="0"/>
        <w:jc w:val="left"/>
        <w:rPr>
          <w:sz w:val="24"/>
          <w:szCs w:val="24"/>
          <w:lang w:val="en-IN"/>
        </w:rPr>
      </w:pPr>
      <w:bookmarkStart w:id="54" w:name="_Toc134570793"/>
      <w:r w:rsidRPr="000E18CD">
        <w:rPr>
          <w:sz w:val="24"/>
          <w:szCs w:val="24"/>
          <w:lang w:val="en-IN"/>
        </w:rPr>
        <w:lastRenderedPageBreak/>
        <w:t>5.3 Pellet Preparation:</w:t>
      </w:r>
      <w:bookmarkEnd w:id="54"/>
    </w:p>
    <w:p w14:paraId="462BC46B" w14:textId="77777777" w:rsidR="009E7F49" w:rsidRPr="009E7F49" w:rsidRDefault="009E7F49" w:rsidP="009E7F49">
      <w:pPr>
        <w:widowControl/>
        <w:spacing w:after="0" w:line="240" w:lineRule="auto"/>
        <w:rPr>
          <w:sz w:val="24"/>
          <w:szCs w:val="24"/>
          <w:lang w:val="en-IN"/>
        </w:rPr>
      </w:pPr>
    </w:p>
    <w:p w14:paraId="181B24A6" w14:textId="1C4B9A4E" w:rsidR="009E7F49" w:rsidRPr="009E7F49" w:rsidRDefault="009E7F49" w:rsidP="00AF1072">
      <w:pPr>
        <w:widowControl/>
        <w:spacing w:line="240" w:lineRule="auto"/>
        <w:jc w:val="both"/>
        <w:rPr>
          <w:sz w:val="24"/>
          <w:szCs w:val="24"/>
          <w:lang w:val="en-IN"/>
        </w:rPr>
      </w:pPr>
      <w:r w:rsidRPr="009E7F49">
        <w:rPr>
          <w:color w:val="000000"/>
          <w:sz w:val="24"/>
          <w:szCs w:val="24"/>
          <w:lang w:val="en-IN"/>
        </w:rPr>
        <w:t xml:space="preserve">IR FTIR XRF </w:t>
      </w:r>
      <w:r>
        <w:rPr>
          <w:color w:val="000000"/>
          <w:sz w:val="24"/>
          <w:szCs w:val="24"/>
          <w:lang w:val="en-IN"/>
        </w:rPr>
        <w:t>dies</w:t>
      </w:r>
      <w:r w:rsidRPr="009E7F49">
        <w:rPr>
          <w:color w:val="000000"/>
          <w:sz w:val="24"/>
          <w:szCs w:val="24"/>
          <w:lang w:val="en-IN"/>
        </w:rPr>
        <w:t xml:space="preserve"> Set is used for </w:t>
      </w:r>
      <w:r>
        <w:rPr>
          <w:color w:val="000000"/>
          <w:sz w:val="24"/>
          <w:szCs w:val="24"/>
          <w:lang w:val="en-IN"/>
        </w:rPr>
        <w:t xml:space="preserve">the </w:t>
      </w:r>
      <w:r w:rsidRPr="009E7F49">
        <w:rPr>
          <w:color w:val="000000"/>
          <w:sz w:val="24"/>
          <w:szCs w:val="24"/>
          <w:lang w:val="en-IN"/>
        </w:rPr>
        <w:t>preparation of pellets.</w:t>
      </w:r>
      <w:r>
        <w:rPr>
          <w:color w:val="000000"/>
          <w:sz w:val="24"/>
          <w:szCs w:val="24"/>
          <w:lang w:val="en-IN"/>
        </w:rPr>
        <w:t xml:space="preserve"> </w:t>
      </w:r>
      <w:r w:rsidRPr="009E7F49">
        <w:rPr>
          <w:color w:val="000000"/>
          <w:sz w:val="24"/>
          <w:szCs w:val="24"/>
          <w:lang w:val="en-IN"/>
        </w:rPr>
        <w:t>Die set is variable by the pellet size and volume,</w:t>
      </w:r>
      <w:r>
        <w:rPr>
          <w:color w:val="000000"/>
          <w:sz w:val="24"/>
          <w:szCs w:val="24"/>
          <w:lang w:val="en-IN"/>
        </w:rPr>
        <w:t xml:space="preserve"> </w:t>
      </w:r>
      <w:r w:rsidRPr="009E7F49">
        <w:rPr>
          <w:color w:val="000000"/>
          <w:sz w:val="24"/>
          <w:szCs w:val="24"/>
          <w:lang w:val="en-IN"/>
        </w:rPr>
        <w:t>for this composite 10mm Die set is utilized. This device is used to compact the powder to the defined diameter. The pellet adjusts the height by the amount of powder added to the die set.</w:t>
      </w:r>
    </w:p>
    <w:p w14:paraId="61D0AF6F" w14:textId="5F251A64" w:rsidR="009E7F49" w:rsidRPr="009E7F49" w:rsidRDefault="009E7F49" w:rsidP="00AF1072">
      <w:pPr>
        <w:widowControl/>
        <w:spacing w:line="240" w:lineRule="auto"/>
        <w:jc w:val="both"/>
        <w:rPr>
          <w:sz w:val="24"/>
          <w:szCs w:val="24"/>
          <w:lang w:val="en-IN"/>
        </w:rPr>
      </w:pPr>
      <w:r w:rsidRPr="009E7F49">
        <w:rPr>
          <w:color w:val="000000"/>
          <w:sz w:val="24"/>
          <w:szCs w:val="24"/>
          <w:lang w:val="en-IN"/>
        </w:rPr>
        <w:t xml:space="preserve"> Initially, all respective parts are cleaned by distilled water and also rinsed with acetone for no chemical reactions with any other materials. This process is done in </w:t>
      </w:r>
      <w:r>
        <w:rPr>
          <w:color w:val="000000"/>
          <w:sz w:val="24"/>
          <w:szCs w:val="24"/>
          <w:lang w:val="en-IN"/>
        </w:rPr>
        <w:t xml:space="preserve">the </w:t>
      </w:r>
      <w:r w:rsidRPr="009E7F49">
        <w:rPr>
          <w:color w:val="000000"/>
          <w:sz w:val="24"/>
          <w:szCs w:val="24"/>
          <w:lang w:val="en-IN"/>
        </w:rPr>
        <w:t>following steps</w:t>
      </w:r>
    </w:p>
    <w:p w14:paraId="2467DDFB" w14:textId="2D7246AC" w:rsidR="009E7F49" w:rsidRPr="00F82F8B" w:rsidRDefault="009E7F49" w:rsidP="009E7F49">
      <w:pPr>
        <w:widowControl/>
        <w:spacing w:line="240" w:lineRule="auto"/>
        <w:rPr>
          <w:color w:val="000000"/>
          <w:sz w:val="24"/>
          <w:szCs w:val="24"/>
          <w:lang w:val="en-IN"/>
        </w:rPr>
      </w:pPr>
      <w:r w:rsidRPr="009E7F49">
        <w:rPr>
          <w:color w:val="000000"/>
          <w:sz w:val="24"/>
          <w:szCs w:val="24"/>
          <w:lang w:val="en-IN"/>
        </w:rPr>
        <w:t>1.</w:t>
      </w:r>
      <w:r w:rsidRPr="00F82F8B">
        <w:rPr>
          <w:color w:val="000000"/>
          <w:sz w:val="24"/>
          <w:szCs w:val="24"/>
          <w:lang w:val="en-IN"/>
        </w:rPr>
        <w:t xml:space="preserve"> </w:t>
      </w:r>
      <w:r w:rsidRPr="009E7F49">
        <w:rPr>
          <w:color w:val="000000"/>
          <w:sz w:val="24"/>
          <w:szCs w:val="24"/>
          <w:lang w:val="en-IN"/>
        </w:rPr>
        <w:t>First die sleeve is placed upon the bottom die.</w:t>
      </w:r>
    </w:p>
    <w:p w14:paraId="756BAFD2" w14:textId="77777777" w:rsidR="004A7ED1" w:rsidRDefault="004A7ED1" w:rsidP="009E7F49">
      <w:pPr>
        <w:widowControl/>
        <w:spacing w:line="240" w:lineRule="auto"/>
        <w:rPr>
          <w:color w:val="000000"/>
          <w:sz w:val="24"/>
          <w:szCs w:val="24"/>
          <w:lang w:val="en-IN"/>
        </w:rPr>
      </w:pPr>
    </w:p>
    <w:p w14:paraId="56325B13" w14:textId="6C8A5460" w:rsidR="004A7ED1" w:rsidRDefault="009E7F49" w:rsidP="004A7ED1">
      <w:pPr>
        <w:widowControl/>
        <w:spacing w:line="240" w:lineRule="auto"/>
        <w:jc w:val="center"/>
        <w:rPr>
          <w:sz w:val="24"/>
          <w:szCs w:val="24"/>
          <w:lang w:val="en-IN"/>
        </w:rPr>
      </w:pPr>
      <w:r>
        <w:rPr>
          <w:noProof/>
          <w:color w:val="000000"/>
          <w:sz w:val="24"/>
          <w:szCs w:val="24"/>
          <w:lang w:val="en-IN"/>
        </w:rPr>
        <w:drawing>
          <wp:inline distT="0" distB="0" distL="0" distR="0" wp14:anchorId="40FF7BDC" wp14:editId="00703ABF">
            <wp:extent cx="2878341" cy="2160000"/>
            <wp:effectExtent l="0" t="0" r="0" b="0"/>
            <wp:docPr id="1370959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8341" cy="2160000"/>
                    </a:xfrm>
                    <a:prstGeom prst="rect">
                      <a:avLst/>
                    </a:prstGeom>
                    <a:noFill/>
                    <a:ln>
                      <a:noFill/>
                    </a:ln>
                  </pic:spPr>
                </pic:pic>
              </a:graphicData>
            </a:graphic>
          </wp:inline>
        </w:drawing>
      </w:r>
    </w:p>
    <w:p w14:paraId="41A54A36" w14:textId="6F80649D" w:rsidR="004A7ED1" w:rsidRPr="00503DF8" w:rsidRDefault="00E47A79" w:rsidP="00503DF8">
      <w:pPr>
        <w:pStyle w:val="Caption"/>
      </w:pPr>
      <w:bookmarkStart w:id="55" w:name="_Toc134612559"/>
      <w:r w:rsidRPr="00503DF8">
        <w:t>Figure</w:t>
      </w:r>
      <w:r w:rsidR="005E106C" w:rsidRPr="00503DF8">
        <w:t xml:space="preserve"> </w:t>
      </w:r>
      <w:r w:rsidR="00FF7EB8" w:rsidRPr="00503DF8">
        <w:t>5.17</w:t>
      </w:r>
      <w:r w:rsidR="005E106C" w:rsidRPr="00503DF8">
        <w:t>: Die sleeve and bottom die</w:t>
      </w:r>
      <w:bookmarkEnd w:id="55"/>
    </w:p>
    <w:p w14:paraId="05705294" w14:textId="77777777" w:rsidR="005E106C" w:rsidRDefault="005E106C" w:rsidP="005E106C">
      <w:pPr>
        <w:widowControl/>
        <w:spacing w:line="240" w:lineRule="auto"/>
        <w:jc w:val="center"/>
        <w:rPr>
          <w:sz w:val="24"/>
          <w:szCs w:val="24"/>
          <w:lang w:val="en-IN"/>
        </w:rPr>
      </w:pPr>
    </w:p>
    <w:p w14:paraId="544B13CC" w14:textId="1D934EA1" w:rsidR="004A7ED1" w:rsidRDefault="004A7ED1" w:rsidP="004A7ED1">
      <w:pPr>
        <w:widowControl/>
        <w:spacing w:line="240" w:lineRule="auto"/>
        <w:jc w:val="center"/>
        <w:rPr>
          <w:sz w:val="24"/>
          <w:szCs w:val="24"/>
          <w:lang w:val="en-IN"/>
        </w:rPr>
      </w:pPr>
      <w:r>
        <w:rPr>
          <w:noProof/>
          <w:sz w:val="24"/>
          <w:szCs w:val="24"/>
          <w:lang w:val="en-IN"/>
        </w:rPr>
        <w:drawing>
          <wp:inline distT="0" distB="0" distL="0" distR="0" wp14:anchorId="373C3069" wp14:editId="6D175EA6">
            <wp:extent cx="2871766" cy="2160000"/>
            <wp:effectExtent l="0" t="0" r="5080" b="0"/>
            <wp:docPr id="14125046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1766" cy="2160000"/>
                    </a:xfrm>
                    <a:prstGeom prst="rect">
                      <a:avLst/>
                    </a:prstGeom>
                    <a:noFill/>
                    <a:ln>
                      <a:noFill/>
                    </a:ln>
                  </pic:spPr>
                </pic:pic>
              </a:graphicData>
            </a:graphic>
          </wp:inline>
        </w:drawing>
      </w:r>
    </w:p>
    <w:p w14:paraId="02E27235" w14:textId="523EA4FB" w:rsidR="005E106C" w:rsidRDefault="00E47A79" w:rsidP="00503DF8">
      <w:pPr>
        <w:pStyle w:val="Caption"/>
      </w:pPr>
      <w:bookmarkStart w:id="56" w:name="_Toc134612560"/>
      <w:r>
        <w:t>Figure</w:t>
      </w:r>
      <w:r w:rsidR="00FF7EB8" w:rsidRPr="00FF7EB8">
        <w:t xml:space="preserve"> 5.18</w:t>
      </w:r>
      <w:r w:rsidR="005E106C" w:rsidRPr="00FF7EB8">
        <w:t xml:space="preserve"> : Combined Bottom die and Die sleeve</w:t>
      </w:r>
      <w:bookmarkEnd w:id="56"/>
    </w:p>
    <w:p w14:paraId="26DC4622" w14:textId="77777777" w:rsidR="00004AE6" w:rsidRPr="00004AE6" w:rsidRDefault="00004AE6" w:rsidP="00004AE6">
      <w:pPr>
        <w:rPr>
          <w:lang w:val="en-IN"/>
        </w:rPr>
      </w:pPr>
    </w:p>
    <w:p w14:paraId="7B9B82F7" w14:textId="77777777" w:rsidR="004A7ED1" w:rsidRPr="009E7F49" w:rsidRDefault="004A7ED1" w:rsidP="009E7F49">
      <w:pPr>
        <w:widowControl/>
        <w:spacing w:line="240" w:lineRule="auto"/>
        <w:rPr>
          <w:sz w:val="24"/>
          <w:szCs w:val="24"/>
          <w:lang w:val="en-IN"/>
        </w:rPr>
      </w:pPr>
    </w:p>
    <w:p w14:paraId="47318DEB" w14:textId="4EA51502" w:rsidR="009E7F49" w:rsidRDefault="009E7F49" w:rsidP="009E7F49">
      <w:pPr>
        <w:widowControl/>
        <w:spacing w:line="240" w:lineRule="auto"/>
        <w:rPr>
          <w:color w:val="000000"/>
          <w:sz w:val="24"/>
          <w:szCs w:val="24"/>
          <w:lang w:val="en-IN"/>
        </w:rPr>
      </w:pPr>
      <w:r w:rsidRPr="009E7F49">
        <w:rPr>
          <w:color w:val="000000"/>
          <w:sz w:val="24"/>
          <w:szCs w:val="24"/>
          <w:lang w:val="en-IN"/>
        </w:rPr>
        <w:lastRenderedPageBreak/>
        <w:t>2.</w:t>
      </w:r>
      <w:r>
        <w:rPr>
          <w:color w:val="000000"/>
          <w:sz w:val="24"/>
          <w:szCs w:val="24"/>
          <w:lang w:val="en-IN"/>
        </w:rPr>
        <w:t xml:space="preserve"> </w:t>
      </w:r>
      <w:r w:rsidRPr="009E7F49">
        <w:rPr>
          <w:color w:val="000000"/>
          <w:sz w:val="24"/>
          <w:szCs w:val="24"/>
          <w:lang w:val="en-IN"/>
        </w:rPr>
        <w:t xml:space="preserve">Now die core is dropped in the die sleeve and with the help of </w:t>
      </w:r>
      <w:r>
        <w:rPr>
          <w:color w:val="000000"/>
          <w:sz w:val="24"/>
          <w:szCs w:val="24"/>
          <w:lang w:val="en-IN"/>
        </w:rPr>
        <w:t xml:space="preserve">a </w:t>
      </w:r>
      <w:r w:rsidRPr="009E7F49">
        <w:rPr>
          <w:color w:val="000000"/>
          <w:sz w:val="24"/>
          <w:szCs w:val="24"/>
          <w:lang w:val="en-IN"/>
        </w:rPr>
        <w:t>tweezer settled the core to the bottom </w:t>
      </w:r>
    </w:p>
    <w:p w14:paraId="4D9B953A" w14:textId="77777777" w:rsidR="004A7ED1" w:rsidRDefault="004A7ED1" w:rsidP="009E7F49">
      <w:pPr>
        <w:widowControl/>
        <w:spacing w:line="240" w:lineRule="auto"/>
        <w:rPr>
          <w:color w:val="000000"/>
          <w:sz w:val="24"/>
          <w:szCs w:val="24"/>
          <w:lang w:val="en-IN"/>
        </w:rPr>
      </w:pPr>
    </w:p>
    <w:p w14:paraId="68D3EF93" w14:textId="5CDEBB9A" w:rsidR="004A7ED1" w:rsidRDefault="004A7ED1" w:rsidP="004A7ED1">
      <w:pPr>
        <w:widowControl/>
        <w:spacing w:line="240" w:lineRule="auto"/>
        <w:jc w:val="center"/>
        <w:rPr>
          <w:color w:val="000000"/>
          <w:sz w:val="24"/>
          <w:szCs w:val="24"/>
          <w:lang w:val="en-IN"/>
        </w:rPr>
      </w:pPr>
      <w:r>
        <w:rPr>
          <w:noProof/>
          <w:sz w:val="24"/>
          <w:szCs w:val="24"/>
          <w:lang w:val="en-IN"/>
        </w:rPr>
        <w:drawing>
          <wp:inline distT="0" distB="0" distL="0" distR="0" wp14:anchorId="67CFD8A9" wp14:editId="3DFA9B64">
            <wp:extent cx="3830193" cy="2880000"/>
            <wp:effectExtent l="0" t="0" r="0" b="0"/>
            <wp:docPr id="21417732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3245" name="Picture 21417732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30193" cy="2880000"/>
                    </a:xfrm>
                    <a:prstGeom prst="rect">
                      <a:avLst/>
                    </a:prstGeom>
                  </pic:spPr>
                </pic:pic>
              </a:graphicData>
            </a:graphic>
          </wp:inline>
        </w:drawing>
      </w:r>
    </w:p>
    <w:p w14:paraId="2AE5B5B1" w14:textId="2738E366" w:rsidR="005E106C" w:rsidRPr="00FF7EB8" w:rsidRDefault="00E47A79" w:rsidP="00503DF8">
      <w:pPr>
        <w:pStyle w:val="Caption"/>
        <w:rPr>
          <w:color w:val="000000"/>
        </w:rPr>
      </w:pPr>
      <w:bookmarkStart w:id="57" w:name="_Toc134612561"/>
      <w:r>
        <w:t>Figure</w:t>
      </w:r>
      <w:r w:rsidR="005E106C" w:rsidRPr="00FF7EB8">
        <w:t xml:space="preserve"> </w:t>
      </w:r>
      <w:r w:rsidR="00FF7EB8" w:rsidRPr="00FF7EB8">
        <w:t>5.19</w:t>
      </w:r>
      <w:r w:rsidR="005E106C" w:rsidRPr="00FF7EB8">
        <w:t>: Die core and die sleeve</w:t>
      </w:r>
      <w:bookmarkEnd w:id="57"/>
    </w:p>
    <w:p w14:paraId="64ACA79F" w14:textId="77777777" w:rsidR="004A7ED1" w:rsidRDefault="004A7ED1" w:rsidP="004A7ED1">
      <w:pPr>
        <w:widowControl/>
        <w:spacing w:line="240" w:lineRule="auto"/>
        <w:jc w:val="center"/>
        <w:rPr>
          <w:color w:val="000000"/>
          <w:sz w:val="24"/>
          <w:szCs w:val="24"/>
          <w:lang w:val="en-IN"/>
        </w:rPr>
      </w:pPr>
    </w:p>
    <w:p w14:paraId="1FE2AF0C" w14:textId="734D1739" w:rsidR="004A7ED1" w:rsidRDefault="004A7ED1" w:rsidP="004A7ED1">
      <w:pPr>
        <w:widowControl/>
        <w:spacing w:line="240" w:lineRule="auto"/>
        <w:jc w:val="center"/>
        <w:rPr>
          <w:sz w:val="24"/>
          <w:szCs w:val="24"/>
          <w:lang w:val="en-IN"/>
        </w:rPr>
      </w:pPr>
      <w:r>
        <w:rPr>
          <w:noProof/>
          <w:sz w:val="24"/>
          <w:szCs w:val="24"/>
          <w:lang w:val="en-IN"/>
        </w:rPr>
        <w:drawing>
          <wp:inline distT="0" distB="0" distL="0" distR="0" wp14:anchorId="2E4D9870" wp14:editId="7107DEAB">
            <wp:extent cx="3840146" cy="2880000"/>
            <wp:effectExtent l="0" t="0" r="8255" b="0"/>
            <wp:docPr id="11200919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91968" name="Picture 11200919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40146" cy="2880000"/>
                    </a:xfrm>
                    <a:prstGeom prst="rect">
                      <a:avLst/>
                    </a:prstGeom>
                  </pic:spPr>
                </pic:pic>
              </a:graphicData>
            </a:graphic>
          </wp:inline>
        </w:drawing>
      </w:r>
    </w:p>
    <w:p w14:paraId="06B0EA18" w14:textId="464DBF0D" w:rsidR="004A7ED1" w:rsidRPr="00FF7EB8" w:rsidRDefault="00E47A79" w:rsidP="00503DF8">
      <w:pPr>
        <w:pStyle w:val="Caption"/>
      </w:pPr>
      <w:bookmarkStart w:id="58" w:name="_Toc134612562"/>
      <w:r>
        <w:t>Figure</w:t>
      </w:r>
      <w:r w:rsidR="00FF7EB8" w:rsidRPr="00FF7EB8">
        <w:t xml:space="preserve"> 5.20</w:t>
      </w:r>
      <w:r w:rsidR="005E106C" w:rsidRPr="00FF7EB8">
        <w:t>: Die core is locked in the die sleeve</w:t>
      </w:r>
      <w:bookmarkEnd w:id="58"/>
    </w:p>
    <w:p w14:paraId="1A578A73" w14:textId="77777777" w:rsidR="004A7ED1" w:rsidRDefault="004A7ED1" w:rsidP="004A7ED1">
      <w:pPr>
        <w:widowControl/>
        <w:spacing w:line="240" w:lineRule="auto"/>
        <w:jc w:val="center"/>
        <w:rPr>
          <w:sz w:val="24"/>
          <w:szCs w:val="24"/>
          <w:lang w:val="en-IN"/>
        </w:rPr>
      </w:pPr>
    </w:p>
    <w:p w14:paraId="2F40F76E" w14:textId="77777777" w:rsidR="004A7ED1" w:rsidRDefault="004A7ED1" w:rsidP="004A7ED1">
      <w:pPr>
        <w:widowControl/>
        <w:spacing w:line="240" w:lineRule="auto"/>
        <w:jc w:val="center"/>
        <w:rPr>
          <w:sz w:val="24"/>
          <w:szCs w:val="24"/>
          <w:lang w:val="en-IN"/>
        </w:rPr>
      </w:pPr>
    </w:p>
    <w:p w14:paraId="2533A3A9" w14:textId="77777777" w:rsidR="004A7ED1" w:rsidRPr="009E7F49" w:rsidRDefault="004A7ED1" w:rsidP="004A7ED1">
      <w:pPr>
        <w:widowControl/>
        <w:spacing w:line="240" w:lineRule="auto"/>
        <w:jc w:val="center"/>
        <w:rPr>
          <w:sz w:val="24"/>
          <w:szCs w:val="24"/>
          <w:lang w:val="en-IN"/>
        </w:rPr>
      </w:pPr>
    </w:p>
    <w:p w14:paraId="531E4018" w14:textId="55125482" w:rsidR="009E7F49" w:rsidRDefault="009E7F49" w:rsidP="009E7F49">
      <w:pPr>
        <w:widowControl/>
        <w:spacing w:line="240" w:lineRule="auto"/>
        <w:rPr>
          <w:color w:val="000000"/>
          <w:sz w:val="24"/>
          <w:szCs w:val="24"/>
          <w:lang w:val="en-IN"/>
        </w:rPr>
      </w:pPr>
      <w:r w:rsidRPr="009E7F49">
        <w:rPr>
          <w:color w:val="000000"/>
          <w:sz w:val="24"/>
          <w:szCs w:val="24"/>
          <w:lang w:val="en-IN"/>
        </w:rPr>
        <w:lastRenderedPageBreak/>
        <w:t>3.</w:t>
      </w:r>
      <w:r w:rsidR="00F82F8B">
        <w:rPr>
          <w:color w:val="000000"/>
          <w:sz w:val="24"/>
          <w:szCs w:val="24"/>
          <w:lang w:val="en-IN"/>
        </w:rPr>
        <w:t xml:space="preserve"> </w:t>
      </w:r>
      <w:r w:rsidRPr="009E7F49">
        <w:rPr>
          <w:color w:val="000000"/>
          <w:sz w:val="24"/>
          <w:szCs w:val="24"/>
          <w:lang w:val="en-IN"/>
        </w:rPr>
        <w:t xml:space="preserve">Add the composite material to the die sleeve and pushed it with </w:t>
      </w:r>
      <w:r w:rsidR="00F82F8B">
        <w:rPr>
          <w:color w:val="000000"/>
          <w:sz w:val="24"/>
          <w:szCs w:val="24"/>
          <w:lang w:val="en-IN"/>
        </w:rPr>
        <w:t xml:space="preserve">the </w:t>
      </w:r>
      <w:r w:rsidRPr="009E7F49">
        <w:rPr>
          <w:color w:val="000000"/>
          <w:sz w:val="24"/>
          <w:szCs w:val="24"/>
          <w:lang w:val="en-IN"/>
        </w:rPr>
        <w:t>top pushing rod to compact the powder</w:t>
      </w:r>
    </w:p>
    <w:p w14:paraId="63AF6C55" w14:textId="77777777" w:rsidR="004A7ED1" w:rsidRDefault="004A7ED1" w:rsidP="009E7F49">
      <w:pPr>
        <w:widowControl/>
        <w:spacing w:line="240" w:lineRule="auto"/>
        <w:rPr>
          <w:color w:val="000000"/>
          <w:sz w:val="24"/>
          <w:szCs w:val="24"/>
          <w:lang w:val="en-IN"/>
        </w:rPr>
      </w:pPr>
    </w:p>
    <w:p w14:paraId="69A9E680" w14:textId="77777777" w:rsidR="004A7ED1" w:rsidRDefault="004A7ED1" w:rsidP="004A7ED1">
      <w:pPr>
        <w:widowControl/>
        <w:spacing w:line="240" w:lineRule="auto"/>
        <w:jc w:val="center"/>
        <w:rPr>
          <w:sz w:val="24"/>
          <w:szCs w:val="24"/>
          <w:lang w:val="en-IN"/>
        </w:rPr>
      </w:pPr>
      <w:r>
        <w:rPr>
          <w:noProof/>
          <w:sz w:val="24"/>
          <w:szCs w:val="24"/>
          <w:lang w:val="en-IN"/>
        </w:rPr>
        <w:drawing>
          <wp:inline distT="0" distB="0" distL="0" distR="0" wp14:anchorId="2E704AC3" wp14:editId="75B2DBF7">
            <wp:extent cx="2165464" cy="2880000"/>
            <wp:effectExtent l="0" t="0" r="6350" b="0"/>
            <wp:docPr id="3688344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34419" name="Picture 3688344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5464" cy="2880000"/>
                    </a:xfrm>
                    <a:prstGeom prst="rect">
                      <a:avLst/>
                    </a:prstGeom>
                  </pic:spPr>
                </pic:pic>
              </a:graphicData>
            </a:graphic>
          </wp:inline>
        </w:drawing>
      </w:r>
    </w:p>
    <w:p w14:paraId="0BBCD606" w14:textId="392F37A3" w:rsidR="005E106C" w:rsidRPr="00FF7EB8" w:rsidRDefault="00E47A79" w:rsidP="00503DF8">
      <w:pPr>
        <w:pStyle w:val="Caption"/>
      </w:pPr>
      <w:bookmarkStart w:id="59" w:name="_Toc134612563"/>
      <w:r>
        <w:t>Figure</w:t>
      </w:r>
      <w:r w:rsidR="005E106C" w:rsidRPr="00FF7EB8">
        <w:t xml:space="preserve"> </w:t>
      </w:r>
      <w:r w:rsidR="00FF7EB8" w:rsidRPr="00FF7EB8">
        <w:t>5.21</w:t>
      </w:r>
      <w:r w:rsidR="005E106C" w:rsidRPr="00FF7EB8">
        <w:t>: Composite Material is added</w:t>
      </w:r>
      <w:bookmarkEnd w:id="59"/>
      <w:r w:rsidR="005E106C" w:rsidRPr="00FF7EB8">
        <w:t xml:space="preserve"> </w:t>
      </w:r>
    </w:p>
    <w:p w14:paraId="3BF15649" w14:textId="77777777" w:rsidR="004A7ED1" w:rsidRDefault="004A7ED1" w:rsidP="004A7ED1">
      <w:pPr>
        <w:widowControl/>
        <w:spacing w:line="240" w:lineRule="auto"/>
        <w:jc w:val="center"/>
        <w:rPr>
          <w:sz w:val="24"/>
          <w:szCs w:val="24"/>
          <w:lang w:val="en-IN"/>
        </w:rPr>
      </w:pPr>
    </w:p>
    <w:p w14:paraId="11792685" w14:textId="35FCBD27" w:rsidR="004A7ED1" w:rsidRDefault="004A7ED1" w:rsidP="004A7ED1">
      <w:pPr>
        <w:widowControl/>
        <w:spacing w:line="240" w:lineRule="auto"/>
        <w:jc w:val="center"/>
        <w:rPr>
          <w:sz w:val="24"/>
          <w:szCs w:val="24"/>
          <w:lang w:val="en-IN"/>
        </w:rPr>
      </w:pPr>
      <w:r>
        <w:rPr>
          <w:noProof/>
          <w:sz w:val="24"/>
          <w:szCs w:val="24"/>
          <w:lang w:val="en-IN"/>
        </w:rPr>
        <w:drawing>
          <wp:inline distT="0" distB="0" distL="0" distR="0" wp14:anchorId="64C9A28C" wp14:editId="266DC075">
            <wp:extent cx="3830189" cy="2880000"/>
            <wp:effectExtent l="0" t="0" r="0" b="0"/>
            <wp:docPr id="10493273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27321" name="Picture 10493273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30189" cy="2880000"/>
                    </a:xfrm>
                    <a:prstGeom prst="rect">
                      <a:avLst/>
                    </a:prstGeom>
                  </pic:spPr>
                </pic:pic>
              </a:graphicData>
            </a:graphic>
          </wp:inline>
        </w:drawing>
      </w:r>
    </w:p>
    <w:p w14:paraId="30855C62" w14:textId="47A3695B" w:rsidR="005E106C" w:rsidRPr="00FF7EB8" w:rsidRDefault="00E47A79" w:rsidP="00503DF8">
      <w:pPr>
        <w:pStyle w:val="Caption"/>
      </w:pPr>
      <w:bookmarkStart w:id="60" w:name="_Toc134612564"/>
      <w:r>
        <w:t>Figure</w:t>
      </w:r>
      <w:r w:rsidR="005E106C" w:rsidRPr="00FF7EB8">
        <w:t xml:space="preserve"> </w:t>
      </w:r>
      <w:r w:rsidR="00FF7EB8" w:rsidRPr="00FF7EB8">
        <w:t>5.22</w:t>
      </w:r>
      <w:r w:rsidR="005E106C" w:rsidRPr="00FF7EB8">
        <w:t>: Pushing Rod is Connected to die sleeve</w:t>
      </w:r>
      <w:bookmarkEnd w:id="60"/>
    </w:p>
    <w:p w14:paraId="364541B6" w14:textId="77777777" w:rsidR="004A7ED1" w:rsidRDefault="004A7ED1" w:rsidP="004A7ED1">
      <w:pPr>
        <w:widowControl/>
        <w:spacing w:line="240" w:lineRule="auto"/>
        <w:jc w:val="center"/>
        <w:rPr>
          <w:sz w:val="24"/>
          <w:szCs w:val="24"/>
          <w:lang w:val="en-IN"/>
        </w:rPr>
      </w:pPr>
    </w:p>
    <w:p w14:paraId="2874236C" w14:textId="77777777" w:rsidR="004A7ED1" w:rsidRDefault="004A7ED1" w:rsidP="004A7ED1">
      <w:pPr>
        <w:widowControl/>
        <w:spacing w:line="240" w:lineRule="auto"/>
        <w:jc w:val="center"/>
        <w:rPr>
          <w:sz w:val="24"/>
          <w:szCs w:val="24"/>
          <w:lang w:val="en-IN"/>
        </w:rPr>
      </w:pPr>
    </w:p>
    <w:p w14:paraId="3EC31C6C" w14:textId="77777777" w:rsidR="004A7ED1" w:rsidRPr="009E7F49" w:rsidRDefault="004A7ED1" w:rsidP="005E106C">
      <w:pPr>
        <w:widowControl/>
        <w:spacing w:line="240" w:lineRule="auto"/>
        <w:rPr>
          <w:sz w:val="24"/>
          <w:szCs w:val="24"/>
          <w:lang w:val="en-IN"/>
        </w:rPr>
      </w:pPr>
    </w:p>
    <w:p w14:paraId="4A8DBCBF" w14:textId="00EC5FE4" w:rsidR="009E7F49" w:rsidRDefault="009E7F49" w:rsidP="009E7F49">
      <w:pPr>
        <w:widowControl/>
        <w:spacing w:line="240" w:lineRule="auto"/>
        <w:rPr>
          <w:color w:val="000000"/>
          <w:sz w:val="24"/>
          <w:szCs w:val="24"/>
          <w:lang w:val="en-IN"/>
        </w:rPr>
      </w:pPr>
      <w:r w:rsidRPr="009E7F49">
        <w:rPr>
          <w:color w:val="000000"/>
          <w:sz w:val="24"/>
          <w:szCs w:val="24"/>
          <w:lang w:val="en-IN"/>
        </w:rPr>
        <w:lastRenderedPageBreak/>
        <w:t>4.Now placed it within the Hot Press unit and applied the load upon the die unit.</w:t>
      </w:r>
    </w:p>
    <w:p w14:paraId="6A024758" w14:textId="369024F3" w:rsidR="004A7ED1" w:rsidRDefault="004A7ED1" w:rsidP="004A7ED1">
      <w:pPr>
        <w:widowControl/>
        <w:spacing w:line="240" w:lineRule="auto"/>
        <w:jc w:val="center"/>
        <w:rPr>
          <w:sz w:val="24"/>
          <w:szCs w:val="24"/>
          <w:lang w:val="en-IN"/>
        </w:rPr>
      </w:pPr>
    </w:p>
    <w:p w14:paraId="1B457370" w14:textId="71A00028" w:rsidR="004A7ED1" w:rsidRDefault="004A7ED1" w:rsidP="004A7ED1">
      <w:pPr>
        <w:widowControl/>
        <w:spacing w:line="240" w:lineRule="auto"/>
        <w:jc w:val="center"/>
        <w:rPr>
          <w:sz w:val="24"/>
          <w:szCs w:val="24"/>
          <w:lang w:val="en-IN"/>
        </w:rPr>
      </w:pPr>
      <w:r>
        <w:rPr>
          <w:noProof/>
          <w:sz w:val="24"/>
          <w:szCs w:val="24"/>
          <w:lang w:val="en-IN"/>
        </w:rPr>
        <w:drawing>
          <wp:inline distT="0" distB="0" distL="0" distR="0" wp14:anchorId="13957947" wp14:editId="490EE789">
            <wp:extent cx="3830189" cy="2880000"/>
            <wp:effectExtent l="0" t="0" r="0" b="0"/>
            <wp:docPr id="2117253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5348" name="Picture 2117253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30189" cy="2880000"/>
                    </a:xfrm>
                    <a:prstGeom prst="rect">
                      <a:avLst/>
                    </a:prstGeom>
                  </pic:spPr>
                </pic:pic>
              </a:graphicData>
            </a:graphic>
          </wp:inline>
        </w:drawing>
      </w:r>
    </w:p>
    <w:p w14:paraId="6261F185" w14:textId="1F44CC7E" w:rsidR="00F82F8B" w:rsidRPr="00FF7EB8" w:rsidRDefault="00E47A79" w:rsidP="00503DF8">
      <w:pPr>
        <w:pStyle w:val="Caption"/>
      </w:pPr>
      <w:bookmarkStart w:id="61" w:name="_Toc134612565"/>
      <w:r>
        <w:t>Figure</w:t>
      </w:r>
      <w:r w:rsidR="00FF7EB8" w:rsidRPr="00FF7EB8">
        <w:t xml:space="preserve"> 5.23</w:t>
      </w:r>
      <w:r w:rsidR="005E106C" w:rsidRPr="00FF7EB8">
        <w:t>: Die sleeve is locked under Hydraulic Press</w:t>
      </w:r>
      <w:bookmarkEnd w:id="61"/>
    </w:p>
    <w:p w14:paraId="33FF88DB" w14:textId="77777777" w:rsidR="00F82F8B" w:rsidRDefault="00F82F8B" w:rsidP="00503DF8">
      <w:pPr>
        <w:pStyle w:val="Caption"/>
        <w:rPr>
          <w:sz w:val="24"/>
          <w:szCs w:val="24"/>
        </w:rPr>
      </w:pPr>
    </w:p>
    <w:p w14:paraId="420B481B" w14:textId="77777777" w:rsidR="00F82F8B" w:rsidRPr="009E7F49" w:rsidRDefault="00F82F8B" w:rsidP="00F82F8B">
      <w:pPr>
        <w:widowControl/>
        <w:spacing w:line="240" w:lineRule="auto"/>
        <w:rPr>
          <w:sz w:val="24"/>
          <w:szCs w:val="24"/>
          <w:lang w:val="en-IN"/>
        </w:rPr>
      </w:pPr>
      <w:r w:rsidRPr="009E7F49">
        <w:rPr>
          <w:color w:val="000000"/>
          <w:sz w:val="24"/>
          <w:szCs w:val="24"/>
          <w:lang w:val="en-IN"/>
        </w:rPr>
        <w:t>5.After enough load applied on the die unit,50kgf pressure is applied upon the die set through the hand bar</w:t>
      </w:r>
    </w:p>
    <w:p w14:paraId="43F8EC2E" w14:textId="77777777" w:rsidR="004A7ED1" w:rsidRPr="009E7F49" w:rsidRDefault="004A7ED1" w:rsidP="004A7ED1">
      <w:pPr>
        <w:widowControl/>
        <w:spacing w:line="240" w:lineRule="auto"/>
        <w:rPr>
          <w:sz w:val="24"/>
          <w:szCs w:val="24"/>
          <w:lang w:val="en-IN"/>
        </w:rPr>
      </w:pPr>
    </w:p>
    <w:p w14:paraId="23BD2DC1" w14:textId="34EA8086" w:rsidR="004A7ED1" w:rsidRDefault="004A7ED1" w:rsidP="00F82F8B">
      <w:pPr>
        <w:widowControl/>
        <w:spacing w:line="240" w:lineRule="auto"/>
        <w:rPr>
          <w:color w:val="000000"/>
          <w:sz w:val="24"/>
          <w:szCs w:val="24"/>
          <w:lang w:val="en-IN"/>
        </w:rPr>
      </w:pPr>
      <w:r>
        <w:rPr>
          <w:noProof/>
          <w:sz w:val="24"/>
          <w:szCs w:val="24"/>
          <w:lang w:val="en-IN"/>
        </w:rPr>
        <w:drawing>
          <wp:inline distT="0" distB="0" distL="0" distR="0" wp14:anchorId="4787BB64" wp14:editId="3D2CC731">
            <wp:extent cx="2165464" cy="2880000"/>
            <wp:effectExtent l="0" t="0" r="6350" b="0"/>
            <wp:docPr id="3257789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8910" name="Picture 3257789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5464" cy="2880000"/>
                    </a:xfrm>
                    <a:prstGeom prst="rect">
                      <a:avLst/>
                    </a:prstGeom>
                  </pic:spPr>
                </pic:pic>
              </a:graphicData>
            </a:graphic>
          </wp:inline>
        </w:drawing>
      </w:r>
      <w:r w:rsidR="00F82F8B">
        <w:rPr>
          <w:color w:val="000000"/>
          <w:sz w:val="24"/>
          <w:szCs w:val="24"/>
          <w:lang w:val="en-IN"/>
        </w:rPr>
        <w:t xml:space="preserve">                    </w:t>
      </w:r>
      <w:r w:rsidR="00F82F8B">
        <w:rPr>
          <w:noProof/>
          <w:color w:val="000000"/>
          <w:sz w:val="24"/>
          <w:szCs w:val="24"/>
          <w:lang w:val="en-IN"/>
        </w:rPr>
        <w:drawing>
          <wp:inline distT="0" distB="0" distL="0" distR="0" wp14:anchorId="2351768A" wp14:editId="2B890217">
            <wp:extent cx="2165464" cy="2880000"/>
            <wp:effectExtent l="0" t="0" r="6350" b="0"/>
            <wp:docPr id="8693809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80937" name="Picture 8693809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464" cy="2880000"/>
                    </a:xfrm>
                    <a:prstGeom prst="rect">
                      <a:avLst/>
                    </a:prstGeom>
                  </pic:spPr>
                </pic:pic>
              </a:graphicData>
            </a:graphic>
          </wp:inline>
        </w:drawing>
      </w:r>
    </w:p>
    <w:p w14:paraId="7B90AF33" w14:textId="4BB1C151" w:rsidR="005E106C" w:rsidRPr="00FF7EB8" w:rsidRDefault="00E47A79" w:rsidP="00503DF8">
      <w:pPr>
        <w:pStyle w:val="Caption"/>
        <w:jc w:val="left"/>
        <w:rPr>
          <w:color w:val="000000"/>
        </w:rPr>
      </w:pPr>
      <w:bookmarkStart w:id="62" w:name="_Toc134612566"/>
      <w:r>
        <w:t>Figure</w:t>
      </w:r>
      <w:r w:rsidR="005E106C" w:rsidRPr="00FF7EB8">
        <w:t xml:space="preserve"> </w:t>
      </w:r>
      <w:r w:rsidR="00FF7EB8" w:rsidRPr="00FF7EB8">
        <w:t>5.24</w:t>
      </w:r>
      <w:r w:rsidR="005E106C" w:rsidRPr="00FF7EB8">
        <w:t xml:space="preserve">: 50 </w:t>
      </w:r>
      <w:proofErr w:type="spellStart"/>
      <w:r w:rsidR="005E106C" w:rsidRPr="00FF7EB8">
        <w:t>Kgf</w:t>
      </w:r>
      <w:proofErr w:type="spellEnd"/>
      <w:r w:rsidR="005E106C" w:rsidRPr="00FF7EB8">
        <w:t xml:space="preserve"> Pressure is maintained                            </w:t>
      </w:r>
      <w:r w:rsidR="00FF7EB8">
        <w:t xml:space="preserve">          </w:t>
      </w:r>
      <w:r w:rsidR="005E106C" w:rsidRPr="00FF7EB8">
        <w:t xml:space="preserve"> </w:t>
      </w:r>
      <w:r>
        <w:t>Figure</w:t>
      </w:r>
      <w:r w:rsidR="00FF7EB8" w:rsidRPr="00FF7EB8">
        <w:t xml:space="preserve"> 5.25</w:t>
      </w:r>
      <w:r w:rsidR="005E106C" w:rsidRPr="00FF7EB8">
        <w:t xml:space="preserve"> : Hand bar setup</w:t>
      </w:r>
      <w:bookmarkEnd w:id="62"/>
    </w:p>
    <w:p w14:paraId="00E60BC9" w14:textId="77777777" w:rsidR="00F82F8B" w:rsidRDefault="00F82F8B" w:rsidP="004A7ED1">
      <w:pPr>
        <w:widowControl/>
        <w:spacing w:line="240" w:lineRule="auto"/>
        <w:jc w:val="center"/>
        <w:rPr>
          <w:color w:val="000000"/>
          <w:sz w:val="24"/>
          <w:szCs w:val="24"/>
          <w:lang w:val="en-IN"/>
        </w:rPr>
      </w:pPr>
    </w:p>
    <w:p w14:paraId="27C5F0E5" w14:textId="77777777" w:rsidR="00F82F8B" w:rsidRDefault="00F82F8B" w:rsidP="009E7F49">
      <w:pPr>
        <w:widowControl/>
        <w:spacing w:line="240" w:lineRule="auto"/>
        <w:rPr>
          <w:color w:val="000000"/>
          <w:sz w:val="24"/>
          <w:szCs w:val="24"/>
          <w:lang w:val="en-IN"/>
        </w:rPr>
      </w:pPr>
    </w:p>
    <w:p w14:paraId="15029349" w14:textId="736FEC37" w:rsidR="009E7F49" w:rsidRPr="009E7F49" w:rsidRDefault="009E7F49" w:rsidP="009E7F49">
      <w:pPr>
        <w:widowControl/>
        <w:spacing w:line="240" w:lineRule="auto"/>
        <w:rPr>
          <w:sz w:val="24"/>
          <w:szCs w:val="24"/>
          <w:lang w:val="en-IN"/>
        </w:rPr>
      </w:pPr>
      <w:r w:rsidRPr="009E7F49">
        <w:rPr>
          <w:color w:val="000000"/>
          <w:sz w:val="24"/>
          <w:szCs w:val="24"/>
          <w:lang w:val="en-IN"/>
        </w:rPr>
        <w:t xml:space="preserve">6. Reaching 50 </w:t>
      </w:r>
      <w:proofErr w:type="spellStart"/>
      <w:r w:rsidRPr="009E7F49">
        <w:rPr>
          <w:color w:val="000000"/>
          <w:sz w:val="24"/>
          <w:szCs w:val="24"/>
          <w:lang w:val="en-IN"/>
        </w:rPr>
        <w:t>kgf</w:t>
      </w:r>
      <w:proofErr w:type="spellEnd"/>
      <w:r w:rsidRPr="009E7F49">
        <w:rPr>
          <w:color w:val="000000"/>
          <w:sz w:val="24"/>
          <w:szCs w:val="24"/>
          <w:lang w:val="en-IN"/>
        </w:rPr>
        <w:t xml:space="preserve"> pressure locked the pressure chamber and left it for 2 minutes.</w:t>
      </w:r>
    </w:p>
    <w:p w14:paraId="1ED90BF9" w14:textId="40F9BCAD" w:rsidR="009E7F49" w:rsidRPr="009E7F49" w:rsidRDefault="009E7F49" w:rsidP="009E7F49">
      <w:pPr>
        <w:widowControl/>
        <w:spacing w:line="240" w:lineRule="auto"/>
        <w:rPr>
          <w:sz w:val="24"/>
          <w:szCs w:val="24"/>
          <w:lang w:val="en-IN"/>
        </w:rPr>
      </w:pPr>
      <w:r w:rsidRPr="009E7F49">
        <w:rPr>
          <w:color w:val="000000"/>
          <w:sz w:val="24"/>
          <w:szCs w:val="24"/>
          <w:lang w:val="en-IN"/>
        </w:rPr>
        <w:t xml:space="preserve">7.After 2 </w:t>
      </w:r>
      <w:r w:rsidR="00F82F8B" w:rsidRPr="009E7F49">
        <w:rPr>
          <w:color w:val="000000"/>
          <w:sz w:val="24"/>
          <w:szCs w:val="24"/>
          <w:lang w:val="en-IN"/>
        </w:rPr>
        <w:t>minutes, released</w:t>
      </w:r>
      <w:r w:rsidRPr="009E7F49">
        <w:rPr>
          <w:color w:val="000000"/>
          <w:sz w:val="24"/>
          <w:szCs w:val="24"/>
          <w:lang w:val="en-IN"/>
        </w:rPr>
        <w:t xml:space="preserve"> the pressure and load upon the die set.</w:t>
      </w:r>
    </w:p>
    <w:p w14:paraId="07AD08A2" w14:textId="5DEFD46F" w:rsidR="009E7F49" w:rsidRDefault="009E7F49" w:rsidP="009E7F49">
      <w:pPr>
        <w:widowControl/>
        <w:spacing w:line="240" w:lineRule="auto"/>
        <w:rPr>
          <w:color w:val="000000"/>
          <w:sz w:val="24"/>
          <w:szCs w:val="24"/>
          <w:lang w:val="en-IN"/>
        </w:rPr>
      </w:pPr>
      <w:r w:rsidRPr="009E7F49">
        <w:rPr>
          <w:color w:val="000000"/>
          <w:sz w:val="24"/>
          <w:szCs w:val="24"/>
          <w:lang w:val="en-IN"/>
        </w:rPr>
        <w:t xml:space="preserve">8. Now the bottom die is removed and </w:t>
      </w:r>
      <w:r w:rsidR="00AF1072" w:rsidRPr="009E7F49">
        <w:rPr>
          <w:color w:val="000000"/>
          <w:sz w:val="24"/>
          <w:szCs w:val="24"/>
          <w:lang w:val="en-IN"/>
        </w:rPr>
        <w:t>mould</w:t>
      </w:r>
      <w:r w:rsidRPr="009E7F49">
        <w:rPr>
          <w:color w:val="000000"/>
          <w:sz w:val="24"/>
          <w:szCs w:val="24"/>
          <w:lang w:val="en-IN"/>
        </w:rPr>
        <w:t xml:space="preserve"> remover is put beneath the die sleeve .</w:t>
      </w:r>
    </w:p>
    <w:p w14:paraId="224AC4CC" w14:textId="77777777" w:rsidR="00F82F8B" w:rsidRDefault="00F82F8B" w:rsidP="009E7F49">
      <w:pPr>
        <w:widowControl/>
        <w:spacing w:line="240" w:lineRule="auto"/>
        <w:rPr>
          <w:color w:val="000000"/>
          <w:sz w:val="24"/>
          <w:szCs w:val="24"/>
          <w:lang w:val="en-IN"/>
        </w:rPr>
      </w:pPr>
    </w:p>
    <w:p w14:paraId="63F34434" w14:textId="5736AB6F" w:rsidR="00F82F8B" w:rsidRDefault="00F82F8B" w:rsidP="00F82F8B">
      <w:pPr>
        <w:widowControl/>
        <w:spacing w:line="240" w:lineRule="auto"/>
        <w:jc w:val="center"/>
        <w:rPr>
          <w:sz w:val="24"/>
          <w:szCs w:val="24"/>
          <w:lang w:val="en-IN"/>
        </w:rPr>
      </w:pPr>
      <w:r>
        <w:rPr>
          <w:noProof/>
          <w:sz w:val="24"/>
          <w:szCs w:val="24"/>
          <w:lang w:val="en-IN"/>
        </w:rPr>
        <w:drawing>
          <wp:inline distT="0" distB="0" distL="0" distR="0" wp14:anchorId="08CB7700" wp14:editId="4C0307A3">
            <wp:extent cx="2165464" cy="2880000"/>
            <wp:effectExtent l="0" t="0" r="6350" b="0"/>
            <wp:docPr id="1204520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20895" name="Picture 120452089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5464" cy="2880000"/>
                    </a:xfrm>
                    <a:prstGeom prst="rect">
                      <a:avLst/>
                    </a:prstGeom>
                  </pic:spPr>
                </pic:pic>
              </a:graphicData>
            </a:graphic>
          </wp:inline>
        </w:drawing>
      </w:r>
    </w:p>
    <w:p w14:paraId="439DF774" w14:textId="5133DAF8" w:rsidR="005E106C" w:rsidRPr="00FF7EB8" w:rsidRDefault="00E47A79" w:rsidP="00503DF8">
      <w:pPr>
        <w:pStyle w:val="Caption"/>
      </w:pPr>
      <w:bookmarkStart w:id="63" w:name="_Toc134612567"/>
      <w:r>
        <w:t>Figure</w:t>
      </w:r>
      <w:r w:rsidR="00FF7EB8" w:rsidRPr="00FF7EB8">
        <w:t xml:space="preserve"> 5.26</w:t>
      </w:r>
      <w:r w:rsidR="005E106C" w:rsidRPr="00FF7EB8">
        <w:t xml:space="preserve"> : </w:t>
      </w:r>
      <w:proofErr w:type="spellStart"/>
      <w:r w:rsidR="005E106C" w:rsidRPr="00FF7EB8">
        <w:t>Mold</w:t>
      </w:r>
      <w:proofErr w:type="spellEnd"/>
      <w:r w:rsidR="005E106C" w:rsidRPr="00FF7EB8">
        <w:t xml:space="preserve"> remover and die sleeve</w:t>
      </w:r>
      <w:bookmarkEnd w:id="63"/>
    </w:p>
    <w:p w14:paraId="43476CBB" w14:textId="77777777" w:rsidR="00F82F8B" w:rsidRDefault="00F82F8B" w:rsidP="00F82F8B">
      <w:pPr>
        <w:widowControl/>
        <w:spacing w:line="240" w:lineRule="auto"/>
        <w:jc w:val="center"/>
        <w:rPr>
          <w:sz w:val="24"/>
          <w:szCs w:val="24"/>
          <w:lang w:val="en-IN"/>
        </w:rPr>
      </w:pPr>
    </w:p>
    <w:p w14:paraId="2C044B92" w14:textId="067F7340" w:rsidR="00F82F8B" w:rsidRDefault="00F82F8B" w:rsidP="00F82F8B">
      <w:pPr>
        <w:widowControl/>
        <w:spacing w:line="240" w:lineRule="auto"/>
        <w:jc w:val="center"/>
        <w:rPr>
          <w:sz w:val="24"/>
          <w:szCs w:val="24"/>
          <w:lang w:val="en-IN"/>
        </w:rPr>
      </w:pPr>
      <w:r>
        <w:rPr>
          <w:noProof/>
          <w:sz w:val="24"/>
          <w:szCs w:val="24"/>
          <w:lang w:val="en-IN"/>
        </w:rPr>
        <w:drawing>
          <wp:inline distT="0" distB="0" distL="0" distR="0" wp14:anchorId="62751E29" wp14:editId="67CB890B">
            <wp:extent cx="2165464" cy="2880000"/>
            <wp:effectExtent l="0" t="0" r="6350" b="0"/>
            <wp:docPr id="12239627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62722" name="Picture 122396272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5464" cy="2880000"/>
                    </a:xfrm>
                    <a:prstGeom prst="rect">
                      <a:avLst/>
                    </a:prstGeom>
                  </pic:spPr>
                </pic:pic>
              </a:graphicData>
            </a:graphic>
          </wp:inline>
        </w:drawing>
      </w:r>
    </w:p>
    <w:p w14:paraId="6AAF2F7F" w14:textId="1B27C476" w:rsidR="00F82F8B" w:rsidRPr="00FF7EB8" w:rsidRDefault="00E47A79" w:rsidP="00503DF8">
      <w:pPr>
        <w:pStyle w:val="Caption"/>
      </w:pPr>
      <w:bookmarkStart w:id="64" w:name="_Toc134612568"/>
      <w:r>
        <w:t>Figure</w:t>
      </w:r>
      <w:r w:rsidR="00FF7EB8" w:rsidRPr="00FF7EB8">
        <w:t xml:space="preserve"> 5.27:</w:t>
      </w:r>
      <w:r w:rsidR="005E106C" w:rsidRPr="00FF7EB8">
        <w:t xml:space="preserve"> </w:t>
      </w:r>
      <w:proofErr w:type="spellStart"/>
      <w:r w:rsidR="005E106C" w:rsidRPr="00FF7EB8">
        <w:t>mold</w:t>
      </w:r>
      <w:proofErr w:type="spellEnd"/>
      <w:r w:rsidR="005E106C" w:rsidRPr="00FF7EB8">
        <w:t xml:space="preserve"> remover is put under die sleeve</w:t>
      </w:r>
      <w:bookmarkEnd w:id="64"/>
      <w:r w:rsidR="005E106C" w:rsidRPr="00FF7EB8">
        <w:t xml:space="preserve"> </w:t>
      </w:r>
    </w:p>
    <w:p w14:paraId="1430D2AC" w14:textId="7DD10EF1" w:rsidR="009E7F49" w:rsidRDefault="009E7F49" w:rsidP="009E7F49">
      <w:pPr>
        <w:widowControl/>
        <w:spacing w:line="240" w:lineRule="auto"/>
        <w:rPr>
          <w:color w:val="000000"/>
          <w:sz w:val="24"/>
          <w:szCs w:val="24"/>
          <w:lang w:val="en-IN"/>
        </w:rPr>
      </w:pPr>
      <w:r w:rsidRPr="009E7F49">
        <w:rPr>
          <w:color w:val="000000"/>
          <w:sz w:val="24"/>
          <w:szCs w:val="24"/>
          <w:lang w:val="en-IN"/>
        </w:rPr>
        <w:lastRenderedPageBreak/>
        <w:t xml:space="preserve">9. Again placed the die set in the hot press unit and applied load until the </w:t>
      </w:r>
      <w:r w:rsidR="00AF1072" w:rsidRPr="009E7F49">
        <w:rPr>
          <w:color w:val="000000"/>
          <w:sz w:val="24"/>
          <w:szCs w:val="24"/>
          <w:lang w:val="en-IN"/>
        </w:rPr>
        <w:t>mould</w:t>
      </w:r>
      <w:r w:rsidRPr="009E7F49">
        <w:rPr>
          <w:color w:val="000000"/>
          <w:sz w:val="24"/>
          <w:szCs w:val="24"/>
          <w:lang w:val="en-IN"/>
        </w:rPr>
        <w:t xml:space="preserve"> separated from the die set</w:t>
      </w:r>
    </w:p>
    <w:p w14:paraId="1E7884E3" w14:textId="77777777" w:rsidR="00F82F8B" w:rsidRDefault="00F82F8B" w:rsidP="009E7F49">
      <w:pPr>
        <w:widowControl/>
        <w:spacing w:line="240" w:lineRule="auto"/>
        <w:rPr>
          <w:color w:val="000000"/>
          <w:sz w:val="24"/>
          <w:szCs w:val="24"/>
          <w:lang w:val="en-IN"/>
        </w:rPr>
      </w:pPr>
    </w:p>
    <w:p w14:paraId="5C774077" w14:textId="670D7757" w:rsidR="00F82F8B" w:rsidRDefault="00F82F8B" w:rsidP="00F82F8B">
      <w:pPr>
        <w:widowControl/>
        <w:spacing w:line="240" w:lineRule="auto"/>
        <w:jc w:val="center"/>
        <w:rPr>
          <w:sz w:val="24"/>
          <w:szCs w:val="24"/>
          <w:lang w:val="en-IN"/>
        </w:rPr>
      </w:pPr>
      <w:r>
        <w:rPr>
          <w:noProof/>
          <w:sz w:val="24"/>
          <w:szCs w:val="24"/>
          <w:lang w:val="en-IN"/>
        </w:rPr>
        <w:drawing>
          <wp:inline distT="0" distB="0" distL="0" distR="0" wp14:anchorId="0AA8221F" wp14:editId="5DF15661">
            <wp:extent cx="3830189" cy="2880000"/>
            <wp:effectExtent l="0" t="0" r="0" b="0"/>
            <wp:docPr id="19556254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25455" name="Picture 19556254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30189" cy="2880000"/>
                    </a:xfrm>
                    <a:prstGeom prst="rect">
                      <a:avLst/>
                    </a:prstGeom>
                  </pic:spPr>
                </pic:pic>
              </a:graphicData>
            </a:graphic>
          </wp:inline>
        </w:drawing>
      </w:r>
    </w:p>
    <w:p w14:paraId="0D598D4A" w14:textId="62CD31EE" w:rsidR="005E106C" w:rsidRPr="00FF7EB8" w:rsidRDefault="00E47A79" w:rsidP="00503DF8">
      <w:pPr>
        <w:pStyle w:val="Caption"/>
      </w:pPr>
      <w:bookmarkStart w:id="65" w:name="_Toc134612569"/>
      <w:r>
        <w:t>Figure</w:t>
      </w:r>
      <w:r w:rsidR="00FF7EB8" w:rsidRPr="00FF7EB8">
        <w:t xml:space="preserve"> 5.28</w:t>
      </w:r>
      <w:r w:rsidR="005E106C" w:rsidRPr="00FF7EB8">
        <w:t>: Pellet is separated from die sleeve</w:t>
      </w:r>
      <w:bookmarkEnd w:id="65"/>
    </w:p>
    <w:p w14:paraId="4F18EF2F" w14:textId="77777777" w:rsidR="00F82F8B" w:rsidRDefault="00F82F8B" w:rsidP="00F82F8B">
      <w:pPr>
        <w:widowControl/>
        <w:spacing w:line="240" w:lineRule="auto"/>
        <w:jc w:val="center"/>
        <w:rPr>
          <w:sz w:val="24"/>
          <w:szCs w:val="24"/>
          <w:lang w:val="en-IN"/>
        </w:rPr>
      </w:pPr>
    </w:p>
    <w:p w14:paraId="3A790FF9" w14:textId="6662D8A9" w:rsidR="00F82F8B" w:rsidRDefault="00F82F8B" w:rsidP="00F82F8B">
      <w:pPr>
        <w:widowControl/>
        <w:spacing w:line="240" w:lineRule="auto"/>
        <w:jc w:val="center"/>
        <w:rPr>
          <w:sz w:val="24"/>
          <w:szCs w:val="24"/>
          <w:lang w:val="en-IN"/>
        </w:rPr>
      </w:pPr>
      <w:r>
        <w:rPr>
          <w:noProof/>
          <w:sz w:val="24"/>
          <w:szCs w:val="24"/>
          <w:lang w:val="en-IN"/>
        </w:rPr>
        <w:drawing>
          <wp:inline distT="0" distB="0" distL="0" distR="0" wp14:anchorId="791EC7D9" wp14:editId="6EBB51CD">
            <wp:extent cx="3830189" cy="2880000"/>
            <wp:effectExtent l="0" t="0" r="0" b="0"/>
            <wp:docPr id="10299158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15822" name="Picture 102991582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30189" cy="2880000"/>
                    </a:xfrm>
                    <a:prstGeom prst="rect">
                      <a:avLst/>
                    </a:prstGeom>
                  </pic:spPr>
                </pic:pic>
              </a:graphicData>
            </a:graphic>
          </wp:inline>
        </w:drawing>
      </w:r>
    </w:p>
    <w:p w14:paraId="02F93C52" w14:textId="520E20D0" w:rsidR="005E106C" w:rsidRPr="00FF7EB8" w:rsidRDefault="00E47A79" w:rsidP="00503DF8">
      <w:pPr>
        <w:pStyle w:val="Caption"/>
      </w:pPr>
      <w:bookmarkStart w:id="66" w:name="_Toc134612570"/>
      <w:r>
        <w:t>Figure</w:t>
      </w:r>
      <w:r w:rsidR="005E106C" w:rsidRPr="00FF7EB8">
        <w:t xml:space="preserve"> </w:t>
      </w:r>
      <w:r w:rsidR="00FF7EB8" w:rsidRPr="00FF7EB8">
        <w:t>5.29</w:t>
      </w:r>
      <w:r w:rsidR="005E106C" w:rsidRPr="00FF7EB8">
        <w:t>: Pellet is separated from die sleeve</w:t>
      </w:r>
      <w:bookmarkEnd w:id="66"/>
    </w:p>
    <w:p w14:paraId="1B9F2C6B" w14:textId="77777777" w:rsidR="00F82F8B" w:rsidRDefault="00F82F8B" w:rsidP="00F82F8B">
      <w:pPr>
        <w:widowControl/>
        <w:spacing w:line="240" w:lineRule="auto"/>
        <w:jc w:val="center"/>
        <w:rPr>
          <w:sz w:val="24"/>
          <w:szCs w:val="24"/>
          <w:lang w:val="en-IN"/>
        </w:rPr>
      </w:pPr>
    </w:p>
    <w:p w14:paraId="2E105BF7" w14:textId="77777777" w:rsidR="00A559B0" w:rsidRDefault="00A559B0" w:rsidP="009E7F49">
      <w:pPr>
        <w:widowControl/>
        <w:spacing w:line="240" w:lineRule="auto"/>
        <w:rPr>
          <w:color w:val="000000"/>
          <w:sz w:val="24"/>
          <w:szCs w:val="24"/>
          <w:lang w:val="en-IN"/>
        </w:rPr>
      </w:pPr>
    </w:p>
    <w:p w14:paraId="5D8888F2" w14:textId="77777777" w:rsidR="00B34E41" w:rsidRDefault="00B34E41" w:rsidP="009E7F49">
      <w:pPr>
        <w:widowControl/>
        <w:spacing w:line="240" w:lineRule="auto"/>
        <w:rPr>
          <w:color w:val="000000"/>
          <w:sz w:val="24"/>
          <w:szCs w:val="24"/>
          <w:lang w:val="en-IN"/>
        </w:rPr>
      </w:pPr>
    </w:p>
    <w:p w14:paraId="300EBD38" w14:textId="494B0695" w:rsidR="009E7F49" w:rsidRDefault="009E7F49" w:rsidP="009E7F49">
      <w:pPr>
        <w:widowControl/>
        <w:spacing w:line="240" w:lineRule="auto"/>
        <w:rPr>
          <w:color w:val="000000"/>
          <w:sz w:val="24"/>
          <w:szCs w:val="24"/>
          <w:lang w:val="en-IN"/>
        </w:rPr>
      </w:pPr>
      <w:r w:rsidRPr="009E7F49">
        <w:rPr>
          <w:color w:val="000000"/>
          <w:sz w:val="24"/>
          <w:szCs w:val="24"/>
          <w:lang w:val="en-IN"/>
        </w:rPr>
        <w:lastRenderedPageBreak/>
        <w:t xml:space="preserve">10. Carefully located the pellet and </w:t>
      </w:r>
      <w:proofErr w:type="spellStart"/>
      <w:r w:rsidRPr="009E7F49">
        <w:rPr>
          <w:color w:val="000000"/>
          <w:sz w:val="24"/>
          <w:szCs w:val="24"/>
          <w:lang w:val="en-IN"/>
        </w:rPr>
        <w:t>labeled</w:t>
      </w:r>
      <w:proofErr w:type="spellEnd"/>
      <w:r w:rsidRPr="009E7F49">
        <w:rPr>
          <w:color w:val="000000"/>
          <w:sz w:val="24"/>
          <w:szCs w:val="24"/>
          <w:lang w:val="en-IN"/>
        </w:rPr>
        <w:t xml:space="preserve"> it.</w:t>
      </w:r>
    </w:p>
    <w:p w14:paraId="43128E38" w14:textId="34944D38" w:rsidR="00EB2B35" w:rsidRDefault="00F201F6" w:rsidP="009E7F49">
      <w:pPr>
        <w:widowControl/>
        <w:spacing w:line="240" w:lineRule="auto"/>
        <w:rPr>
          <w:color w:val="000000"/>
          <w:sz w:val="24"/>
          <w:szCs w:val="24"/>
          <w:lang w:val="en-IN"/>
        </w:rPr>
      </w:pPr>
      <w:r>
        <w:rPr>
          <w:noProof/>
          <w:color w:val="000000"/>
          <w:sz w:val="24"/>
          <w:szCs w:val="24"/>
          <w:lang w:val="en-IN"/>
        </w:rPr>
        <w:drawing>
          <wp:inline distT="0" distB="0" distL="0" distR="0" wp14:anchorId="46382D14" wp14:editId="11F7B56E">
            <wp:extent cx="1620047" cy="2160000"/>
            <wp:effectExtent l="0" t="0" r="0" b="0"/>
            <wp:docPr id="6129134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13436" name="Picture 6129134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20047" cy="2160000"/>
                    </a:xfrm>
                    <a:prstGeom prst="rect">
                      <a:avLst/>
                    </a:prstGeom>
                  </pic:spPr>
                </pic:pic>
              </a:graphicData>
            </a:graphic>
          </wp:inline>
        </w:drawing>
      </w:r>
      <w:r w:rsidR="00EB2B35">
        <w:rPr>
          <w:color w:val="000000"/>
          <w:sz w:val="24"/>
          <w:szCs w:val="24"/>
          <w:lang w:val="en-IN"/>
        </w:rPr>
        <w:t xml:space="preserve">     </w:t>
      </w:r>
      <w:r>
        <w:rPr>
          <w:noProof/>
          <w:color w:val="000000"/>
          <w:sz w:val="24"/>
          <w:szCs w:val="24"/>
          <w:lang w:val="en-IN"/>
        </w:rPr>
        <w:drawing>
          <wp:inline distT="0" distB="0" distL="0" distR="0" wp14:anchorId="6F87A8C8" wp14:editId="6E67BBDD">
            <wp:extent cx="1620046" cy="2160000"/>
            <wp:effectExtent l="0" t="0" r="0" b="0"/>
            <wp:docPr id="8882956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5652" name="Picture 8882956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sidR="00EB2B35">
        <w:rPr>
          <w:color w:val="000000"/>
          <w:sz w:val="24"/>
          <w:szCs w:val="24"/>
          <w:lang w:val="en-IN"/>
        </w:rPr>
        <w:t xml:space="preserve">  </w:t>
      </w:r>
      <w:r w:rsidR="000577A2">
        <w:rPr>
          <w:color w:val="000000"/>
          <w:sz w:val="24"/>
          <w:szCs w:val="24"/>
          <w:lang w:val="en-IN"/>
        </w:rPr>
        <w:t xml:space="preserve">  </w:t>
      </w:r>
      <w:r w:rsidR="00EB2B35">
        <w:rPr>
          <w:color w:val="000000"/>
          <w:sz w:val="24"/>
          <w:szCs w:val="24"/>
          <w:lang w:val="en-IN"/>
        </w:rPr>
        <w:t xml:space="preserve">  </w:t>
      </w:r>
      <w:r w:rsidR="000577A2">
        <w:rPr>
          <w:noProof/>
        </w:rPr>
        <w:drawing>
          <wp:inline distT="0" distB="0" distL="0" distR="0" wp14:anchorId="062BB887" wp14:editId="28F17D08">
            <wp:extent cx="1608667" cy="2159497"/>
            <wp:effectExtent l="0" t="0" r="0" b="0"/>
            <wp:docPr id="6064908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6209" cy="2169621"/>
                    </a:xfrm>
                    <a:prstGeom prst="rect">
                      <a:avLst/>
                    </a:prstGeom>
                    <a:noFill/>
                    <a:ln>
                      <a:noFill/>
                    </a:ln>
                  </pic:spPr>
                </pic:pic>
              </a:graphicData>
            </a:graphic>
          </wp:inline>
        </w:drawing>
      </w:r>
      <w:r w:rsidR="00EB2B35">
        <w:rPr>
          <w:color w:val="000000"/>
          <w:sz w:val="24"/>
          <w:szCs w:val="24"/>
          <w:lang w:val="en-IN"/>
        </w:rPr>
        <w:t xml:space="preserve">   </w:t>
      </w:r>
    </w:p>
    <w:p w14:paraId="6A04A29C" w14:textId="77777777" w:rsidR="00EB2B35" w:rsidRDefault="00EB2B35" w:rsidP="009E7F49">
      <w:pPr>
        <w:widowControl/>
        <w:spacing w:line="240" w:lineRule="auto"/>
        <w:rPr>
          <w:color w:val="000000"/>
          <w:sz w:val="24"/>
          <w:szCs w:val="24"/>
          <w:lang w:val="en-IN"/>
        </w:rPr>
      </w:pPr>
    </w:p>
    <w:p w14:paraId="185E1623" w14:textId="3E6CD6CC" w:rsidR="00AA78DD" w:rsidRDefault="00AA78DD" w:rsidP="009E7F49">
      <w:pPr>
        <w:widowControl/>
        <w:spacing w:line="240" w:lineRule="auto"/>
        <w:rPr>
          <w:color w:val="000000"/>
          <w:sz w:val="24"/>
          <w:szCs w:val="24"/>
          <w:lang w:val="en-IN"/>
        </w:rPr>
      </w:pPr>
      <w:r>
        <w:rPr>
          <w:noProof/>
          <w:color w:val="000000"/>
          <w:sz w:val="24"/>
          <w:szCs w:val="24"/>
          <w:lang w:val="en-IN"/>
        </w:rPr>
        <w:drawing>
          <wp:inline distT="0" distB="0" distL="0" distR="0" wp14:anchorId="788F50DC" wp14:editId="3CED8B3B">
            <wp:extent cx="1620046" cy="2160000"/>
            <wp:effectExtent l="0" t="0" r="0" b="0"/>
            <wp:docPr id="12144864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86447" name="Picture 12144864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sidR="00EB2B35">
        <w:rPr>
          <w:color w:val="000000"/>
          <w:sz w:val="24"/>
          <w:szCs w:val="24"/>
          <w:lang w:val="en-IN"/>
        </w:rPr>
        <w:t xml:space="preserve">      </w:t>
      </w:r>
      <w:r>
        <w:rPr>
          <w:noProof/>
          <w:color w:val="000000"/>
          <w:sz w:val="24"/>
          <w:szCs w:val="24"/>
          <w:lang w:val="en-IN"/>
        </w:rPr>
        <w:drawing>
          <wp:inline distT="0" distB="0" distL="0" distR="0" wp14:anchorId="0D78747A" wp14:editId="070FAF60">
            <wp:extent cx="1620046" cy="2160000"/>
            <wp:effectExtent l="0" t="0" r="0" b="0"/>
            <wp:docPr id="413538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3810" name="Picture 413538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sidR="00EB2B35">
        <w:rPr>
          <w:color w:val="000000"/>
          <w:sz w:val="24"/>
          <w:szCs w:val="24"/>
          <w:lang w:val="en-IN"/>
        </w:rPr>
        <w:t xml:space="preserve">  </w:t>
      </w:r>
      <w:r w:rsidR="000577A2">
        <w:rPr>
          <w:color w:val="000000"/>
          <w:sz w:val="24"/>
          <w:szCs w:val="24"/>
          <w:lang w:val="en-IN"/>
        </w:rPr>
        <w:t xml:space="preserve"> </w:t>
      </w:r>
      <w:r w:rsidR="00EB2B35">
        <w:rPr>
          <w:color w:val="000000"/>
          <w:sz w:val="24"/>
          <w:szCs w:val="24"/>
          <w:lang w:val="en-IN"/>
        </w:rPr>
        <w:t xml:space="preserve">  </w:t>
      </w:r>
      <w:r w:rsidR="000577A2">
        <w:rPr>
          <w:noProof/>
        </w:rPr>
        <w:drawing>
          <wp:inline distT="0" distB="0" distL="0" distR="0" wp14:anchorId="43B66E16" wp14:editId="2E8BA605">
            <wp:extent cx="1608667" cy="2159289"/>
            <wp:effectExtent l="0" t="0" r="0" b="0"/>
            <wp:docPr id="12157574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11157" cy="2162631"/>
                    </a:xfrm>
                    <a:prstGeom prst="rect">
                      <a:avLst/>
                    </a:prstGeom>
                    <a:noFill/>
                    <a:ln>
                      <a:noFill/>
                    </a:ln>
                  </pic:spPr>
                </pic:pic>
              </a:graphicData>
            </a:graphic>
          </wp:inline>
        </w:drawing>
      </w:r>
    </w:p>
    <w:p w14:paraId="20E3C876" w14:textId="0EC1080D" w:rsidR="00AA78DD" w:rsidRDefault="00AA78DD" w:rsidP="009E7F49">
      <w:pPr>
        <w:widowControl/>
        <w:spacing w:line="240" w:lineRule="auto"/>
        <w:rPr>
          <w:color w:val="000000"/>
          <w:sz w:val="24"/>
          <w:szCs w:val="24"/>
          <w:lang w:val="en-IN"/>
        </w:rPr>
      </w:pPr>
    </w:p>
    <w:p w14:paraId="23C10D4F" w14:textId="40F86230" w:rsidR="00AA78DD" w:rsidRDefault="00AA78DD" w:rsidP="009E7F49">
      <w:pPr>
        <w:widowControl/>
        <w:spacing w:line="240" w:lineRule="auto"/>
        <w:rPr>
          <w:color w:val="000000"/>
          <w:sz w:val="24"/>
          <w:szCs w:val="24"/>
          <w:lang w:val="en-IN"/>
        </w:rPr>
      </w:pPr>
      <w:r>
        <w:rPr>
          <w:noProof/>
          <w:color w:val="000000"/>
          <w:sz w:val="24"/>
          <w:szCs w:val="24"/>
          <w:lang w:val="en-IN"/>
        </w:rPr>
        <w:drawing>
          <wp:inline distT="0" distB="0" distL="0" distR="0" wp14:anchorId="42B46071" wp14:editId="6256CCE4">
            <wp:extent cx="1620046" cy="2160000"/>
            <wp:effectExtent l="0" t="0" r="0" b="0"/>
            <wp:docPr id="6964933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93300" name="Picture 69649330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sidR="00EB2B35">
        <w:rPr>
          <w:color w:val="000000"/>
          <w:sz w:val="24"/>
          <w:szCs w:val="24"/>
          <w:lang w:val="en-IN"/>
        </w:rPr>
        <w:t xml:space="preserve">       </w:t>
      </w:r>
      <w:r>
        <w:rPr>
          <w:noProof/>
          <w:color w:val="000000"/>
          <w:sz w:val="24"/>
          <w:szCs w:val="24"/>
          <w:lang w:val="en-IN"/>
        </w:rPr>
        <w:drawing>
          <wp:inline distT="0" distB="0" distL="0" distR="0" wp14:anchorId="5205332F" wp14:editId="3FDEC605">
            <wp:extent cx="1620046" cy="2160000"/>
            <wp:effectExtent l="0" t="0" r="0" b="0"/>
            <wp:docPr id="1499605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0522" name="Picture 14996052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sidR="00EB2B35">
        <w:rPr>
          <w:color w:val="000000"/>
          <w:sz w:val="24"/>
          <w:szCs w:val="24"/>
          <w:lang w:val="en-IN"/>
        </w:rPr>
        <w:t xml:space="preserve">   </w:t>
      </w:r>
      <w:r>
        <w:rPr>
          <w:color w:val="000000"/>
          <w:sz w:val="24"/>
          <w:szCs w:val="24"/>
          <w:lang w:val="en-IN"/>
        </w:rPr>
        <w:t xml:space="preserve">  </w:t>
      </w:r>
      <w:r w:rsidR="000577A2">
        <w:rPr>
          <w:noProof/>
          <w:color w:val="000000"/>
          <w:sz w:val="24"/>
          <w:szCs w:val="24"/>
          <w:lang w:val="en-IN"/>
        </w:rPr>
        <w:drawing>
          <wp:inline distT="0" distB="0" distL="0" distR="0" wp14:anchorId="13DBB05E" wp14:editId="6E09D352">
            <wp:extent cx="1619489" cy="2160000"/>
            <wp:effectExtent l="0" t="0" r="0" b="0"/>
            <wp:docPr id="16238122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19489" cy="2160000"/>
                    </a:xfrm>
                    <a:prstGeom prst="rect">
                      <a:avLst/>
                    </a:prstGeom>
                    <a:noFill/>
                    <a:ln>
                      <a:noFill/>
                    </a:ln>
                  </pic:spPr>
                </pic:pic>
              </a:graphicData>
            </a:graphic>
          </wp:inline>
        </w:drawing>
      </w:r>
      <w:r w:rsidR="00EB2B35">
        <w:rPr>
          <w:color w:val="000000"/>
          <w:sz w:val="24"/>
          <w:szCs w:val="24"/>
          <w:lang w:val="en-IN"/>
        </w:rPr>
        <w:t xml:space="preserve">      </w:t>
      </w:r>
    </w:p>
    <w:p w14:paraId="672C7E69" w14:textId="0CEBC663" w:rsidR="00AA78DD" w:rsidRDefault="00AA78DD" w:rsidP="009E7F49">
      <w:pPr>
        <w:widowControl/>
        <w:spacing w:line="240" w:lineRule="auto"/>
        <w:rPr>
          <w:color w:val="000000"/>
          <w:sz w:val="24"/>
          <w:szCs w:val="24"/>
          <w:lang w:val="en-IN"/>
        </w:rPr>
      </w:pPr>
    </w:p>
    <w:p w14:paraId="3335B31B" w14:textId="77777777" w:rsidR="00BC4234" w:rsidRDefault="00BC4234" w:rsidP="009E7F49">
      <w:pPr>
        <w:widowControl/>
        <w:spacing w:line="240" w:lineRule="auto"/>
        <w:rPr>
          <w:color w:val="000000"/>
          <w:sz w:val="24"/>
          <w:szCs w:val="24"/>
          <w:lang w:val="en-IN"/>
        </w:rPr>
      </w:pPr>
    </w:p>
    <w:p w14:paraId="5A6C2468" w14:textId="306779AC" w:rsidR="00BC4234" w:rsidRDefault="00BC4234" w:rsidP="009E7F49">
      <w:pPr>
        <w:widowControl/>
        <w:spacing w:line="240" w:lineRule="auto"/>
        <w:rPr>
          <w:color w:val="000000"/>
          <w:sz w:val="24"/>
          <w:szCs w:val="24"/>
          <w:lang w:val="en-IN"/>
        </w:rPr>
      </w:pPr>
      <w:r>
        <w:rPr>
          <w:noProof/>
          <w:color w:val="000000"/>
          <w:sz w:val="24"/>
          <w:szCs w:val="24"/>
          <w:lang w:val="en-IN"/>
        </w:rPr>
        <w:lastRenderedPageBreak/>
        <w:drawing>
          <wp:inline distT="0" distB="0" distL="0" distR="0" wp14:anchorId="45603F9E" wp14:editId="29D66572">
            <wp:extent cx="1620046" cy="2160000"/>
            <wp:effectExtent l="0" t="0" r="0" b="0"/>
            <wp:docPr id="2229593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59320" name="Picture 22295932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Pr>
          <w:color w:val="000000"/>
          <w:sz w:val="24"/>
          <w:szCs w:val="24"/>
          <w:lang w:val="en-IN"/>
        </w:rPr>
        <w:t xml:space="preserve">      </w:t>
      </w:r>
      <w:r>
        <w:rPr>
          <w:noProof/>
          <w:color w:val="000000"/>
          <w:sz w:val="24"/>
          <w:szCs w:val="24"/>
          <w:lang w:val="en-IN"/>
        </w:rPr>
        <w:drawing>
          <wp:inline distT="0" distB="0" distL="0" distR="0" wp14:anchorId="19B847D0" wp14:editId="4F500E8C">
            <wp:extent cx="1620046" cy="2160000"/>
            <wp:effectExtent l="0" t="0" r="0" b="0"/>
            <wp:docPr id="4037540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54034" name="Picture 40375403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sidR="00F624FA">
        <w:rPr>
          <w:color w:val="000000"/>
          <w:sz w:val="24"/>
          <w:szCs w:val="24"/>
          <w:lang w:val="en-IN"/>
        </w:rPr>
        <w:t xml:space="preserve">    </w:t>
      </w:r>
      <w:r w:rsidR="00F624FA">
        <w:rPr>
          <w:noProof/>
          <w:color w:val="000000"/>
          <w:sz w:val="24"/>
          <w:szCs w:val="24"/>
          <w:lang w:val="en-IN"/>
        </w:rPr>
        <w:drawing>
          <wp:inline distT="0" distB="0" distL="0" distR="0" wp14:anchorId="0CB3860B" wp14:editId="6132D5EE">
            <wp:extent cx="1620046" cy="2160000"/>
            <wp:effectExtent l="0" t="0" r="0" b="0"/>
            <wp:docPr id="174808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85664" name="Picture 174808566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p>
    <w:p w14:paraId="5E9B3463" w14:textId="77777777" w:rsidR="00BC4234" w:rsidRDefault="00BC4234" w:rsidP="009E7F49">
      <w:pPr>
        <w:widowControl/>
        <w:spacing w:line="240" w:lineRule="auto"/>
        <w:rPr>
          <w:color w:val="000000"/>
          <w:sz w:val="24"/>
          <w:szCs w:val="24"/>
          <w:lang w:val="en-IN"/>
        </w:rPr>
      </w:pPr>
    </w:p>
    <w:p w14:paraId="3CFAAEE6" w14:textId="12081DFF" w:rsidR="00BC4234" w:rsidRDefault="00BC4234" w:rsidP="009E7F49">
      <w:pPr>
        <w:widowControl/>
        <w:spacing w:line="240" w:lineRule="auto"/>
        <w:rPr>
          <w:color w:val="000000"/>
          <w:sz w:val="24"/>
          <w:szCs w:val="24"/>
          <w:lang w:val="en-IN"/>
        </w:rPr>
      </w:pPr>
      <w:r>
        <w:rPr>
          <w:noProof/>
          <w:color w:val="000000"/>
          <w:sz w:val="24"/>
          <w:szCs w:val="24"/>
          <w:lang w:val="en-IN"/>
        </w:rPr>
        <w:drawing>
          <wp:inline distT="0" distB="0" distL="0" distR="0" wp14:anchorId="7E05CB57" wp14:editId="44DE280C">
            <wp:extent cx="1620046" cy="2160000"/>
            <wp:effectExtent l="0" t="0" r="0" b="0"/>
            <wp:docPr id="14625335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3542" name="Picture 146253354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Pr>
          <w:color w:val="000000"/>
          <w:sz w:val="24"/>
          <w:szCs w:val="24"/>
          <w:lang w:val="en-IN"/>
        </w:rPr>
        <w:t xml:space="preserve">      </w:t>
      </w:r>
      <w:r>
        <w:rPr>
          <w:noProof/>
          <w:color w:val="000000"/>
          <w:sz w:val="24"/>
          <w:szCs w:val="24"/>
          <w:lang w:val="en-IN"/>
        </w:rPr>
        <w:drawing>
          <wp:inline distT="0" distB="0" distL="0" distR="0" wp14:anchorId="024A5983" wp14:editId="5D30B24D">
            <wp:extent cx="1620046" cy="2160000"/>
            <wp:effectExtent l="0" t="0" r="0" b="0"/>
            <wp:docPr id="1414796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9682" name="Picture 14147968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Pr>
          <w:color w:val="000000"/>
          <w:sz w:val="24"/>
          <w:szCs w:val="24"/>
          <w:lang w:val="en-IN"/>
        </w:rPr>
        <w:t xml:space="preserve">      </w:t>
      </w:r>
      <w:r>
        <w:rPr>
          <w:noProof/>
          <w:color w:val="000000"/>
          <w:sz w:val="24"/>
          <w:szCs w:val="24"/>
          <w:lang w:val="en-IN"/>
        </w:rPr>
        <w:drawing>
          <wp:inline distT="0" distB="0" distL="0" distR="0" wp14:anchorId="40C2D2E9" wp14:editId="6C3F2DB9">
            <wp:extent cx="1620046" cy="2160000"/>
            <wp:effectExtent l="0" t="0" r="0" b="0"/>
            <wp:docPr id="2818044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04442" name="Picture 28180444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p>
    <w:p w14:paraId="3753ED5C" w14:textId="77777777" w:rsidR="00BC4234" w:rsidRDefault="00BC4234" w:rsidP="009E7F49">
      <w:pPr>
        <w:widowControl/>
        <w:spacing w:line="240" w:lineRule="auto"/>
        <w:rPr>
          <w:color w:val="000000"/>
          <w:sz w:val="24"/>
          <w:szCs w:val="24"/>
          <w:lang w:val="en-IN"/>
        </w:rPr>
      </w:pPr>
    </w:p>
    <w:p w14:paraId="21D707E2" w14:textId="31782D74" w:rsidR="00BC4234" w:rsidRDefault="00BC4234" w:rsidP="009E7F49">
      <w:pPr>
        <w:widowControl/>
        <w:spacing w:line="240" w:lineRule="auto"/>
        <w:rPr>
          <w:color w:val="000000"/>
          <w:sz w:val="24"/>
          <w:szCs w:val="24"/>
          <w:lang w:val="en-IN"/>
        </w:rPr>
      </w:pPr>
      <w:r>
        <w:rPr>
          <w:noProof/>
          <w:color w:val="000000"/>
          <w:sz w:val="24"/>
          <w:szCs w:val="24"/>
          <w:lang w:val="en-IN"/>
        </w:rPr>
        <w:drawing>
          <wp:inline distT="0" distB="0" distL="0" distR="0" wp14:anchorId="4202CDC4" wp14:editId="411CAF6C">
            <wp:extent cx="1620046" cy="2160000"/>
            <wp:effectExtent l="0" t="0" r="0" b="0"/>
            <wp:docPr id="10182815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1549" name="Picture 10182815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Pr>
          <w:color w:val="000000"/>
          <w:sz w:val="24"/>
          <w:szCs w:val="24"/>
          <w:lang w:val="en-IN"/>
        </w:rPr>
        <w:t xml:space="preserve">     </w:t>
      </w:r>
      <w:r>
        <w:rPr>
          <w:noProof/>
          <w:color w:val="000000"/>
          <w:sz w:val="24"/>
          <w:szCs w:val="24"/>
          <w:lang w:val="en-IN"/>
        </w:rPr>
        <w:drawing>
          <wp:inline distT="0" distB="0" distL="0" distR="0" wp14:anchorId="7CB22DC3" wp14:editId="457BB34C">
            <wp:extent cx="1620046" cy="2160000"/>
            <wp:effectExtent l="0" t="0" r="0" b="0"/>
            <wp:docPr id="174812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21" name="Picture 174812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Pr>
          <w:color w:val="000000"/>
          <w:sz w:val="24"/>
          <w:szCs w:val="24"/>
          <w:lang w:val="en-IN"/>
        </w:rPr>
        <w:t xml:space="preserve">       </w:t>
      </w:r>
      <w:r>
        <w:rPr>
          <w:noProof/>
          <w:color w:val="000000"/>
          <w:sz w:val="24"/>
          <w:szCs w:val="24"/>
          <w:lang w:val="en-IN"/>
        </w:rPr>
        <w:drawing>
          <wp:inline distT="0" distB="0" distL="0" distR="0" wp14:anchorId="6A74762F" wp14:editId="25E484E0">
            <wp:extent cx="1620046" cy="2160000"/>
            <wp:effectExtent l="0" t="0" r="0" b="0"/>
            <wp:docPr id="934142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4211" name="Picture 934142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p>
    <w:p w14:paraId="4BC88B4C" w14:textId="77777777" w:rsidR="00BC4234" w:rsidRDefault="00BC4234" w:rsidP="009E7F49">
      <w:pPr>
        <w:widowControl/>
        <w:spacing w:line="240" w:lineRule="auto"/>
        <w:rPr>
          <w:color w:val="000000"/>
          <w:sz w:val="24"/>
          <w:szCs w:val="24"/>
          <w:lang w:val="en-IN"/>
        </w:rPr>
      </w:pPr>
    </w:p>
    <w:p w14:paraId="6D9A1999" w14:textId="77777777" w:rsidR="00BC4234" w:rsidRDefault="00BC4234" w:rsidP="009E7F49">
      <w:pPr>
        <w:widowControl/>
        <w:spacing w:line="240" w:lineRule="auto"/>
        <w:rPr>
          <w:color w:val="000000"/>
          <w:sz w:val="24"/>
          <w:szCs w:val="24"/>
          <w:lang w:val="en-IN"/>
        </w:rPr>
      </w:pPr>
    </w:p>
    <w:p w14:paraId="4104A260" w14:textId="77777777" w:rsidR="00BC4234" w:rsidRDefault="00BC4234" w:rsidP="009E7F49">
      <w:pPr>
        <w:widowControl/>
        <w:spacing w:line="240" w:lineRule="auto"/>
        <w:rPr>
          <w:color w:val="000000"/>
          <w:sz w:val="24"/>
          <w:szCs w:val="24"/>
          <w:lang w:val="en-IN"/>
        </w:rPr>
      </w:pPr>
    </w:p>
    <w:p w14:paraId="5EA8B9D8" w14:textId="778C0378" w:rsidR="00BC4234" w:rsidRDefault="00BC4234" w:rsidP="009E7F49">
      <w:pPr>
        <w:widowControl/>
        <w:spacing w:line="240" w:lineRule="auto"/>
        <w:rPr>
          <w:color w:val="000000"/>
          <w:sz w:val="24"/>
          <w:szCs w:val="24"/>
          <w:lang w:val="en-IN"/>
        </w:rPr>
      </w:pPr>
      <w:r>
        <w:rPr>
          <w:noProof/>
          <w:color w:val="000000"/>
          <w:sz w:val="24"/>
          <w:szCs w:val="24"/>
          <w:lang w:val="en-IN"/>
        </w:rPr>
        <w:lastRenderedPageBreak/>
        <w:drawing>
          <wp:inline distT="0" distB="0" distL="0" distR="0" wp14:anchorId="341D0355" wp14:editId="2517D7FD">
            <wp:extent cx="1620046" cy="2160000"/>
            <wp:effectExtent l="0" t="0" r="0" b="0"/>
            <wp:docPr id="12040805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0505" name="Picture 120408050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Pr>
          <w:color w:val="000000"/>
          <w:sz w:val="24"/>
          <w:szCs w:val="24"/>
          <w:lang w:val="en-IN"/>
        </w:rPr>
        <w:t xml:space="preserve">       </w:t>
      </w:r>
      <w:r>
        <w:rPr>
          <w:noProof/>
          <w:color w:val="000000"/>
          <w:sz w:val="24"/>
          <w:szCs w:val="24"/>
          <w:lang w:val="en-IN"/>
        </w:rPr>
        <w:drawing>
          <wp:inline distT="0" distB="0" distL="0" distR="0" wp14:anchorId="01553D4B" wp14:editId="6EC1F42F">
            <wp:extent cx="1620046" cy="2160000"/>
            <wp:effectExtent l="0" t="0" r="0" b="0"/>
            <wp:docPr id="19060320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32070" name="Picture 190603207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Pr>
          <w:color w:val="000000"/>
          <w:sz w:val="24"/>
          <w:szCs w:val="24"/>
          <w:lang w:val="en-IN"/>
        </w:rPr>
        <w:t xml:space="preserve">        </w:t>
      </w:r>
      <w:r>
        <w:rPr>
          <w:noProof/>
          <w:color w:val="000000"/>
          <w:sz w:val="24"/>
          <w:szCs w:val="24"/>
          <w:lang w:val="en-IN"/>
        </w:rPr>
        <w:drawing>
          <wp:inline distT="0" distB="0" distL="0" distR="0" wp14:anchorId="11221223" wp14:editId="2296E5AC">
            <wp:extent cx="1620046" cy="2160000"/>
            <wp:effectExtent l="0" t="0" r="0" b="0"/>
            <wp:docPr id="1777870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7023" name="Picture 17778702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p>
    <w:p w14:paraId="1D5B1B1D" w14:textId="77777777" w:rsidR="00BC4234" w:rsidRDefault="00BC4234" w:rsidP="009E7F49">
      <w:pPr>
        <w:widowControl/>
        <w:spacing w:line="240" w:lineRule="auto"/>
        <w:rPr>
          <w:color w:val="000000"/>
          <w:sz w:val="24"/>
          <w:szCs w:val="24"/>
          <w:lang w:val="en-IN"/>
        </w:rPr>
      </w:pPr>
    </w:p>
    <w:p w14:paraId="7F1EDEBB" w14:textId="530EE6FD" w:rsidR="00BC4234" w:rsidRDefault="00BC4234" w:rsidP="009E7F49">
      <w:pPr>
        <w:widowControl/>
        <w:spacing w:line="240" w:lineRule="auto"/>
        <w:rPr>
          <w:color w:val="000000"/>
          <w:sz w:val="24"/>
          <w:szCs w:val="24"/>
          <w:lang w:val="en-IN"/>
        </w:rPr>
      </w:pPr>
      <w:r>
        <w:rPr>
          <w:noProof/>
          <w:color w:val="000000"/>
          <w:sz w:val="24"/>
          <w:szCs w:val="24"/>
          <w:lang w:val="en-IN"/>
        </w:rPr>
        <w:drawing>
          <wp:inline distT="0" distB="0" distL="0" distR="0" wp14:anchorId="6AA8EA92" wp14:editId="439BDA97">
            <wp:extent cx="1620046" cy="2160000"/>
            <wp:effectExtent l="0" t="0" r="0" b="0"/>
            <wp:docPr id="18024844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84420" name="Picture 180248442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Pr>
          <w:color w:val="000000"/>
          <w:sz w:val="24"/>
          <w:szCs w:val="24"/>
          <w:lang w:val="en-IN"/>
        </w:rPr>
        <w:t xml:space="preserve">       </w:t>
      </w:r>
      <w:r>
        <w:rPr>
          <w:noProof/>
          <w:color w:val="000000"/>
          <w:sz w:val="24"/>
          <w:szCs w:val="24"/>
          <w:lang w:val="en-IN"/>
        </w:rPr>
        <w:drawing>
          <wp:inline distT="0" distB="0" distL="0" distR="0" wp14:anchorId="10378CC8" wp14:editId="34905E0B">
            <wp:extent cx="1620046" cy="2160000"/>
            <wp:effectExtent l="0" t="0" r="0" b="0"/>
            <wp:docPr id="18714917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91761" name="Picture 187149176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r>
        <w:rPr>
          <w:color w:val="000000"/>
          <w:sz w:val="24"/>
          <w:szCs w:val="24"/>
          <w:lang w:val="en-IN"/>
        </w:rPr>
        <w:t xml:space="preserve">        </w:t>
      </w:r>
      <w:r>
        <w:rPr>
          <w:noProof/>
          <w:color w:val="000000"/>
          <w:sz w:val="24"/>
          <w:szCs w:val="24"/>
          <w:lang w:val="en-IN"/>
        </w:rPr>
        <w:drawing>
          <wp:inline distT="0" distB="0" distL="0" distR="0" wp14:anchorId="7DC05BA3" wp14:editId="68D2D1D1">
            <wp:extent cx="1620046" cy="2160000"/>
            <wp:effectExtent l="0" t="0" r="0" b="0"/>
            <wp:docPr id="15220363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36360" name="Picture 152203636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20046" cy="2160000"/>
                    </a:xfrm>
                    <a:prstGeom prst="rect">
                      <a:avLst/>
                    </a:prstGeom>
                  </pic:spPr>
                </pic:pic>
              </a:graphicData>
            </a:graphic>
          </wp:inline>
        </w:drawing>
      </w:r>
    </w:p>
    <w:p w14:paraId="369B6364" w14:textId="3D05384C" w:rsidR="00F82F8B" w:rsidRPr="00FF7EB8" w:rsidRDefault="00E47A79" w:rsidP="00503DF8">
      <w:pPr>
        <w:pStyle w:val="Caption"/>
        <w:rPr>
          <w:color w:val="000000"/>
        </w:rPr>
      </w:pPr>
      <w:bookmarkStart w:id="67" w:name="_Toc134612571"/>
      <w:r>
        <w:t>Figure</w:t>
      </w:r>
      <w:r w:rsidR="00FF7EB8" w:rsidRPr="00FF7EB8">
        <w:t xml:space="preserve"> 5.30</w:t>
      </w:r>
      <w:r w:rsidR="005E106C" w:rsidRPr="00FF7EB8">
        <w:t xml:space="preserve"> : Above are pellet picture of all 24 samples neatly </w:t>
      </w:r>
      <w:proofErr w:type="spellStart"/>
      <w:r w:rsidR="005E106C" w:rsidRPr="00FF7EB8">
        <w:t>labeled</w:t>
      </w:r>
      <w:proofErr w:type="spellEnd"/>
      <w:r w:rsidR="005E106C" w:rsidRPr="00FF7EB8">
        <w:t xml:space="preserve"> and locked</w:t>
      </w:r>
      <w:bookmarkEnd w:id="67"/>
    </w:p>
    <w:p w14:paraId="0A28A683" w14:textId="77777777" w:rsidR="00F82F8B" w:rsidRDefault="00F82F8B" w:rsidP="009E7F49">
      <w:pPr>
        <w:widowControl/>
        <w:spacing w:line="240" w:lineRule="auto"/>
        <w:rPr>
          <w:sz w:val="24"/>
          <w:szCs w:val="24"/>
          <w:lang w:val="en-IN"/>
        </w:rPr>
      </w:pPr>
    </w:p>
    <w:p w14:paraId="15F9264B" w14:textId="77777777" w:rsidR="00B34E41" w:rsidRDefault="00B34E41" w:rsidP="009E7F49">
      <w:pPr>
        <w:widowControl/>
        <w:spacing w:line="240" w:lineRule="auto"/>
        <w:rPr>
          <w:sz w:val="24"/>
          <w:szCs w:val="24"/>
          <w:lang w:val="en-IN"/>
        </w:rPr>
      </w:pPr>
    </w:p>
    <w:p w14:paraId="01189C00" w14:textId="77777777" w:rsidR="00B34E41" w:rsidRDefault="00B34E41" w:rsidP="009E7F49">
      <w:pPr>
        <w:widowControl/>
        <w:spacing w:line="240" w:lineRule="auto"/>
        <w:rPr>
          <w:sz w:val="24"/>
          <w:szCs w:val="24"/>
          <w:lang w:val="en-IN"/>
        </w:rPr>
      </w:pPr>
    </w:p>
    <w:p w14:paraId="3DDAD0D6" w14:textId="77777777" w:rsidR="00B34E41" w:rsidRDefault="00B34E41" w:rsidP="009E7F49">
      <w:pPr>
        <w:widowControl/>
        <w:spacing w:line="240" w:lineRule="auto"/>
        <w:rPr>
          <w:sz w:val="24"/>
          <w:szCs w:val="24"/>
          <w:lang w:val="en-IN"/>
        </w:rPr>
      </w:pPr>
    </w:p>
    <w:p w14:paraId="72CC183A" w14:textId="77777777" w:rsidR="00B34E41" w:rsidRDefault="00B34E41" w:rsidP="009E7F49">
      <w:pPr>
        <w:widowControl/>
        <w:spacing w:line="240" w:lineRule="auto"/>
        <w:rPr>
          <w:sz w:val="24"/>
          <w:szCs w:val="24"/>
          <w:lang w:val="en-IN"/>
        </w:rPr>
      </w:pPr>
    </w:p>
    <w:p w14:paraId="5FF0CE4C" w14:textId="77777777" w:rsidR="00B34E41" w:rsidRDefault="00B34E41" w:rsidP="009E7F49">
      <w:pPr>
        <w:widowControl/>
        <w:spacing w:line="240" w:lineRule="auto"/>
        <w:rPr>
          <w:sz w:val="24"/>
          <w:szCs w:val="24"/>
          <w:lang w:val="en-IN"/>
        </w:rPr>
      </w:pPr>
    </w:p>
    <w:p w14:paraId="5F211AE6" w14:textId="77777777" w:rsidR="00B34E41" w:rsidRDefault="00B34E41" w:rsidP="009E7F49">
      <w:pPr>
        <w:widowControl/>
        <w:spacing w:line="240" w:lineRule="auto"/>
        <w:rPr>
          <w:sz w:val="24"/>
          <w:szCs w:val="24"/>
          <w:lang w:val="en-IN"/>
        </w:rPr>
      </w:pPr>
    </w:p>
    <w:p w14:paraId="0992DF15" w14:textId="77777777" w:rsidR="00B34E41" w:rsidRDefault="00B34E41" w:rsidP="009E7F49">
      <w:pPr>
        <w:widowControl/>
        <w:spacing w:line="240" w:lineRule="auto"/>
        <w:rPr>
          <w:sz w:val="24"/>
          <w:szCs w:val="24"/>
          <w:lang w:val="en-IN"/>
        </w:rPr>
      </w:pPr>
    </w:p>
    <w:p w14:paraId="1CBDB7D7" w14:textId="77777777" w:rsidR="00B34E41" w:rsidRDefault="00B34E41" w:rsidP="009E7F49">
      <w:pPr>
        <w:widowControl/>
        <w:spacing w:line="240" w:lineRule="auto"/>
        <w:rPr>
          <w:sz w:val="24"/>
          <w:szCs w:val="24"/>
          <w:lang w:val="en-IN"/>
        </w:rPr>
      </w:pPr>
    </w:p>
    <w:p w14:paraId="4EE4D99F" w14:textId="77777777" w:rsidR="00B34E41" w:rsidRDefault="00B34E41" w:rsidP="009E7F49">
      <w:pPr>
        <w:widowControl/>
        <w:spacing w:line="240" w:lineRule="auto"/>
        <w:rPr>
          <w:sz w:val="24"/>
          <w:szCs w:val="24"/>
          <w:lang w:val="en-IN"/>
        </w:rPr>
      </w:pPr>
    </w:p>
    <w:p w14:paraId="35028B63" w14:textId="77777777" w:rsidR="00B34E41" w:rsidRDefault="00B34E41" w:rsidP="009E7F49">
      <w:pPr>
        <w:widowControl/>
        <w:spacing w:line="240" w:lineRule="auto"/>
        <w:rPr>
          <w:sz w:val="24"/>
          <w:szCs w:val="24"/>
          <w:lang w:val="en-IN"/>
        </w:rPr>
      </w:pPr>
    </w:p>
    <w:p w14:paraId="43769628" w14:textId="77777777" w:rsidR="00B34E41" w:rsidRPr="009E7F49" w:rsidRDefault="00B34E41" w:rsidP="009E7F49">
      <w:pPr>
        <w:widowControl/>
        <w:spacing w:line="240" w:lineRule="auto"/>
        <w:rPr>
          <w:sz w:val="24"/>
          <w:szCs w:val="24"/>
          <w:lang w:val="en-IN"/>
        </w:rPr>
      </w:pPr>
    </w:p>
    <w:p w14:paraId="1C0E9FAE" w14:textId="337271AB" w:rsidR="00F82F8B" w:rsidRPr="000E18CD" w:rsidRDefault="000E18CD" w:rsidP="00D95139">
      <w:pPr>
        <w:pStyle w:val="Heading1"/>
        <w:ind w:left="0"/>
        <w:jc w:val="left"/>
        <w:rPr>
          <w:sz w:val="24"/>
          <w:szCs w:val="24"/>
          <w:lang w:val="en-IN"/>
        </w:rPr>
      </w:pPr>
      <w:bookmarkStart w:id="68" w:name="_Toc134570794"/>
      <w:r w:rsidRPr="000E18CD">
        <w:rPr>
          <w:sz w:val="24"/>
          <w:szCs w:val="24"/>
          <w:lang w:val="en-IN"/>
        </w:rPr>
        <w:lastRenderedPageBreak/>
        <w:t>5.4  Sintering:</w:t>
      </w:r>
      <w:bookmarkEnd w:id="68"/>
      <w:r w:rsidRPr="000E18CD">
        <w:rPr>
          <w:sz w:val="24"/>
          <w:szCs w:val="24"/>
          <w:lang w:val="en-IN"/>
        </w:rPr>
        <w:t xml:space="preserve"> </w:t>
      </w:r>
    </w:p>
    <w:p w14:paraId="7810A8DB" w14:textId="77777777" w:rsidR="00F82F8B" w:rsidRPr="00F82F8B" w:rsidRDefault="00F82F8B" w:rsidP="00AF1072">
      <w:pPr>
        <w:widowControl/>
        <w:spacing w:line="276" w:lineRule="auto"/>
        <w:jc w:val="both"/>
        <w:rPr>
          <w:sz w:val="24"/>
          <w:szCs w:val="24"/>
          <w:lang w:val="en-IN"/>
        </w:rPr>
      </w:pPr>
      <w:r w:rsidRPr="00F82F8B">
        <w:rPr>
          <w:color w:val="000000"/>
          <w:sz w:val="24"/>
          <w:szCs w:val="24"/>
          <w:lang w:val="en-IN"/>
        </w:rPr>
        <w:t>After preparing the pellets in the compaction device, the pellets are heated at high temperature that is below the melting point of all components of the composite material. In powder metallurgy, during sintering process, the powder particles are bonded together through the amalgamation of solid-state diffusion and surface melting. The powder particles become more mobile as a result of the heating, which enables them to disperse and connect with one another at the sites of contact. This results in a solid mass along with improved physical and mechanical properties such as hardness, toughness, etc. </w:t>
      </w:r>
    </w:p>
    <w:p w14:paraId="322AC0D0" w14:textId="77777777" w:rsidR="00F82F8B" w:rsidRPr="00F82F8B" w:rsidRDefault="00F82F8B" w:rsidP="00F82F8B">
      <w:pPr>
        <w:widowControl/>
        <w:spacing w:after="0" w:line="276" w:lineRule="auto"/>
        <w:rPr>
          <w:sz w:val="24"/>
          <w:szCs w:val="24"/>
          <w:lang w:val="en-IN"/>
        </w:rPr>
      </w:pPr>
    </w:p>
    <w:p w14:paraId="2D33AABB" w14:textId="77777777" w:rsidR="00F82F8B" w:rsidRPr="00F82F8B" w:rsidRDefault="00F82F8B" w:rsidP="00B006CB">
      <w:pPr>
        <w:widowControl/>
        <w:spacing w:line="276" w:lineRule="auto"/>
        <w:jc w:val="both"/>
        <w:rPr>
          <w:sz w:val="24"/>
          <w:szCs w:val="24"/>
          <w:lang w:val="en-IN"/>
        </w:rPr>
      </w:pPr>
      <w:r w:rsidRPr="00F82F8B">
        <w:rPr>
          <w:color w:val="000000"/>
          <w:sz w:val="24"/>
          <w:szCs w:val="24"/>
          <w:lang w:val="en-IN"/>
        </w:rPr>
        <w:t xml:space="preserve">The pellets prepared as discussed above, are sintered in an oven at 850°c for 30 minutes </w:t>
      </w:r>
      <w:proofErr w:type="spellStart"/>
      <w:r w:rsidRPr="00F82F8B">
        <w:rPr>
          <w:color w:val="000000"/>
          <w:sz w:val="24"/>
          <w:szCs w:val="24"/>
          <w:lang w:val="en-IN"/>
        </w:rPr>
        <w:t>inorder</w:t>
      </w:r>
      <w:proofErr w:type="spellEnd"/>
      <w:r w:rsidRPr="00F82F8B">
        <w:rPr>
          <w:color w:val="000000"/>
          <w:sz w:val="24"/>
          <w:szCs w:val="24"/>
          <w:lang w:val="en-IN"/>
        </w:rPr>
        <w:t xml:space="preserve"> to prepare the pellets as solids. The oven is programmed specifically to heat the pellets in a certain order to make sure that solidification happens correctly. The heating process for these pellets is as follows:</w:t>
      </w:r>
    </w:p>
    <w:p w14:paraId="32298022" w14:textId="77777777" w:rsidR="00F82F8B" w:rsidRDefault="00F82F8B" w:rsidP="00F82F8B">
      <w:pPr>
        <w:widowControl/>
        <w:numPr>
          <w:ilvl w:val="0"/>
          <w:numId w:val="9"/>
        </w:numPr>
        <w:spacing w:after="0" w:line="276" w:lineRule="auto"/>
        <w:textAlignment w:val="baseline"/>
        <w:rPr>
          <w:color w:val="000000"/>
          <w:sz w:val="24"/>
          <w:szCs w:val="24"/>
          <w:lang w:val="en-IN"/>
        </w:rPr>
      </w:pPr>
      <w:r w:rsidRPr="00F82F8B">
        <w:rPr>
          <w:color w:val="000000"/>
          <w:sz w:val="24"/>
          <w:szCs w:val="24"/>
          <w:lang w:val="en-IN"/>
        </w:rPr>
        <w:t>The pellets are placed in the oven batch-wise. </w:t>
      </w:r>
    </w:p>
    <w:p w14:paraId="72295BD5" w14:textId="77777777" w:rsidR="00A559B0" w:rsidRDefault="00A559B0" w:rsidP="00A559B0">
      <w:pPr>
        <w:widowControl/>
        <w:spacing w:after="0" w:line="276" w:lineRule="auto"/>
        <w:ind w:left="720"/>
        <w:textAlignment w:val="baseline"/>
        <w:rPr>
          <w:color w:val="000000"/>
          <w:sz w:val="24"/>
          <w:szCs w:val="24"/>
          <w:lang w:val="en-IN"/>
        </w:rPr>
      </w:pPr>
    </w:p>
    <w:p w14:paraId="55F372B1" w14:textId="159E1C60" w:rsidR="00A559B0" w:rsidRDefault="00A559B0" w:rsidP="00A559B0">
      <w:pPr>
        <w:widowControl/>
        <w:spacing w:after="0" w:line="276" w:lineRule="auto"/>
        <w:ind w:left="720"/>
        <w:jc w:val="center"/>
        <w:textAlignment w:val="baseline"/>
        <w:rPr>
          <w:color w:val="000000"/>
          <w:sz w:val="24"/>
          <w:szCs w:val="24"/>
          <w:lang w:val="en-IN"/>
        </w:rPr>
      </w:pPr>
      <w:r>
        <w:rPr>
          <w:noProof/>
          <w:color w:val="000000"/>
          <w:sz w:val="24"/>
          <w:szCs w:val="24"/>
          <w:lang w:val="en-IN"/>
        </w:rPr>
        <w:drawing>
          <wp:inline distT="0" distB="0" distL="0" distR="0" wp14:anchorId="6DB34259" wp14:editId="48F5D319">
            <wp:extent cx="2706830" cy="3600000"/>
            <wp:effectExtent l="0" t="0" r="0" b="635"/>
            <wp:docPr id="12083678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67813" name="Picture 120836781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06830" cy="3600000"/>
                    </a:xfrm>
                    <a:prstGeom prst="rect">
                      <a:avLst/>
                    </a:prstGeom>
                  </pic:spPr>
                </pic:pic>
              </a:graphicData>
            </a:graphic>
          </wp:inline>
        </w:drawing>
      </w:r>
    </w:p>
    <w:p w14:paraId="6EB26B01" w14:textId="77777777" w:rsidR="00BC4234" w:rsidRDefault="00BC4234" w:rsidP="00A559B0">
      <w:pPr>
        <w:widowControl/>
        <w:spacing w:after="0" w:line="276" w:lineRule="auto"/>
        <w:ind w:left="720"/>
        <w:jc w:val="center"/>
        <w:textAlignment w:val="baseline"/>
        <w:rPr>
          <w:color w:val="000000"/>
          <w:sz w:val="24"/>
          <w:szCs w:val="24"/>
          <w:lang w:val="en-IN"/>
        </w:rPr>
      </w:pPr>
    </w:p>
    <w:p w14:paraId="57BF9EBC" w14:textId="3578BC2A" w:rsidR="00BC4234" w:rsidRPr="00FF7EB8" w:rsidRDefault="00503DF8" w:rsidP="00503DF8">
      <w:pPr>
        <w:pStyle w:val="Caption"/>
        <w:rPr>
          <w:color w:val="000000"/>
        </w:rPr>
      </w:pPr>
      <w:r>
        <w:t xml:space="preserve">              </w:t>
      </w:r>
      <w:bookmarkStart w:id="69" w:name="_Toc134612572"/>
      <w:r w:rsidR="00E47A79">
        <w:t>Figure</w:t>
      </w:r>
      <w:r w:rsidR="00FF7EB8" w:rsidRPr="00FF7EB8">
        <w:t xml:space="preserve"> 5.31</w:t>
      </w:r>
      <w:r w:rsidR="005E106C" w:rsidRPr="00FF7EB8">
        <w:t>: Pellets are placed inside the Oven</w:t>
      </w:r>
      <w:bookmarkEnd w:id="69"/>
    </w:p>
    <w:p w14:paraId="4EB9EF1A" w14:textId="77777777" w:rsidR="00BC4234" w:rsidRPr="00FF7EB8" w:rsidRDefault="00BC4234" w:rsidP="00A559B0">
      <w:pPr>
        <w:widowControl/>
        <w:spacing w:after="0" w:line="276" w:lineRule="auto"/>
        <w:ind w:left="720"/>
        <w:jc w:val="center"/>
        <w:textAlignment w:val="baseline"/>
        <w:rPr>
          <w:color w:val="000000"/>
          <w:sz w:val="20"/>
          <w:szCs w:val="20"/>
          <w:lang w:val="en-IN"/>
        </w:rPr>
      </w:pPr>
    </w:p>
    <w:p w14:paraId="2BF85A8B" w14:textId="77777777" w:rsidR="00A559B0" w:rsidRDefault="00A559B0" w:rsidP="00A559B0">
      <w:pPr>
        <w:widowControl/>
        <w:spacing w:after="0" w:line="276" w:lineRule="auto"/>
        <w:textAlignment w:val="baseline"/>
        <w:rPr>
          <w:color w:val="000000"/>
          <w:sz w:val="24"/>
          <w:szCs w:val="24"/>
          <w:lang w:val="en-IN"/>
        </w:rPr>
      </w:pPr>
    </w:p>
    <w:p w14:paraId="2BC92D17" w14:textId="77777777" w:rsidR="00B34E41" w:rsidRDefault="00B34E41" w:rsidP="00A559B0">
      <w:pPr>
        <w:widowControl/>
        <w:spacing w:after="0" w:line="276" w:lineRule="auto"/>
        <w:textAlignment w:val="baseline"/>
        <w:rPr>
          <w:color w:val="000000"/>
          <w:sz w:val="24"/>
          <w:szCs w:val="24"/>
          <w:lang w:val="en-IN"/>
        </w:rPr>
      </w:pPr>
    </w:p>
    <w:p w14:paraId="374280A3" w14:textId="77777777" w:rsidR="00FF7EB8" w:rsidRDefault="00FF7EB8" w:rsidP="00A559B0">
      <w:pPr>
        <w:widowControl/>
        <w:spacing w:after="0" w:line="276" w:lineRule="auto"/>
        <w:textAlignment w:val="baseline"/>
        <w:rPr>
          <w:color w:val="000000"/>
          <w:sz w:val="24"/>
          <w:szCs w:val="24"/>
          <w:lang w:val="en-IN"/>
        </w:rPr>
      </w:pPr>
    </w:p>
    <w:p w14:paraId="7CE5518C" w14:textId="77777777" w:rsidR="00A559B0" w:rsidRPr="00F82F8B" w:rsidRDefault="00A559B0" w:rsidP="00A559B0">
      <w:pPr>
        <w:widowControl/>
        <w:spacing w:after="0" w:line="276" w:lineRule="auto"/>
        <w:ind w:left="720"/>
        <w:jc w:val="center"/>
        <w:textAlignment w:val="baseline"/>
        <w:rPr>
          <w:color w:val="000000"/>
          <w:sz w:val="24"/>
          <w:szCs w:val="24"/>
          <w:lang w:val="en-IN"/>
        </w:rPr>
      </w:pPr>
    </w:p>
    <w:p w14:paraId="7D2554AA" w14:textId="77777777" w:rsidR="00F82F8B" w:rsidRPr="00F82F8B" w:rsidRDefault="00F82F8B" w:rsidP="00F82F8B">
      <w:pPr>
        <w:widowControl/>
        <w:numPr>
          <w:ilvl w:val="0"/>
          <w:numId w:val="9"/>
        </w:numPr>
        <w:spacing w:after="0" w:line="276" w:lineRule="auto"/>
        <w:textAlignment w:val="baseline"/>
        <w:rPr>
          <w:color w:val="000000"/>
          <w:sz w:val="24"/>
          <w:szCs w:val="24"/>
          <w:lang w:val="en-IN"/>
        </w:rPr>
      </w:pPr>
      <w:r w:rsidRPr="00F82F8B">
        <w:rPr>
          <w:color w:val="000000"/>
          <w:sz w:val="24"/>
          <w:szCs w:val="24"/>
          <w:lang w:val="en-IN"/>
        </w:rPr>
        <w:t>The oven is programmed. </w:t>
      </w:r>
    </w:p>
    <w:p w14:paraId="1C2E066E" w14:textId="77777777" w:rsidR="00F82F8B" w:rsidRDefault="00F82F8B" w:rsidP="00F82F8B">
      <w:pPr>
        <w:widowControl/>
        <w:numPr>
          <w:ilvl w:val="0"/>
          <w:numId w:val="9"/>
        </w:numPr>
        <w:spacing w:after="0" w:line="276" w:lineRule="auto"/>
        <w:textAlignment w:val="baseline"/>
        <w:rPr>
          <w:color w:val="000000"/>
          <w:sz w:val="24"/>
          <w:szCs w:val="24"/>
          <w:lang w:val="en-IN"/>
        </w:rPr>
      </w:pPr>
      <w:r w:rsidRPr="00F82F8B">
        <w:rPr>
          <w:color w:val="000000"/>
          <w:sz w:val="24"/>
          <w:szCs w:val="24"/>
          <w:lang w:val="en-IN"/>
        </w:rPr>
        <w:t>Initially, the oven reaches 300°c from room temperature at a faster pace.</w:t>
      </w:r>
    </w:p>
    <w:p w14:paraId="34EFCE66" w14:textId="77777777" w:rsidR="00A559B0" w:rsidRDefault="00A559B0" w:rsidP="00A559B0">
      <w:pPr>
        <w:widowControl/>
        <w:spacing w:after="0" w:line="276" w:lineRule="auto"/>
        <w:ind w:left="720"/>
        <w:textAlignment w:val="baseline"/>
        <w:rPr>
          <w:color w:val="000000"/>
          <w:sz w:val="24"/>
          <w:szCs w:val="24"/>
          <w:lang w:val="en-IN"/>
        </w:rPr>
      </w:pPr>
    </w:p>
    <w:p w14:paraId="1AD5E3CC" w14:textId="3CC2421F" w:rsidR="00A559B0" w:rsidRDefault="00A559B0" w:rsidP="00A559B0">
      <w:pPr>
        <w:widowControl/>
        <w:spacing w:after="0" w:line="276" w:lineRule="auto"/>
        <w:ind w:left="720"/>
        <w:jc w:val="center"/>
        <w:textAlignment w:val="baseline"/>
        <w:rPr>
          <w:color w:val="000000"/>
          <w:sz w:val="24"/>
          <w:szCs w:val="24"/>
          <w:lang w:val="en-IN"/>
        </w:rPr>
      </w:pPr>
      <w:r>
        <w:rPr>
          <w:noProof/>
          <w:color w:val="000000"/>
          <w:sz w:val="24"/>
          <w:szCs w:val="24"/>
          <w:lang w:val="en-IN"/>
        </w:rPr>
        <w:drawing>
          <wp:inline distT="0" distB="0" distL="0" distR="0" wp14:anchorId="036F8312" wp14:editId="41E54997">
            <wp:extent cx="3830189" cy="2880000"/>
            <wp:effectExtent l="0" t="0" r="0" b="0"/>
            <wp:docPr id="7229426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2689" name="Picture 72294268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30189" cy="2880000"/>
                    </a:xfrm>
                    <a:prstGeom prst="rect">
                      <a:avLst/>
                    </a:prstGeom>
                  </pic:spPr>
                </pic:pic>
              </a:graphicData>
            </a:graphic>
          </wp:inline>
        </w:drawing>
      </w:r>
    </w:p>
    <w:p w14:paraId="76AFE6E5" w14:textId="74BC2A48" w:rsidR="005E106C" w:rsidRPr="00FF7EB8" w:rsidRDefault="00E47A79" w:rsidP="00503DF8">
      <w:pPr>
        <w:pStyle w:val="Caption"/>
        <w:rPr>
          <w:color w:val="000000"/>
        </w:rPr>
      </w:pPr>
      <w:bookmarkStart w:id="70" w:name="_Toc134612573"/>
      <w:r>
        <w:t>Figure</w:t>
      </w:r>
      <w:r w:rsidR="00FF7EB8" w:rsidRPr="00FF7EB8">
        <w:t xml:space="preserve"> 5.32</w:t>
      </w:r>
      <w:r w:rsidR="005E106C" w:rsidRPr="00FF7EB8">
        <w:t>: Initial Temperature o furnace</w:t>
      </w:r>
      <w:bookmarkEnd w:id="70"/>
    </w:p>
    <w:p w14:paraId="6DE3A598" w14:textId="77777777" w:rsidR="00A559B0" w:rsidRPr="00F82F8B" w:rsidRDefault="00A559B0" w:rsidP="00503DF8">
      <w:pPr>
        <w:pStyle w:val="Caption"/>
        <w:rPr>
          <w:color w:val="000000"/>
          <w:sz w:val="24"/>
          <w:szCs w:val="24"/>
        </w:rPr>
      </w:pPr>
    </w:p>
    <w:p w14:paraId="2CB9696D" w14:textId="77777777" w:rsidR="00F82F8B" w:rsidRDefault="00F82F8B" w:rsidP="00F82F8B">
      <w:pPr>
        <w:widowControl/>
        <w:numPr>
          <w:ilvl w:val="0"/>
          <w:numId w:val="9"/>
        </w:numPr>
        <w:spacing w:after="0" w:line="276" w:lineRule="auto"/>
        <w:textAlignment w:val="baseline"/>
        <w:rPr>
          <w:color w:val="000000"/>
          <w:sz w:val="24"/>
          <w:szCs w:val="24"/>
          <w:lang w:val="en-IN"/>
        </w:rPr>
      </w:pPr>
      <w:r w:rsidRPr="00F82F8B">
        <w:rPr>
          <w:color w:val="000000"/>
          <w:sz w:val="24"/>
          <w:szCs w:val="24"/>
          <w:lang w:val="en-IN"/>
        </w:rPr>
        <w:t>After reaching 300° C it is maintained for 20 minutes.</w:t>
      </w:r>
    </w:p>
    <w:p w14:paraId="6FCFD4CC" w14:textId="77777777" w:rsidR="00A559B0" w:rsidRDefault="00A559B0" w:rsidP="00A559B0">
      <w:pPr>
        <w:widowControl/>
        <w:spacing w:after="0" w:line="276" w:lineRule="auto"/>
        <w:ind w:left="720"/>
        <w:textAlignment w:val="baseline"/>
        <w:rPr>
          <w:color w:val="000000"/>
          <w:sz w:val="24"/>
          <w:szCs w:val="24"/>
          <w:lang w:val="en-IN"/>
        </w:rPr>
      </w:pPr>
    </w:p>
    <w:p w14:paraId="67BBBEAB" w14:textId="7DE403CA" w:rsidR="005E106C" w:rsidRDefault="00A559B0" w:rsidP="00FF7EB8">
      <w:pPr>
        <w:widowControl/>
        <w:spacing w:after="0" w:line="276" w:lineRule="auto"/>
        <w:ind w:left="720"/>
        <w:jc w:val="center"/>
        <w:textAlignment w:val="baseline"/>
        <w:rPr>
          <w:color w:val="000000"/>
          <w:sz w:val="24"/>
          <w:szCs w:val="24"/>
          <w:lang w:val="en-IN"/>
        </w:rPr>
      </w:pPr>
      <w:r>
        <w:rPr>
          <w:noProof/>
          <w:color w:val="000000"/>
          <w:sz w:val="24"/>
          <w:szCs w:val="24"/>
          <w:lang w:val="en-IN"/>
        </w:rPr>
        <w:drawing>
          <wp:inline distT="0" distB="0" distL="0" distR="0" wp14:anchorId="4556415C" wp14:editId="3FA5B89C">
            <wp:extent cx="3830189" cy="2880000"/>
            <wp:effectExtent l="0" t="0" r="0" b="0"/>
            <wp:docPr id="14144360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36071" name="Picture 141443607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30189" cy="2880000"/>
                    </a:xfrm>
                    <a:prstGeom prst="rect">
                      <a:avLst/>
                    </a:prstGeom>
                  </pic:spPr>
                </pic:pic>
              </a:graphicData>
            </a:graphic>
          </wp:inline>
        </w:drawing>
      </w:r>
    </w:p>
    <w:p w14:paraId="01E622F8" w14:textId="628B61D3" w:rsidR="005E106C" w:rsidRPr="00FF7EB8" w:rsidRDefault="00E47A79" w:rsidP="00503DF8">
      <w:pPr>
        <w:pStyle w:val="Caption"/>
        <w:rPr>
          <w:color w:val="000000"/>
        </w:rPr>
      </w:pPr>
      <w:bookmarkStart w:id="71" w:name="_Toc134612574"/>
      <w:r>
        <w:t>Figure</w:t>
      </w:r>
      <w:r w:rsidR="00FF7EB8" w:rsidRPr="00FF7EB8">
        <w:t xml:space="preserve"> 5.33</w:t>
      </w:r>
      <w:r w:rsidR="005E106C" w:rsidRPr="00FF7EB8">
        <w:t xml:space="preserve">: Furnace at </w:t>
      </w:r>
      <w:r w:rsidR="00E00093" w:rsidRPr="00FF7EB8">
        <w:rPr>
          <w:color w:val="000000"/>
        </w:rPr>
        <w:t>300° C</w:t>
      </w:r>
      <w:bookmarkEnd w:id="71"/>
    </w:p>
    <w:p w14:paraId="54A3EB54" w14:textId="77777777" w:rsidR="00A559B0" w:rsidRPr="00FF7EB8" w:rsidRDefault="00A559B0" w:rsidP="00503DF8">
      <w:pPr>
        <w:pStyle w:val="Caption"/>
        <w:rPr>
          <w:color w:val="000000"/>
        </w:rPr>
      </w:pPr>
    </w:p>
    <w:p w14:paraId="0B2A2534" w14:textId="77777777" w:rsidR="00A559B0" w:rsidRDefault="00A559B0" w:rsidP="00A559B0">
      <w:pPr>
        <w:widowControl/>
        <w:spacing w:after="0" w:line="276" w:lineRule="auto"/>
        <w:ind w:left="720"/>
        <w:jc w:val="center"/>
        <w:textAlignment w:val="baseline"/>
        <w:rPr>
          <w:color w:val="000000"/>
          <w:sz w:val="24"/>
          <w:szCs w:val="24"/>
          <w:lang w:val="en-IN"/>
        </w:rPr>
      </w:pPr>
    </w:p>
    <w:p w14:paraId="5460FBE5" w14:textId="77777777" w:rsidR="00BC4234" w:rsidRDefault="00BC4234" w:rsidP="00E00093">
      <w:pPr>
        <w:widowControl/>
        <w:spacing w:after="0" w:line="276" w:lineRule="auto"/>
        <w:textAlignment w:val="baseline"/>
        <w:rPr>
          <w:color w:val="000000"/>
          <w:sz w:val="24"/>
          <w:szCs w:val="24"/>
          <w:lang w:val="en-IN"/>
        </w:rPr>
      </w:pPr>
    </w:p>
    <w:p w14:paraId="4EF273DC" w14:textId="77777777" w:rsidR="00FF7EB8" w:rsidRPr="00F82F8B" w:rsidRDefault="00FF7EB8" w:rsidP="00E00093">
      <w:pPr>
        <w:widowControl/>
        <w:spacing w:after="0" w:line="276" w:lineRule="auto"/>
        <w:textAlignment w:val="baseline"/>
        <w:rPr>
          <w:color w:val="000000"/>
          <w:sz w:val="24"/>
          <w:szCs w:val="24"/>
          <w:lang w:val="en-IN"/>
        </w:rPr>
      </w:pPr>
    </w:p>
    <w:p w14:paraId="600E4EAA" w14:textId="77777777" w:rsidR="00F82F8B" w:rsidRPr="00F82F8B" w:rsidRDefault="00F82F8B" w:rsidP="00F82F8B">
      <w:pPr>
        <w:widowControl/>
        <w:numPr>
          <w:ilvl w:val="0"/>
          <w:numId w:val="9"/>
        </w:numPr>
        <w:spacing w:after="0" w:line="276" w:lineRule="auto"/>
        <w:textAlignment w:val="baseline"/>
        <w:rPr>
          <w:color w:val="000000"/>
          <w:sz w:val="24"/>
          <w:szCs w:val="24"/>
          <w:lang w:val="en-IN"/>
        </w:rPr>
      </w:pPr>
      <w:r w:rsidRPr="00F82F8B">
        <w:rPr>
          <w:color w:val="000000"/>
          <w:sz w:val="24"/>
          <w:szCs w:val="24"/>
          <w:lang w:val="en-IN"/>
        </w:rPr>
        <w:t>After the 20 minutes are completed, the temperature will be gradually increased at the rate of 5°c per minute until it reaches 850°c.i.e is 110 minutes</w:t>
      </w:r>
    </w:p>
    <w:p w14:paraId="1FECC852" w14:textId="77777777" w:rsidR="00F82F8B" w:rsidRDefault="00F82F8B" w:rsidP="00F82F8B">
      <w:pPr>
        <w:widowControl/>
        <w:numPr>
          <w:ilvl w:val="0"/>
          <w:numId w:val="9"/>
        </w:numPr>
        <w:spacing w:after="0" w:line="276" w:lineRule="auto"/>
        <w:textAlignment w:val="baseline"/>
        <w:rPr>
          <w:color w:val="000000"/>
          <w:sz w:val="24"/>
          <w:szCs w:val="24"/>
          <w:lang w:val="en-IN"/>
        </w:rPr>
      </w:pPr>
      <w:r w:rsidRPr="00F82F8B">
        <w:rPr>
          <w:color w:val="000000"/>
          <w:sz w:val="24"/>
          <w:szCs w:val="24"/>
          <w:lang w:val="en-IN"/>
        </w:rPr>
        <w:t>After reaching 850°c, the same temperature is maintained for about 30 minutes for complete curing to take place. </w:t>
      </w:r>
    </w:p>
    <w:p w14:paraId="1ACF31C8" w14:textId="77777777" w:rsidR="00A559B0" w:rsidRDefault="00A559B0" w:rsidP="00A559B0">
      <w:pPr>
        <w:widowControl/>
        <w:spacing w:after="0" w:line="276" w:lineRule="auto"/>
        <w:ind w:left="720"/>
        <w:textAlignment w:val="baseline"/>
        <w:rPr>
          <w:color w:val="000000"/>
          <w:sz w:val="24"/>
          <w:szCs w:val="24"/>
          <w:lang w:val="en-IN"/>
        </w:rPr>
      </w:pPr>
    </w:p>
    <w:p w14:paraId="247D596F" w14:textId="6BFAF951" w:rsidR="00A559B0" w:rsidRDefault="00A559B0" w:rsidP="00A559B0">
      <w:pPr>
        <w:widowControl/>
        <w:spacing w:after="0" w:line="276" w:lineRule="auto"/>
        <w:ind w:left="720"/>
        <w:jc w:val="center"/>
        <w:textAlignment w:val="baseline"/>
        <w:rPr>
          <w:color w:val="000000"/>
          <w:sz w:val="24"/>
          <w:szCs w:val="24"/>
          <w:lang w:val="en-IN"/>
        </w:rPr>
      </w:pPr>
      <w:r>
        <w:rPr>
          <w:noProof/>
          <w:color w:val="000000"/>
          <w:sz w:val="24"/>
          <w:szCs w:val="24"/>
          <w:lang w:val="en-IN"/>
        </w:rPr>
        <w:drawing>
          <wp:inline distT="0" distB="0" distL="0" distR="0" wp14:anchorId="163B8FF0" wp14:editId="46FBD4A2">
            <wp:extent cx="3840147" cy="2880000"/>
            <wp:effectExtent l="0" t="0" r="8255" b="0"/>
            <wp:docPr id="808576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76109" name="Picture 80857610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40147" cy="2880000"/>
                    </a:xfrm>
                    <a:prstGeom prst="rect">
                      <a:avLst/>
                    </a:prstGeom>
                  </pic:spPr>
                </pic:pic>
              </a:graphicData>
            </a:graphic>
          </wp:inline>
        </w:drawing>
      </w:r>
    </w:p>
    <w:p w14:paraId="40911C16" w14:textId="3E593870" w:rsidR="00E00093" w:rsidRPr="00FF7EB8" w:rsidRDefault="00E47A79" w:rsidP="00503DF8">
      <w:pPr>
        <w:pStyle w:val="Caption"/>
        <w:rPr>
          <w:color w:val="000000"/>
        </w:rPr>
      </w:pPr>
      <w:bookmarkStart w:id="72" w:name="_Toc134612575"/>
      <w:r>
        <w:t>Figure</w:t>
      </w:r>
      <w:r w:rsidR="00FF7EB8" w:rsidRPr="00FF7EB8">
        <w:t xml:space="preserve"> 5.34</w:t>
      </w:r>
      <w:r w:rsidR="00E00093" w:rsidRPr="00FF7EB8">
        <w:t xml:space="preserve"> : Furnace at </w:t>
      </w:r>
      <w:r w:rsidR="00E00093" w:rsidRPr="00FF7EB8">
        <w:rPr>
          <w:color w:val="000000"/>
        </w:rPr>
        <w:t>850° C</w:t>
      </w:r>
      <w:bookmarkEnd w:id="72"/>
      <w:r w:rsidR="00E00093" w:rsidRPr="00FF7EB8">
        <w:rPr>
          <w:color w:val="000000"/>
        </w:rPr>
        <w:t xml:space="preserve"> </w:t>
      </w:r>
    </w:p>
    <w:p w14:paraId="1F5F99E9" w14:textId="77777777" w:rsidR="00A559B0" w:rsidRPr="00F82F8B" w:rsidRDefault="00A559B0" w:rsidP="00E00093">
      <w:pPr>
        <w:widowControl/>
        <w:spacing w:after="0" w:line="276" w:lineRule="auto"/>
        <w:textAlignment w:val="baseline"/>
        <w:rPr>
          <w:color w:val="000000"/>
          <w:sz w:val="24"/>
          <w:szCs w:val="24"/>
          <w:lang w:val="en-IN"/>
        </w:rPr>
      </w:pPr>
    </w:p>
    <w:p w14:paraId="59CDAF3B" w14:textId="77777777" w:rsidR="00F82F8B" w:rsidRPr="00F82F8B" w:rsidRDefault="00F82F8B" w:rsidP="00F82F8B">
      <w:pPr>
        <w:widowControl/>
        <w:numPr>
          <w:ilvl w:val="0"/>
          <w:numId w:val="9"/>
        </w:numPr>
        <w:spacing w:after="0" w:line="276" w:lineRule="auto"/>
        <w:textAlignment w:val="baseline"/>
        <w:rPr>
          <w:color w:val="000000"/>
          <w:sz w:val="24"/>
          <w:szCs w:val="24"/>
          <w:lang w:val="en-IN"/>
        </w:rPr>
      </w:pPr>
      <w:r w:rsidRPr="00F82F8B">
        <w:rPr>
          <w:color w:val="000000"/>
          <w:sz w:val="24"/>
          <w:szCs w:val="24"/>
          <w:lang w:val="en-IN"/>
        </w:rPr>
        <w:t>Following the curing process, the oven temperature reduces back to 300°c at 5°c per minute. </w:t>
      </w:r>
    </w:p>
    <w:p w14:paraId="42C8422D" w14:textId="77777777" w:rsidR="00F82F8B" w:rsidRPr="00F82F8B" w:rsidRDefault="00F82F8B" w:rsidP="00F82F8B">
      <w:pPr>
        <w:widowControl/>
        <w:numPr>
          <w:ilvl w:val="0"/>
          <w:numId w:val="9"/>
        </w:numPr>
        <w:spacing w:line="276" w:lineRule="auto"/>
        <w:textAlignment w:val="baseline"/>
        <w:rPr>
          <w:color w:val="000000"/>
          <w:sz w:val="24"/>
          <w:szCs w:val="24"/>
          <w:lang w:val="en-IN"/>
        </w:rPr>
      </w:pPr>
      <w:r w:rsidRPr="00F82F8B">
        <w:rPr>
          <w:color w:val="000000"/>
          <w:sz w:val="24"/>
          <w:szCs w:val="24"/>
          <w:lang w:val="en-IN"/>
        </w:rPr>
        <w:t>The oven is now turned off and the pellets are allowed to cool naturally overnight in the oven to form perfect pellets. </w:t>
      </w:r>
    </w:p>
    <w:p w14:paraId="79003826" w14:textId="77777777" w:rsidR="0000788D" w:rsidRPr="009E7F49" w:rsidRDefault="0000788D">
      <w:pPr>
        <w:tabs>
          <w:tab w:val="left" w:pos="1201"/>
        </w:tabs>
        <w:rPr>
          <w:sz w:val="24"/>
          <w:szCs w:val="24"/>
        </w:rPr>
      </w:pPr>
    </w:p>
    <w:p w14:paraId="18770537" w14:textId="77777777" w:rsidR="0000788D" w:rsidRPr="009E7F49" w:rsidRDefault="0000788D">
      <w:pPr>
        <w:tabs>
          <w:tab w:val="left" w:pos="1201"/>
        </w:tabs>
        <w:rPr>
          <w:sz w:val="24"/>
          <w:szCs w:val="24"/>
        </w:rPr>
      </w:pPr>
    </w:p>
    <w:p w14:paraId="290FC8C0" w14:textId="77777777" w:rsidR="0000788D" w:rsidRDefault="0000788D">
      <w:pPr>
        <w:tabs>
          <w:tab w:val="left" w:pos="1201"/>
        </w:tabs>
      </w:pPr>
    </w:p>
    <w:p w14:paraId="5D954950" w14:textId="77777777" w:rsidR="0000788D" w:rsidRDefault="0000788D">
      <w:pPr>
        <w:tabs>
          <w:tab w:val="left" w:pos="1201"/>
        </w:tabs>
      </w:pPr>
    </w:p>
    <w:p w14:paraId="432A5A8E" w14:textId="77777777" w:rsidR="0000788D" w:rsidRDefault="0000788D">
      <w:pPr>
        <w:tabs>
          <w:tab w:val="left" w:pos="1201"/>
        </w:tabs>
      </w:pPr>
    </w:p>
    <w:p w14:paraId="4AE0C0EB" w14:textId="77777777" w:rsidR="0000788D" w:rsidRDefault="0000788D">
      <w:pPr>
        <w:tabs>
          <w:tab w:val="left" w:pos="1201"/>
        </w:tabs>
      </w:pPr>
    </w:p>
    <w:p w14:paraId="2B55CE37" w14:textId="77777777" w:rsidR="0000788D" w:rsidRDefault="0000788D">
      <w:pPr>
        <w:tabs>
          <w:tab w:val="left" w:pos="1201"/>
        </w:tabs>
      </w:pPr>
    </w:p>
    <w:p w14:paraId="63C894D2" w14:textId="77777777" w:rsidR="00056359" w:rsidRDefault="00056359">
      <w:pPr>
        <w:tabs>
          <w:tab w:val="left" w:pos="1201"/>
        </w:tabs>
      </w:pPr>
    </w:p>
    <w:p w14:paraId="030D7A0B" w14:textId="77777777" w:rsidR="00F82F8B" w:rsidRDefault="00F82F8B">
      <w:pPr>
        <w:tabs>
          <w:tab w:val="left" w:pos="1201"/>
        </w:tabs>
      </w:pPr>
    </w:p>
    <w:p w14:paraId="7BE9C541" w14:textId="77777777" w:rsidR="0023750F" w:rsidRPr="00B1741F" w:rsidRDefault="0023750F" w:rsidP="00004AE6">
      <w:pPr>
        <w:pStyle w:val="Heading1"/>
      </w:pPr>
      <w:bookmarkStart w:id="73" w:name="_Toc134570795"/>
      <w:r w:rsidRPr="00B1741F">
        <w:lastRenderedPageBreak/>
        <w:t>CHAPTER -6</w:t>
      </w:r>
      <w:bookmarkEnd w:id="73"/>
    </w:p>
    <w:p w14:paraId="52413CAF" w14:textId="77777777" w:rsidR="0023750F" w:rsidRPr="00B1741F" w:rsidRDefault="0023750F" w:rsidP="00004AE6">
      <w:pPr>
        <w:pStyle w:val="Heading1"/>
      </w:pPr>
      <w:bookmarkStart w:id="74" w:name="_Toc134570796"/>
      <w:r w:rsidRPr="00B1741F">
        <w:t>RESULTS AND DISCUSSIONS</w:t>
      </w:r>
      <w:bookmarkEnd w:id="74"/>
    </w:p>
    <w:p w14:paraId="2BC1D8F9" w14:textId="7F2BD3E4" w:rsidR="0023750F" w:rsidRPr="0023750F" w:rsidRDefault="0023750F" w:rsidP="00B006CB">
      <w:pPr>
        <w:pStyle w:val="NormalWeb"/>
        <w:spacing w:before="0" w:beforeAutospacing="0" w:after="160" w:afterAutospacing="0"/>
        <w:jc w:val="both"/>
      </w:pPr>
      <w:r w:rsidRPr="0023750F">
        <w:rPr>
          <w:color w:val="000000"/>
        </w:rPr>
        <w:t xml:space="preserve">Sintering process generally results in higher hardness and strength as the grain growth helps the composite become more compact and stronger. The grain growth increases the grain size of the Micro particles of the Borosilicate and Alumina and the </w:t>
      </w:r>
      <w:r>
        <w:rPr>
          <w:color w:val="000000"/>
        </w:rPr>
        <w:t>Nanoparticles</w:t>
      </w:r>
      <w:r w:rsidRPr="0023750F">
        <w:rPr>
          <w:color w:val="000000"/>
        </w:rPr>
        <w:t xml:space="preserve"> of the Copper Oxide </w:t>
      </w:r>
      <w:r>
        <w:rPr>
          <w:color w:val="000000"/>
        </w:rPr>
        <w:t>which</w:t>
      </w:r>
      <w:r w:rsidRPr="0023750F">
        <w:rPr>
          <w:color w:val="000000"/>
        </w:rPr>
        <w:t xml:space="preserve"> increases the density of the pellet as the size of the pellet is </w:t>
      </w:r>
      <w:r>
        <w:rPr>
          <w:color w:val="000000"/>
        </w:rPr>
        <w:t>constrained</w:t>
      </w:r>
      <w:r w:rsidRPr="0023750F">
        <w:rPr>
          <w:color w:val="000000"/>
        </w:rPr>
        <w:t>. The compaction and sintering process results in a dense sample that can be used to test the properties of the composite material. </w:t>
      </w:r>
    </w:p>
    <w:p w14:paraId="46AD824D" w14:textId="4F6CBB40" w:rsidR="0023750F" w:rsidRDefault="0023750F" w:rsidP="00B006CB">
      <w:pPr>
        <w:pStyle w:val="NormalWeb"/>
        <w:spacing w:before="0" w:beforeAutospacing="0" w:after="160" w:afterAutospacing="0"/>
        <w:jc w:val="both"/>
        <w:rPr>
          <w:color w:val="000000"/>
        </w:rPr>
      </w:pPr>
      <w:r w:rsidRPr="0023750F">
        <w:rPr>
          <w:color w:val="000000"/>
        </w:rPr>
        <w:t>For the composite prepared, in this scenario, the tests performed are Micro Vickers Hardness, Optical Microscope at 200x</w:t>
      </w:r>
      <w:r>
        <w:rPr>
          <w:color w:val="000000"/>
        </w:rPr>
        <w:t>,</w:t>
      </w:r>
      <w:r w:rsidRPr="0023750F">
        <w:rPr>
          <w:color w:val="000000"/>
        </w:rPr>
        <w:t xml:space="preserve"> and Scanning Electron Microscopy. These tests performed on the composite material provided the following results that justify the project. </w:t>
      </w:r>
    </w:p>
    <w:p w14:paraId="0FD90874" w14:textId="77777777" w:rsidR="0023750F" w:rsidRDefault="0023750F" w:rsidP="0023750F">
      <w:pPr>
        <w:pStyle w:val="NormalWeb"/>
        <w:spacing w:before="0" w:beforeAutospacing="0" w:after="160" w:afterAutospacing="0"/>
        <w:rPr>
          <w:color w:val="000000"/>
        </w:rPr>
      </w:pPr>
    </w:p>
    <w:p w14:paraId="355F379B" w14:textId="7633E60A" w:rsidR="0023750F" w:rsidRPr="0023750F" w:rsidRDefault="000E18CD" w:rsidP="00D95139">
      <w:pPr>
        <w:pStyle w:val="Heading1"/>
        <w:ind w:left="0"/>
        <w:jc w:val="left"/>
        <w:rPr>
          <w:sz w:val="24"/>
          <w:szCs w:val="24"/>
          <w:lang w:val="en-IN"/>
        </w:rPr>
      </w:pPr>
      <w:bookmarkStart w:id="75" w:name="_Toc134570797"/>
      <w:r w:rsidRPr="000E18CD">
        <w:rPr>
          <w:sz w:val="24"/>
          <w:szCs w:val="24"/>
          <w:lang w:val="en-IN"/>
        </w:rPr>
        <w:t>6.1 Micro Vickers Hardness:</w:t>
      </w:r>
      <w:bookmarkEnd w:id="75"/>
    </w:p>
    <w:p w14:paraId="20E4FE5E" w14:textId="39362AA1" w:rsidR="0023750F" w:rsidRPr="0023750F" w:rsidRDefault="0023750F" w:rsidP="00B006CB">
      <w:pPr>
        <w:widowControl/>
        <w:spacing w:line="240" w:lineRule="auto"/>
        <w:jc w:val="both"/>
        <w:rPr>
          <w:sz w:val="24"/>
          <w:szCs w:val="24"/>
          <w:lang w:val="en-IN"/>
        </w:rPr>
      </w:pPr>
      <w:r w:rsidRPr="0023750F">
        <w:rPr>
          <w:color w:val="000000"/>
          <w:sz w:val="24"/>
          <w:szCs w:val="24"/>
          <w:lang w:val="en-IN"/>
        </w:rPr>
        <w:t xml:space="preserve">Micro Vickers Hardness is an alternate hardness </w:t>
      </w:r>
      <w:r>
        <w:rPr>
          <w:color w:val="000000"/>
          <w:sz w:val="24"/>
          <w:szCs w:val="24"/>
          <w:lang w:val="en-IN"/>
        </w:rPr>
        <w:t>testing</w:t>
      </w:r>
      <w:r w:rsidRPr="0023750F">
        <w:rPr>
          <w:color w:val="000000"/>
          <w:sz w:val="24"/>
          <w:szCs w:val="24"/>
          <w:lang w:val="en-IN"/>
        </w:rPr>
        <w:t xml:space="preserve"> method developed to test the hardness of materials. This is an easier method than </w:t>
      </w:r>
      <w:r>
        <w:rPr>
          <w:color w:val="000000"/>
          <w:sz w:val="24"/>
          <w:szCs w:val="24"/>
          <w:lang w:val="en-IN"/>
        </w:rPr>
        <w:t>other hardness tests</w:t>
      </w:r>
      <w:r w:rsidRPr="0023750F">
        <w:rPr>
          <w:color w:val="000000"/>
          <w:sz w:val="24"/>
          <w:szCs w:val="24"/>
          <w:lang w:val="en-IN"/>
        </w:rPr>
        <w:t xml:space="preserve"> as the calculations do not depend on the indenter as the indenter can be used for all materials irrespective of hardness. The basic principle, as with all common measures of hardness, is to observe a material's ability to resist plastic deformation from a standard source. The units of hardness are given by Vickers Pyramid Number (HV) and this can be converted to Pascals. </w:t>
      </w:r>
    </w:p>
    <w:p w14:paraId="4C43A5AB" w14:textId="5A3774C6" w:rsidR="000E18CD" w:rsidRDefault="0023750F" w:rsidP="00B006CB">
      <w:pPr>
        <w:widowControl/>
        <w:spacing w:line="240" w:lineRule="auto"/>
        <w:jc w:val="both"/>
        <w:rPr>
          <w:color w:val="000000"/>
          <w:sz w:val="24"/>
          <w:szCs w:val="24"/>
          <w:lang w:val="en-IN"/>
        </w:rPr>
      </w:pPr>
      <w:r w:rsidRPr="0023750F">
        <w:rPr>
          <w:color w:val="000000"/>
          <w:sz w:val="24"/>
          <w:szCs w:val="24"/>
          <w:lang w:val="en-IN"/>
        </w:rPr>
        <w:t xml:space="preserve">The test method used is ASTM E 384-16/ ASTM E 140 and the equipment used is </w:t>
      </w:r>
      <w:proofErr w:type="spellStart"/>
      <w:r w:rsidRPr="0023750F">
        <w:rPr>
          <w:color w:val="000000"/>
          <w:sz w:val="24"/>
          <w:szCs w:val="24"/>
          <w:lang w:val="en-IN"/>
        </w:rPr>
        <w:t>Ecnomet</w:t>
      </w:r>
      <w:proofErr w:type="spellEnd"/>
      <w:r w:rsidRPr="0023750F">
        <w:rPr>
          <w:color w:val="000000"/>
          <w:sz w:val="24"/>
          <w:szCs w:val="24"/>
          <w:lang w:val="en-IN"/>
        </w:rPr>
        <w:t xml:space="preserve"> VH-1MDX. This test provided the following result: (BS-Borosilicate, Al</w:t>
      </w:r>
      <w:r w:rsidRPr="0023750F">
        <w:rPr>
          <w:color w:val="000000"/>
          <w:sz w:val="24"/>
          <w:szCs w:val="24"/>
          <w:vertAlign w:val="subscript"/>
          <w:lang w:val="en-IN"/>
        </w:rPr>
        <w:t>2</w:t>
      </w:r>
      <w:r w:rsidRPr="0023750F">
        <w:rPr>
          <w:color w:val="000000"/>
          <w:sz w:val="24"/>
          <w:szCs w:val="24"/>
          <w:lang w:val="en-IN"/>
        </w:rPr>
        <w:t>O</w:t>
      </w:r>
      <w:r w:rsidRPr="0023750F">
        <w:rPr>
          <w:color w:val="000000"/>
          <w:sz w:val="24"/>
          <w:szCs w:val="24"/>
          <w:vertAlign w:val="subscript"/>
          <w:lang w:val="en-IN"/>
        </w:rPr>
        <w:t>3</w:t>
      </w:r>
      <w:r w:rsidRPr="0023750F">
        <w:rPr>
          <w:color w:val="000000"/>
          <w:sz w:val="24"/>
          <w:szCs w:val="24"/>
          <w:lang w:val="en-IN"/>
        </w:rPr>
        <w:t xml:space="preserve"> -Alumina,</w:t>
      </w:r>
      <w:r>
        <w:rPr>
          <w:color w:val="000000"/>
          <w:sz w:val="24"/>
          <w:szCs w:val="24"/>
          <w:lang w:val="en-IN"/>
        </w:rPr>
        <w:t xml:space="preserve"> </w:t>
      </w:r>
      <w:r w:rsidRPr="0023750F">
        <w:rPr>
          <w:color w:val="000000"/>
          <w:sz w:val="24"/>
          <w:szCs w:val="24"/>
          <w:lang w:val="en-IN"/>
        </w:rPr>
        <w:t>Cu</w:t>
      </w:r>
      <w:r w:rsidRPr="0023750F">
        <w:rPr>
          <w:color w:val="000000"/>
          <w:sz w:val="24"/>
          <w:szCs w:val="24"/>
          <w:vertAlign w:val="subscript"/>
          <w:lang w:val="en-IN"/>
        </w:rPr>
        <w:t>2</w:t>
      </w:r>
      <w:r w:rsidRPr="0023750F">
        <w:rPr>
          <w:color w:val="000000"/>
          <w:sz w:val="24"/>
          <w:szCs w:val="24"/>
          <w:lang w:val="en-IN"/>
        </w:rPr>
        <w:t>O- Copper Oxide)</w:t>
      </w:r>
    </w:p>
    <w:tbl>
      <w:tblPr>
        <w:tblW w:w="0" w:type="auto"/>
        <w:tblCellMar>
          <w:top w:w="15" w:type="dxa"/>
          <w:left w:w="15" w:type="dxa"/>
          <w:bottom w:w="15" w:type="dxa"/>
          <w:right w:w="15" w:type="dxa"/>
        </w:tblCellMar>
        <w:tblLook w:val="04A0" w:firstRow="1" w:lastRow="0" w:firstColumn="1" w:lastColumn="0" w:noHBand="0" w:noVBand="1"/>
      </w:tblPr>
      <w:tblGrid>
        <w:gridCol w:w="3227"/>
        <w:gridCol w:w="2449"/>
        <w:gridCol w:w="2718"/>
      </w:tblGrid>
      <w:tr w:rsidR="0023750F" w:rsidRPr="0023750F" w14:paraId="2F35D37C" w14:textId="77777777" w:rsidTr="002375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109A8" w14:textId="77777777" w:rsidR="0023750F" w:rsidRPr="0023750F" w:rsidRDefault="0023750F" w:rsidP="0023750F">
            <w:pPr>
              <w:widowControl/>
              <w:spacing w:after="0" w:line="240" w:lineRule="auto"/>
              <w:jc w:val="center"/>
              <w:rPr>
                <w:sz w:val="24"/>
                <w:szCs w:val="24"/>
                <w:lang w:val="en-IN"/>
              </w:rPr>
            </w:pPr>
            <w:r w:rsidRPr="0023750F">
              <w:rPr>
                <w:b/>
                <w:bCs/>
                <w:color w:val="000000"/>
                <w:lang w:val="en-IN"/>
              </w:rPr>
              <w:t>Sample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C0F8E" w14:textId="77777777" w:rsidR="0023750F" w:rsidRPr="0023750F" w:rsidRDefault="0023750F" w:rsidP="0023750F">
            <w:pPr>
              <w:widowControl/>
              <w:spacing w:after="0" w:line="240" w:lineRule="auto"/>
              <w:jc w:val="center"/>
              <w:rPr>
                <w:sz w:val="24"/>
                <w:szCs w:val="24"/>
                <w:lang w:val="en-IN"/>
              </w:rPr>
            </w:pPr>
            <w:r w:rsidRPr="0023750F">
              <w:rPr>
                <w:b/>
                <w:bCs/>
                <w:color w:val="000000"/>
                <w:lang w:val="en-IN"/>
              </w:rPr>
              <w:t>Hardness Value(HV0.3)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D83CC" w14:textId="77777777" w:rsidR="0023750F" w:rsidRPr="0023750F" w:rsidRDefault="0023750F" w:rsidP="0023750F">
            <w:pPr>
              <w:widowControl/>
              <w:spacing w:after="0" w:line="240" w:lineRule="auto"/>
              <w:jc w:val="center"/>
              <w:rPr>
                <w:sz w:val="24"/>
                <w:szCs w:val="24"/>
                <w:lang w:val="en-IN"/>
              </w:rPr>
            </w:pPr>
            <w:r w:rsidRPr="0023750F">
              <w:rPr>
                <w:b/>
                <w:bCs/>
                <w:color w:val="000000"/>
                <w:lang w:val="en-IN"/>
              </w:rPr>
              <w:t>Avg. Hardness Value (HV)</w:t>
            </w:r>
          </w:p>
        </w:tc>
      </w:tr>
      <w:tr w:rsidR="0023750F" w:rsidRPr="0023750F" w14:paraId="1F7617E5" w14:textId="77777777" w:rsidTr="002375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EF7E1"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BS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83AEE"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(548, 554, 544) HV0.6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A9DB"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548.66</w:t>
            </w:r>
          </w:p>
        </w:tc>
      </w:tr>
      <w:tr w:rsidR="0023750F" w:rsidRPr="0023750F" w14:paraId="36E4DCDF" w14:textId="77777777" w:rsidTr="002375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F5DCC"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BS 90% + Al</w:t>
            </w:r>
            <w:r w:rsidRPr="0023750F">
              <w:rPr>
                <w:color w:val="000000"/>
                <w:sz w:val="13"/>
                <w:szCs w:val="13"/>
                <w:vertAlign w:val="subscript"/>
                <w:lang w:val="en-IN"/>
              </w:rPr>
              <w:t>2</w:t>
            </w:r>
            <w:r w:rsidRPr="0023750F">
              <w:rPr>
                <w:color w:val="000000"/>
                <w:lang w:val="en-IN"/>
              </w:rPr>
              <w:t>O</w:t>
            </w:r>
            <w:r w:rsidRPr="0023750F">
              <w:rPr>
                <w:color w:val="000000"/>
                <w:sz w:val="13"/>
                <w:szCs w:val="13"/>
                <w:vertAlign w:val="subscript"/>
                <w:lang w:val="en-IN"/>
              </w:rPr>
              <w:t>3</w:t>
            </w:r>
            <w:r w:rsidRPr="0023750F">
              <w:rPr>
                <w:color w:val="000000"/>
                <w:lang w:val="en-IN"/>
              </w:rPr>
              <w:t xml:space="preserve">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E1808"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(691, 705, 700) HV0.3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C91DE"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698.66</w:t>
            </w:r>
          </w:p>
        </w:tc>
      </w:tr>
      <w:tr w:rsidR="0023750F" w:rsidRPr="0023750F" w14:paraId="5F7CD761" w14:textId="77777777" w:rsidTr="002375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A398C"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BS 80% + Al</w:t>
            </w:r>
            <w:r w:rsidRPr="0023750F">
              <w:rPr>
                <w:color w:val="000000"/>
                <w:sz w:val="13"/>
                <w:szCs w:val="13"/>
                <w:vertAlign w:val="subscript"/>
                <w:lang w:val="en-IN"/>
              </w:rPr>
              <w:t>2</w:t>
            </w:r>
            <w:r w:rsidRPr="0023750F">
              <w:rPr>
                <w:color w:val="000000"/>
                <w:lang w:val="en-IN"/>
              </w:rPr>
              <w:t>O</w:t>
            </w:r>
            <w:r w:rsidRPr="0023750F">
              <w:rPr>
                <w:color w:val="000000"/>
                <w:sz w:val="13"/>
                <w:szCs w:val="13"/>
                <w:vertAlign w:val="subscript"/>
                <w:lang w:val="en-IN"/>
              </w:rPr>
              <w:t>3</w:t>
            </w:r>
            <w:r w:rsidRPr="0023750F">
              <w:rPr>
                <w:color w:val="000000"/>
                <w:lang w:val="en-IN"/>
              </w:rPr>
              <w:t xml:space="preserve"> 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E5DDE"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(537, 459, 511) HV0.7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D55B"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502.33</w:t>
            </w:r>
          </w:p>
        </w:tc>
      </w:tr>
      <w:tr w:rsidR="0023750F" w:rsidRPr="0023750F" w14:paraId="51A3D05E" w14:textId="77777777" w:rsidTr="002375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F7D7A"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BS 70% + Al</w:t>
            </w:r>
            <w:r w:rsidRPr="0023750F">
              <w:rPr>
                <w:color w:val="000000"/>
                <w:sz w:val="13"/>
                <w:szCs w:val="13"/>
                <w:vertAlign w:val="subscript"/>
                <w:lang w:val="en-IN"/>
              </w:rPr>
              <w:t>2</w:t>
            </w:r>
            <w:r w:rsidRPr="0023750F">
              <w:rPr>
                <w:color w:val="000000"/>
                <w:lang w:val="en-IN"/>
              </w:rPr>
              <w:t>O</w:t>
            </w:r>
            <w:r w:rsidRPr="0023750F">
              <w:rPr>
                <w:color w:val="000000"/>
                <w:sz w:val="13"/>
                <w:szCs w:val="13"/>
                <w:vertAlign w:val="subscript"/>
                <w:lang w:val="en-IN"/>
              </w:rPr>
              <w:t>3</w:t>
            </w:r>
            <w:r w:rsidRPr="0023750F">
              <w:rPr>
                <w:color w:val="000000"/>
                <w:lang w:val="en-IN"/>
              </w:rPr>
              <w:t xml:space="preserve">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D97FA"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(346, 313, 335) HV0.8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BFF73"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331.33</w:t>
            </w:r>
          </w:p>
        </w:tc>
      </w:tr>
      <w:tr w:rsidR="0023750F" w:rsidRPr="0023750F" w14:paraId="0E3049AA" w14:textId="77777777" w:rsidTr="002375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D8E14"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BS 90% + Cu</w:t>
            </w:r>
            <w:r w:rsidRPr="0023750F">
              <w:rPr>
                <w:color w:val="000000"/>
                <w:sz w:val="13"/>
                <w:szCs w:val="13"/>
                <w:vertAlign w:val="subscript"/>
                <w:lang w:val="en-IN"/>
              </w:rPr>
              <w:t>2</w:t>
            </w:r>
            <w:r w:rsidRPr="0023750F">
              <w:rPr>
                <w:color w:val="000000"/>
                <w:lang w:val="en-IN"/>
              </w:rPr>
              <w:t>O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04645"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(389, 418, 436) HV0.4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496F6"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414.33</w:t>
            </w:r>
          </w:p>
        </w:tc>
      </w:tr>
      <w:tr w:rsidR="0023750F" w:rsidRPr="0023750F" w14:paraId="65C37D71" w14:textId="77777777" w:rsidTr="002375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6C09E"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BS 80% + Cu</w:t>
            </w:r>
            <w:r w:rsidRPr="0023750F">
              <w:rPr>
                <w:color w:val="000000"/>
                <w:sz w:val="13"/>
                <w:szCs w:val="13"/>
                <w:vertAlign w:val="subscript"/>
                <w:lang w:val="en-IN"/>
              </w:rPr>
              <w:t>2</w:t>
            </w:r>
            <w:r w:rsidRPr="0023750F">
              <w:rPr>
                <w:color w:val="000000"/>
                <w:lang w:val="en-IN"/>
              </w:rPr>
              <w:t>O 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860A3"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(518, 477, 498) HV0.10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03524"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497.66</w:t>
            </w:r>
          </w:p>
        </w:tc>
      </w:tr>
      <w:tr w:rsidR="0023750F" w:rsidRPr="0023750F" w14:paraId="7D8B875F" w14:textId="77777777" w:rsidTr="002375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05050"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BS 70% + Cu</w:t>
            </w:r>
            <w:r w:rsidRPr="0023750F">
              <w:rPr>
                <w:color w:val="000000"/>
                <w:sz w:val="13"/>
                <w:szCs w:val="13"/>
                <w:vertAlign w:val="subscript"/>
                <w:lang w:val="en-IN"/>
              </w:rPr>
              <w:t>2</w:t>
            </w:r>
            <w:r w:rsidRPr="0023750F">
              <w:rPr>
                <w:color w:val="000000"/>
                <w:lang w:val="en-IN"/>
              </w:rPr>
              <w:t>O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D4FE"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(556, 589, 563)  HV0.9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FC80"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569.33</w:t>
            </w:r>
          </w:p>
        </w:tc>
      </w:tr>
      <w:tr w:rsidR="0023750F" w:rsidRPr="0023750F" w14:paraId="19EF29A7" w14:textId="77777777" w:rsidTr="002375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555A6"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BS 80% + Al</w:t>
            </w:r>
            <w:r w:rsidRPr="0023750F">
              <w:rPr>
                <w:color w:val="000000"/>
                <w:sz w:val="13"/>
                <w:szCs w:val="13"/>
                <w:vertAlign w:val="subscript"/>
                <w:lang w:val="en-IN"/>
              </w:rPr>
              <w:t>2</w:t>
            </w:r>
            <w:r w:rsidRPr="0023750F">
              <w:rPr>
                <w:color w:val="000000"/>
                <w:lang w:val="en-IN"/>
              </w:rPr>
              <w:t>O</w:t>
            </w:r>
            <w:r w:rsidRPr="0023750F">
              <w:rPr>
                <w:color w:val="000000"/>
                <w:sz w:val="13"/>
                <w:szCs w:val="13"/>
                <w:vertAlign w:val="subscript"/>
                <w:lang w:val="en-IN"/>
              </w:rPr>
              <w:t>3</w:t>
            </w:r>
            <w:r w:rsidRPr="0023750F">
              <w:rPr>
                <w:color w:val="000000"/>
                <w:lang w:val="en-IN"/>
              </w:rPr>
              <w:t xml:space="preserve"> 10% + Cu</w:t>
            </w:r>
            <w:r w:rsidRPr="0023750F">
              <w:rPr>
                <w:color w:val="000000"/>
                <w:sz w:val="13"/>
                <w:szCs w:val="13"/>
                <w:vertAlign w:val="subscript"/>
                <w:lang w:val="en-IN"/>
              </w:rPr>
              <w:t>2</w:t>
            </w:r>
            <w:r w:rsidRPr="0023750F">
              <w:rPr>
                <w:color w:val="000000"/>
                <w:lang w:val="en-IN"/>
              </w:rPr>
              <w:t>O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3B12C"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(580, 619, 588) HV0.5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0C62A" w14:textId="77777777" w:rsidR="0023750F" w:rsidRPr="0023750F" w:rsidRDefault="0023750F" w:rsidP="0023750F">
            <w:pPr>
              <w:widowControl/>
              <w:spacing w:after="0" w:line="240" w:lineRule="auto"/>
              <w:jc w:val="center"/>
              <w:rPr>
                <w:sz w:val="24"/>
                <w:szCs w:val="24"/>
                <w:lang w:val="en-IN"/>
              </w:rPr>
            </w:pPr>
            <w:r w:rsidRPr="0023750F">
              <w:rPr>
                <w:color w:val="000000"/>
                <w:lang w:val="en-IN"/>
              </w:rPr>
              <w:t>595.66</w:t>
            </w:r>
          </w:p>
        </w:tc>
      </w:tr>
    </w:tbl>
    <w:p w14:paraId="08ABD4E5" w14:textId="730A41CD" w:rsidR="0023750F" w:rsidRPr="0068471B" w:rsidRDefault="00AF1072" w:rsidP="00AF1072">
      <w:pPr>
        <w:pStyle w:val="Caption"/>
      </w:pPr>
      <w:bookmarkStart w:id="76" w:name="_Toc134614066"/>
      <w:r>
        <w:t xml:space="preserve">Table </w:t>
      </w:r>
      <w:r>
        <w:fldChar w:fldCharType="begin"/>
      </w:r>
      <w:r>
        <w:instrText xml:space="preserve"> SEQ Table \* ARABIC </w:instrText>
      </w:r>
      <w:r>
        <w:fldChar w:fldCharType="separate"/>
      </w:r>
      <w:r w:rsidR="008C39D0">
        <w:rPr>
          <w:noProof/>
        </w:rPr>
        <w:t>3</w:t>
      </w:r>
      <w:r>
        <w:fldChar w:fldCharType="end"/>
      </w:r>
      <w:r w:rsidR="00FF7EB8" w:rsidRPr="0068471B">
        <w:t xml:space="preserve">: Micro Vickers </w:t>
      </w:r>
      <w:r w:rsidR="0068471B" w:rsidRPr="0068471B">
        <w:t>Hardness Test results</w:t>
      </w:r>
      <w:bookmarkEnd w:id="76"/>
    </w:p>
    <w:p w14:paraId="0F74141A" w14:textId="1EF6978F" w:rsidR="0023750F" w:rsidRPr="0023750F" w:rsidRDefault="00DA7CEF" w:rsidP="0023750F">
      <w:pPr>
        <w:pStyle w:val="NormalWeb"/>
        <w:spacing w:before="0" w:beforeAutospacing="0" w:after="160" w:afterAutospacing="0"/>
        <w:jc w:val="center"/>
        <w:rPr>
          <w:color w:val="000000"/>
        </w:rPr>
      </w:pPr>
      <w:r w:rsidRPr="00DA7CEF">
        <w:rPr>
          <w:noProof/>
          <w:color w:val="000000"/>
          <w:lang w:val="en-US"/>
        </w:rPr>
        <w:lastRenderedPageBreak/>
        <w:drawing>
          <wp:inline distT="0" distB="0" distL="0" distR="0" wp14:anchorId="7520FA8D" wp14:editId="0D38D682">
            <wp:extent cx="5271304" cy="3252507"/>
            <wp:effectExtent l="19050" t="19050" r="24765" b="24130"/>
            <wp:docPr id="1026" name="Picture 2">
              <a:extLst xmlns:a="http://schemas.openxmlformats.org/drawingml/2006/main">
                <a:ext uri="{FF2B5EF4-FFF2-40B4-BE49-F238E27FC236}">
                  <a16:creationId xmlns:a16="http://schemas.microsoft.com/office/drawing/2014/main" id="{B597C760-1AA6-2016-9ECA-96B6976F0B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B597C760-1AA6-2016-9ECA-96B6976F0B68}"/>
                        </a:ext>
                      </a:extLs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304" cy="3252507"/>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a:graphicData>
            </a:graphic>
          </wp:inline>
        </w:drawing>
      </w:r>
    </w:p>
    <w:p w14:paraId="65B40ED7" w14:textId="762A9524" w:rsidR="0023750F" w:rsidRPr="0068471B" w:rsidRDefault="00E47A79" w:rsidP="00503DF8">
      <w:pPr>
        <w:pStyle w:val="Caption"/>
      </w:pPr>
      <w:bookmarkStart w:id="77" w:name="_Toc134612576"/>
      <w:r>
        <w:t>Figure</w:t>
      </w:r>
      <w:r w:rsidR="0068471B" w:rsidRPr="0068471B">
        <w:t xml:space="preserve"> 6.1: Bar graph on Hardness test results</w:t>
      </w:r>
      <w:bookmarkEnd w:id="77"/>
    </w:p>
    <w:p w14:paraId="295ECBCA" w14:textId="570542DA" w:rsidR="0023750F" w:rsidRPr="0023750F" w:rsidRDefault="0023750F" w:rsidP="00B006CB">
      <w:pPr>
        <w:pStyle w:val="NormalWeb"/>
        <w:spacing w:before="0" w:beforeAutospacing="0" w:after="160" w:afterAutospacing="0" w:line="276" w:lineRule="auto"/>
        <w:jc w:val="both"/>
      </w:pPr>
      <w:r w:rsidRPr="0023750F">
        <w:rPr>
          <w:color w:val="000000"/>
        </w:rPr>
        <w:t>rom the obtained results, we understand that the hardness of the composite formed by BS 90% and Al 10% has the highest hardness results. These results show the best possible composition of the materials. Comparison of the various compositions of Borosilicate, Alumina, and Copper Oxide gives us a clearer idea of the changes in the hardness properties</w:t>
      </w:r>
      <w:r>
        <w:rPr>
          <w:color w:val="000000"/>
        </w:rPr>
        <w:t xml:space="preserve"> </w:t>
      </w:r>
      <w:r w:rsidRPr="0023750F">
        <w:rPr>
          <w:color w:val="000000"/>
        </w:rPr>
        <w:t>of</w:t>
      </w:r>
      <w:r>
        <w:rPr>
          <w:color w:val="000000"/>
        </w:rPr>
        <w:t xml:space="preserve"> </w:t>
      </w:r>
      <w:r w:rsidRPr="0023750F">
        <w:rPr>
          <w:color w:val="000000"/>
        </w:rPr>
        <w:t xml:space="preserve">the materials. </w:t>
      </w:r>
      <w:r w:rsidRPr="0023750F">
        <w:rPr>
          <w:color w:val="000000"/>
        </w:rPr>
        <w:br/>
      </w:r>
      <w:r w:rsidRPr="0023750F">
        <w:rPr>
          <w:color w:val="000000"/>
        </w:rPr>
        <w:br/>
      </w:r>
      <w:r w:rsidR="000B1DAD">
        <w:rPr>
          <w:color w:val="000000"/>
        </w:rPr>
        <w:t xml:space="preserve"> </w:t>
      </w:r>
      <w:r w:rsidRPr="0023750F">
        <w:rPr>
          <w:color w:val="000000"/>
        </w:rPr>
        <w:t>The next highest hardness is seen in the combination of the 3 materials, Borosilicate (80%), Alumina (10%) and Copper Oxide (10%) with an Avg. hardness of 595.66 HV. </w:t>
      </w:r>
    </w:p>
    <w:p w14:paraId="34BCC785" w14:textId="77777777" w:rsidR="0023750F" w:rsidRPr="0023750F" w:rsidRDefault="0023750F" w:rsidP="00B006CB">
      <w:pPr>
        <w:pStyle w:val="NormalWeb"/>
        <w:spacing w:before="0" w:beforeAutospacing="0" w:after="160" w:afterAutospacing="0" w:line="276" w:lineRule="auto"/>
        <w:jc w:val="both"/>
      </w:pPr>
      <w:r w:rsidRPr="0023750F">
        <w:rPr>
          <w:color w:val="000000"/>
        </w:rPr>
        <w:t>The Hardness values of the composites with varying compositions show that the follow a trend when other materials are added to Borosilicate. The trends are as follows:</w:t>
      </w:r>
    </w:p>
    <w:p w14:paraId="493F0990" w14:textId="77777777" w:rsidR="0023750F" w:rsidRPr="0023750F" w:rsidRDefault="0023750F" w:rsidP="00B006CB">
      <w:pPr>
        <w:pStyle w:val="NormalWeb"/>
        <w:numPr>
          <w:ilvl w:val="0"/>
          <w:numId w:val="11"/>
        </w:numPr>
        <w:spacing w:before="0" w:beforeAutospacing="0" w:after="0" w:afterAutospacing="0" w:line="276" w:lineRule="auto"/>
        <w:jc w:val="both"/>
        <w:textAlignment w:val="baseline"/>
        <w:rPr>
          <w:color w:val="000000"/>
        </w:rPr>
      </w:pPr>
      <w:r w:rsidRPr="0023750F">
        <w:rPr>
          <w:color w:val="000000"/>
        </w:rPr>
        <w:t>When 10% Alumina (Al</w:t>
      </w:r>
      <w:r w:rsidRPr="0023750F">
        <w:rPr>
          <w:color w:val="000000"/>
          <w:vertAlign w:val="subscript"/>
        </w:rPr>
        <w:t>2</w:t>
      </w:r>
      <w:r w:rsidRPr="0023750F">
        <w:rPr>
          <w:color w:val="000000"/>
        </w:rPr>
        <w:t>O</w:t>
      </w:r>
      <w:r w:rsidRPr="0023750F">
        <w:rPr>
          <w:color w:val="000000"/>
          <w:vertAlign w:val="subscript"/>
        </w:rPr>
        <w:t>3</w:t>
      </w:r>
      <w:r w:rsidRPr="0023750F">
        <w:rPr>
          <w:color w:val="000000"/>
        </w:rPr>
        <w:t>) is added to Borosilicate, the hardness value increases drastically by 150HV and as the Alumina further added by 20% and 30%, the hardness value is lower than 100% BS. </w:t>
      </w:r>
    </w:p>
    <w:p w14:paraId="125EC7C3" w14:textId="77777777" w:rsidR="0023750F" w:rsidRPr="0023750F" w:rsidRDefault="0023750F" w:rsidP="00B006CB">
      <w:pPr>
        <w:pStyle w:val="NormalWeb"/>
        <w:numPr>
          <w:ilvl w:val="0"/>
          <w:numId w:val="11"/>
        </w:numPr>
        <w:spacing w:before="0" w:beforeAutospacing="0" w:after="0" w:afterAutospacing="0" w:line="276" w:lineRule="auto"/>
        <w:jc w:val="both"/>
        <w:textAlignment w:val="baseline"/>
        <w:rPr>
          <w:color w:val="000000"/>
        </w:rPr>
      </w:pPr>
      <w:r w:rsidRPr="0023750F">
        <w:rPr>
          <w:color w:val="000000"/>
        </w:rPr>
        <w:t>When 10% Copper Oxide (Cu</w:t>
      </w:r>
      <w:r w:rsidRPr="0023750F">
        <w:rPr>
          <w:color w:val="000000"/>
          <w:vertAlign w:val="subscript"/>
        </w:rPr>
        <w:t>2</w:t>
      </w:r>
      <w:r w:rsidRPr="0023750F">
        <w:rPr>
          <w:color w:val="000000"/>
        </w:rPr>
        <w:t>O) is added to Borosilicate, the hardness value reduces by 134.33HV, but when Copper Oxide is further added by 20% and 30%, the hardness values increase and at 30% Cu</w:t>
      </w:r>
      <w:r w:rsidRPr="0023750F">
        <w:rPr>
          <w:color w:val="000000"/>
          <w:vertAlign w:val="subscript"/>
        </w:rPr>
        <w:t>2</w:t>
      </w:r>
      <w:r w:rsidRPr="0023750F">
        <w:rPr>
          <w:color w:val="000000"/>
        </w:rPr>
        <w:t>O, the hardness value is slightly greater than 100% BS. </w:t>
      </w:r>
    </w:p>
    <w:p w14:paraId="59222D46" w14:textId="77777777" w:rsidR="0023750F" w:rsidRPr="0023750F" w:rsidRDefault="0023750F" w:rsidP="00B006CB">
      <w:pPr>
        <w:pStyle w:val="NormalWeb"/>
        <w:numPr>
          <w:ilvl w:val="0"/>
          <w:numId w:val="11"/>
        </w:numPr>
        <w:spacing w:before="0" w:beforeAutospacing="0" w:after="160" w:afterAutospacing="0" w:line="276" w:lineRule="auto"/>
        <w:jc w:val="both"/>
        <w:textAlignment w:val="baseline"/>
        <w:rPr>
          <w:color w:val="000000"/>
        </w:rPr>
      </w:pPr>
      <w:r w:rsidRPr="0023750F">
        <w:rPr>
          <w:color w:val="000000"/>
        </w:rPr>
        <w:t>When 10% Alumina (Al</w:t>
      </w:r>
      <w:r w:rsidRPr="0023750F">
        <w:rPr>
          <w:color w:val="000000"/>
          <w:vertAlign w:val="subscript"/>
        </w:rPr>
        <w:t>2</w:t>
      </w:r>
      <w:r w:rsidRPr="0023750F">
        <w:rPr>
          <w:color w:val="000000"/>
        </w:rPr>
        <w:t>O</w:t>
      </w:r>
      <w:r w:rsidRPr="0023750F">
        <w:rPr>
          <w:color w:val="000000"/>
          <w:vertAlign w:val="subscript"/>
        </w:rPr>
        <w:t>3</w:t>
      </w:r>
      <w:r w:rsidRPr="0023750F">
        <w:rPr>
          <w:color w:val="000000"/>
        </w:rPr>
        <w:t>), 10% Copper Oxide (Cu</w:t>
      </w:r>
      <w:r w:rsidRPr="0023750F">
        <w:rPr>
          <w:color w:val="000000"/>
          <w:vertAlign w:val="subscript"/>
        </w:rPr>
        <w:t>2</w:t>
      </w:r>
      <w:r w:rsidRPr="0023750F">
        <w:rPr>
          <w:color w:val="000000"/>
        </w:rPr>
        <w:t>O) and 80% Borosilicate are combined, the hardness value has increased by 47HV, as compared to 100% Borosilicate.</w:t>
      </w:r>
    </w:p>
    <w:p w14:paraId="59133378" w14:textId="50AA5696" w:rsidR="005631E0" w:rsidRDefault="0023750F" w:rsidP="00B006CB">
      <w:pPr>
        <w:pStyle w:val="NormalWeb"/>
        <w:spacing w:before="0" w:beforeAutospacing="0" w:after="160" w:afterAutospacing="0" w:line="276" w:lineRule="auto"/>
        <w:ind w:right="75"/>
        <w:jc w:val="both"/>
        <w:rPr>
          <w:color w:val="000000"/>
        </w:rPr>
      </w:pPr>
      <w:r w:rsidRPr="0023750F">
        <w:rPr>
          <w:color w:val="000000"/>
        </w:rPr>
        <w:lastRenderedPageBreak/>
        <w:t>From the above observations, we infer that an addition of 10% Alumina (Al</w:t>
      </w:r>
      <w:r w:rsidRPr="0023750F">
        <w:rPr>
          <w:color w:val="000000"/>
          <w:vertAlign w:val="subscript"/>
        </w:rPr>
        <w:t>2</w:t>
      </w:r>
      <w:r w:rsidRPr="0023750F">
        <w:rPr>
          <w:color w:val="000000"/>
        </w:rPr>
        <w:t>O</w:t>
      </w:r>
      <w:r w:rsidRPr="0023750F">
        <w:rPr>
          <w:color w:val="000000"/>
          <w:vertAlign w:val="subscript"/>
        </w:rPr>
        <w:t>3</w:t>
      </w:r>
      <w:r w:rsidRPr="0023750F">
        <w:rPr>
          <w:color w:val="000000"/>
        </w:rPr>
        <w:t>) and  &gt;10% Copper Oxide (Cu</w:t>
      </w:r>
      <w:r w:rsidRPr="0023750F">
        <w:rPr>
          <w:color w:val="000000"/>
          <w:vertAlign w:val="subscript"/>
        </w:rPr>
        <w:t>2</w:t>
      </w:r>
      <w:r w:rsidRPr="0023750F">
        <w:rPr>
          <w:color w:val="000000"/>
        </w:rPr>
        <w:t>O) with Borosilicate, will give a high hardness value as is required. </w:t>
      </w:r>
    </w:p>
    <w:p w14:paraId="0D68AA78" w14:textId="610CD3EF" w:rsidR="00E0741F" w:rsidRPr="000E18CD" w:rsidRDefault="000E18CD" w:rsidP="00D95139">
      <w:pPr>
        <w:pStyle w:val="Heading1"/>
        <w:ind w:left="0"/>
        <w:jc w:val="both"/>
        <w:rPr>
          <w:sz w:val="24"/>
          <w:szCs w:val="24"/>
          <w:lang w:val="en-IN"/>
        </w:rPr>
      </w:pPr>
      <w:bookmarkStart w:id="78" w:name="_Toc134570798"/>
      <w:r w:rsidRPr="000E18CD">
        <w:rPr>
          <w:sz w:val="24"/>
          <w:szCs w:val="24"/>
          <w:lang w:val="en-IN"/>
        </w:rPr>
        <w:t xml:space="preserve">6.2 </w:t>
      </w:r>
      <w:r w:rsidR="00E0741F" w:rsidRPr="000E18CD">
        <w:rPr>
          <w:sz w:val="24"/>
          <w:szCs w:val="24"/>
          <w:lang w:val="en-IN"/>
        </w:rPr>
        <w:t xml:space="preserve">Structural </w:t>
      </w:r>
      <w:r w:rsidRPr="000E18CD">
        <w:rPr>
          <w:sz w:val="24"/>
          <w:szCs w:val="24"/>
          <w:lang w:val="en-IN"/>
        </w:rPr>
        <w:t xml:space="preserve">Analysis </w:t>
      </w:r>
      <w:r w:rsidR="00E0741F" w:rsidRPr="000E18CD">
        <w:rPr>
          <w:sz w:val="24"/>
          <w:szCs w:val="24"/>
          <w:lang w:val="en-IN"/>
        </w:rPr>
        <w:t xml:space="preserve">Through </w:t>
      </w:r>
      <w:r w:rsidR="00981AD0" w:rsidRPr="000E18CD">
        <w:rPr>
          <w:sz w:val="24"/>
          <w:szCs w:val="24"/>
          <w:lang w:val="en-IN"/>
        </w:rPr>
        <w:t>Optical Microscope</w:t>
      </w:r>
      <w:r w:rsidRPr="000E18CD">
        <w:rPr>
          <w:sz w:val="24"/>
          <w:szCs w:val="24"/>
          <w:lang w:val="en-IN"/>
        </w:rPr>
        <w:t>:</w:t>
      </w:r>
      <w:bookmarkEnd w:id="78"/>
    </w:p>
    <w:p w14:paraId="1BFA3FAC" w14:textId="4C160771" w:rsidR="00E0741F" w:rsidRPr="00E0741F" w:rsidRDefault="00E0741F" w:rsidP="00B006CB">
      <w:pPr>
        <w:widowControl/>
        <w:spacing w:line="240" w:lineRule="auto"/>
        <w:jc w:val="both"/>
        <w:rPr>
          <w:color w:val="000000"/>
          <w:sz w:val="24"/>
          <w:szCs w:val="24"/>
          <w:lang w:val="en-IN"/>
        </w:rPr>
      </w:pPr>
      <w:r>
        <w:rPr>
          <w:color w:val="000000"/>
          <w:sz w:val="24"/>
          <w:szCs w:val="24"/>
          <w:lang w:val="en-IN"/>
        </w:rPr>
        <w:t>The Prepared Compositons are observed through Optical microscope, the results are as follows:</w:t>
      </w:r>
    </w:p>
    <w:p w14:paraId="072E7123" w14:textId="6D7EA0B7" w:rsidR="00E0741F" w:rsidRDefault="00E0741F" w:rsidP="00E0741F">
      <w:pPr>
        <w:widowControl/>
        <w:spacing w:line="240" w:lineRule="auto"/>
        <w:jc w:val="center"/>
        <w:rPr>
          <w:b/>
          <w:bCs/>
          <w:sz w:val="28"/>
          <w:szCs w:val="28"/>
          <w:lang w:val="en-IN"/>
        </w:rPr>
      </w:pPr>
      <w:r>
        <w:rPr>
          <w:b/>
          <w:bCs/>
          <w:noProof/>
          <w:color w:val="000000"/>
          <w:sz w:val="28"/>
          <w:szCs w:val="28"/>
          <w:lang w:val="en-IN"/>
        </w:rPr>
        <w:drawing>
          <wp:inline distT="0" distB="0" distL="0" distR="0" wp14:anchorId="1C5D4950" wp14:editId="365E0D9A">
            <wp:extent cx="3840441" cy="2880000"/>
            <wp:effectExtent l="0" t="0" r="0" b="0"/>
            <wp:docPr id="97327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40441" cy="2880000"/>
                    </a:xfrm>
                    <a:prstGeom prst="rect">
                      <a:avLst/>
                    </a:prstGeom>
                    <a:noFill/>
                    <a:ln>
                      <a:noFill/>
                    </a:ln>
                  </pic:spPr>
                </pic:pic>
              </a:graphicData>
            </a:graphic>
          </wp:inline>
        </w:drawing>
      </w:r>
    </w:p>
    <w:p w14:paraId="4CEC3213" w14:textId="0E6DC752" w:rsidR="00E0741F" w:rsidRDefault="00E47A79" w:rsidP="007C66E7">
      <w:pPr>
        <w:pStyle w:val="Caption"/>
      </w:pPr>
      <w:bookmarkStart w:id="79" w:name="_Toc134612577"/>
      <w:r>
        <w:t>Figure</w:t>
      </w:r>
      <w:r w:rsidR="0068471B">
        <w:t xml:space="preserve"> 6.2</w:t>
      </w:r>
      <w:r w:rsidR="00E0741F">
        <w:t>: Borosilicate(100%)</w:t>
      </w:r>
      <w:bookmarkEnd w:id="79"/>
    </w:p>
    <w:p w14:paraId="18301A22" w14:textId="77777777" w:rsidR="00E0741F" w:rsidRDefault="00E0741F" w:rsidP="00E0741F">
      <w:pPr>
        <w:widowControl/>
        <w:spacing w:line="240" w:lineRule="auto"/>
        <w:jc w:val="center"/>
        <w:rPr>
          <w:i/>
          <w:iCs/>
          <w:sz w:val="20"/>
          <w:szCs w:val="20"/>
          <w:lang w:val="en-IN"/>
        </w:rPr>
      </w:pPr>
    </w:p>
    <w:p w14:paraId="5B103AE4" w14:textId="68E0C8A2" w:rsidR="00E0741F" w:rsidRDefault="00E0741F" w:rsidP="00E0741F">
      <w:pPr>
        <w:widowControl/>
        <w:spacing w:line="240" w:lineRule="auto"/>
        <w:jc w:val="center"/>
        <w:rPr>
          <w:i/>
          <w:iCs/>
          <w:sz w:val="20"/>
          <w:szCs w:val="20"/>
          <w:lang w:val="en-IN"/>
        </w:rPr>
      </w:pPr>
      <w:r>
        <w:rPr>
          <w:i/>
          <w:iCs/>
          <w:noProof/>
          <w:sz w:val="20"/>
          <w:szCs w:val="20"/>
          <w:lang w:val="en-IN"/>
        </w:rPr>
        <w:drawing>
          <wp:inline distT="0" distB="0" distL="0" distR="0" wp14:anchorId="60DF09C9" wp14:editId="73FBEB03">
            <wp:extent cx="3840000" cy="2880000"/>
            <wp:effectExtent l="0" t="0" r="0" b="0"/>
            <wp:docPr id="283430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40000" cy="2880000"/>
                    </a:xfrm>
                    <a:prstGeom prst="rect">
                      <a:avLst/>
                    </a:prstGeom>
                    <a:noFill/>
                    <a:ln>
                      <a:noFill/>
                    </a:ln>
                  </pic:spPr>
                </pic:pic>
              </a:graphicData>
            </a:graphic>
          </wp:inline>
        </w:drawing>
      </w:r>
    </w:p>
    <w:p w14:paraId="00422B93" w14:textId="01F4C8F5" w:rsidR="00E0741F" w:rsidRDefault="00E47A79" w:rsidP="007C66E7">
      <w:pPr>
        <w:pStyle w:val="Caption"/>
      </w:pPr>
      <w:bookmarkStart w:id="80" w:name="_Toc134612578"/>
      <w:r>
        <w:t>Figure</w:t>
      </w:r>
      <w:r w:rsidR="0068471B">
        <w:t xml:space="preserve"> 6.3</w:t>
      </w:r>
      <w:r w:rsidR="00E0741F">
        <w:t xml:space="preserve">: </w:t>
      </w:r>
      <w:r w:rsidR="008910C1">
        <w:t>Borosilicate (</w:t>
      </w:r>
      <w:r w:rsidR="00E0741F">
        <w:t>90%)+ Alumina(10%)</w:t>
      </w:r>
      <w:bookmarkEnd w:id="80"/>
    </w:p>
    <w:p w14:paraId="1F821138" w14:textId="5932744C" w:rsidR="00E0741F" w:rsidRDefault="00E0741F" w:rsidP="00E0741F">
      <w:pPr>
        <w:widowControl/>
        <w:spacing w:line="240" w:lineRule="auto"/>
        <w:jc w:val="center"/>
        <w:rPr>
          <w:i/>
          <w:iCs/>
          <w:sz w:val="20"/>
          <w:szCs w:val="20"/>
          <w:lang w:val="en-IN"/>
        </w:rPr>
      </w:pPr>
      <w:r>
        <w:rPr>
          <w:i/>
          <w:iCs/>
          <w:noProof/>
          <w:sz w:val="20"/>
          <w:szCs w:val="20"/>
          <w:lang w:val="en-IN"/>
        </w:rPr>
        <w:lastRenderedPageBreak/>
        <w:drawing>
          <wp:inline distT="0" distB="0" distL="0" distR="0" wp14:anchorId="3AB69E1E" wp14:editId="624672E9">
            <wp:extent cx="3841175" cy="2880000"/>
            <wp:effectExtent l="0" t="0" r="0" b="0"/>
            <wp:docPr id="1915400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41175" cy="2880000"/>
                    </a:xfrm>
                    <a:prstGeom prst="rect">
                      <a:avLst/>
                    </a:prstGeom>
                    <a:noFill/>
                    <a:ln>
                      <a:noFill/>
                    </a:ln>
                  </pic:spPr>
                </pic:pic>
              </a:graphicData>
            </a:graphic>
          </wp:inline>
        </w:drawing>
      </w:r>
    </w:p>
    <w:p w14:paraId="4E8EFFC0" w14:textId="498B3729" w:rsidR="00E0741F" w:rsidRDefault="00E47A79" w:rsidP="007C66E7">
      <w:pPr>
        <w:pStyle w:val="Caption"/>
      </w:pPr>
      <w:bookmarkStart w:id="81" w:name="_Toc134612579"/>
      <w:r>
        <w:t>Figure</w:t>
      </w:r>
      <w:r w:rsidR="0068471B">
        <w:t xml:space="preserve"> 6.4</w:t>
      </w:r>
      <w:r w:rsidR="00E0741F">
        <w:t>:</w:t>
      </w:r>
      <w:r w:rsidR="00E0741F" w:rsidRPr="00E0741F">
        <w:t xml:space="preserve"> </w:t>
      </w:r>
      <w:r w:rsidR="00E0741F">
        <w:t>Borosilicate(80%)+ Alumina(20%)</w:t>
      </w:r>
      <w:bookmarkEnd w:id="81"/>
    </w:p>
    <w:p w14:paraId="093A3D20" w14:textId="77777777" w:rsidR="00E0741F" w:rsidRDefault="00E0741F" w:rsidP="00E0741F">
      <w:pPr>
        <w:widowControl/>
        <w:spacing w:line="240" w:lineRule="auto"/>
        <w:jc w:val="center"/>
        <w:rPr>
          <w:i/>
          <w:iCs/>
          <w:sz w:val="20"/>
          <w:szCs w:val="20"/>
          <w:lang w:val="en-IN"/>
        </w:rPr>
      </w:pPr>
    </w:p>
    <w:p w14:paraId="47A75A89" w14:textId="77777777" w:rsidR="00E0741F" w:rsidRDefault="00E0741F" w:rsidP="00E0741F">
      <w:pPr>
        <w:widowControl/>
        <w:spacing w:line="240" w:lineRule="auto"/>
        <w:jc w:val="center"/>
        <w:rPr>
          <w:i/>
          <w:iCs/>
          <w:sz w:val="20"/>
          <w:szCs w:val="20"/>
          <w:lang w:val="en-IN"/>
        </w:rPr>
      </w:pPr>
    </w:p>
    <w:p w14:paraId="509888F9" w14:textId="6593AF8A" w:rsidR="00E0741F" w:rsidRDefault="00E0741F" w:rsidP="00E0741F">
      <w:pPr>
        <w:widowControl/>
        <w:spacing w:line="240" w:lineRule="auto"/>
        <w:jc w:val="center"/>
        <w:rPr>
          <w:i/>
          <w:iCs/>
          <w:sz w:val="20"/>
          <w:szCs w:val="20"/>
          <w:lang w:val="en-IN"/>
        </w:rPr>
      </w:pPr>
      <w:r>
        <w:rPr>
          <w:i/>
          <w:iCs/>
          <w:noProof/>
          <w:sz w:val="20"/>
          <w:szCs w:val="20"/>
          <w:lang w:val="en-IN"/>
        </w:rPr>
        <w:drawing>
          <wp:inline distT="0" distB="0" distL="0" distR="0" wp14:anchorId="4605B8BA" wp14:editId="4FF5560D">
            <wp:extent cx="3841175" cy="2880000"/>
            <wp:effectExtent l="0" t="0" r="0" b="0"/>
            <wp:docPr id="1822719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41175" cy="2880000"/>
                    </a:xfrm>
                    <a:prstGeom prst="rect">
                      <a:avLst/>
                    </a:prstGeom>
                    <a:noFill/>
                    <a:ln>
                      <a:noFill/>
                    </a:ln>
                  </pic:spPr>
                </pic:pic>
              </a:graphicData>
            </a:graphic>
          </wp:inline>
        </w:drawing>
      </w:r>
    </w:p>
    <w:p w14:paraId="36616B89" w14:textId="52F4243A" w:rsidR="00E0741F" w:rsidRDefault="00E47A79" w:rsidP="007C66E7">
      <w:pPr>
        <w:pStyle w:val="Caption"/>
      </w:pPr>
      <w:bookmarkStart w:id="82" w:name="_Toc134612580"/>
      <w:r>
        <w:t>Figure</w:t>
      </w:r>
      <w:r w:rsidR="0068471B">
        <w:t xml:space="preserve"> 6.5</w:t>
      </w:r>
      <w:r w:rsidR="00E0741F">
        <w:t>: Borosilicate(70%)+ Alumina(30%)</w:t>
      </w:r>
      <w:bookmarkEnd w:id="82"/>
    </w:p>
    <w:p w14:paraId="7919CCD3" w14:textId="2DA8A03B" w:rsidR="00E0741F" w:rsidRDefault="00E0741F" w:rsidP="00E0741F">
      <w:pPr>
        <w:widowControl/>
        <w:spacing w:line="240" w:lineRule="auto"/>
        <w:jc w:val="center"/>
        <w:rPr>
          <w:i/>
          <w:iCs/>
          <w:sz w:val="20"/>
          <w:szCs w:val="20"/>
          <w:lang w:val="en-IN"/>
        </w:rPr>
      </w:pPr>
      <w:r>
        <w:rPr>
          <w:i/>
          <w:iCs/>
          <w:noProof/>
          <w:sz w:val="20"/>
          <w:szCs w:val="20"/>
          <w:lang w:val="en-IN"/>
        </w:rPr>
        <w:lastRenderedPageBreak/>
        <w:drawing>
          <wp:inline distT="0" distB="0" distL="0" distR="0" wp14:anchorId="1126FC45" wp14:editId="626254FD">
            <wp:extent cx="3841175" cy="2880000"/>
            <wp:effectExtent l="0" t="0" r="0" b="0"/>
            <wp:docPr id="1305344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41175" cy="2880000"/>
                    </a:xfrm>
                    <a:prstGeom prst="rect">
                      <a:avLst/>
                    </a:prstGeom>
                    <a:noFill/>
                    <a:ln>
                      <a:noFill/>
                    </a:ln>
                  </pic:spPr>
                </pic:pic>
              </a:graphicData>
            </a:graphic>
          </wp:inline>
        </w:drawing>
      </w:r>
    </w:p>
    <w:p w14:paraId="5F23691F" w14:textId="5F47B363" w:rsidR="00E0741F" w:rsidRDefault="00E47A79" w:rsidP="007C66E7">
      <w:pPr>
        <w:pStyle w:val="Caption"/>
      </w:pPr>
      <w:bookmarkStart w:id="83" w:name="_Toc134612581"/>
      <w:r>
        <w:t>Figure</w:t>
      </w:r>
      <w:r w:rsidR="0068471B">
        <w:t xml:space="preserve"> 6.6</w:t>
      </w:r>
      <w:r w:rsidR="00E0741F">
        <w:t>: Borosilicate(90%)+ Copper oxide(10%)</w:t>
      </w:r>
      <w:bookmarkEnd w:id="83"/>
    </w:p>
    <w:p w14:paraId="34D2B17F" w14:textId="77777777" w:rsidR="00E0741F" w:rsidRDefault="00E0741F" w:rsidP="00E0741F">
      <w:pPr>
        <w:widowControl/>
        <w:spacing w:line="240" w:lineRule="auto"/>
        <w:jc w:val="center"/>
        <w:rPr>
          <w:i/>
          <w:iCs/>
          <w:sz w:val="20"/>
          <w:szCs w:val="20"/>
          <w:lang w:val="en-IN"/>
        </w:rPr>
      </w:pPr>
    </w:p>
    <w:p w14:paraId="429B08C8" w14:textId="4D448A2E" w:rsidR="00E0741F" w:rsidRDefault="00E0741F" w:rsidP="00E0741F">
      <w:pPr>
        <w:widowControl/>
        <w:spacing w:line="240" w:lineRule="auto"/>
        <w:jc w:val="center"/>
        <w:rPr>
          <w:i/>
          <w:iCs/>
          <w:sz w:val="20"/>
          <w:szCs w:val="20"/>
          <w:lang w:val="en-IN"/>
        </w:rPr>
      </w:pPr>
      <w:r>
        <w:rPr>
          <w:i/>
          <w:iCs/>
          <w:noProof/>
          <w:sz w:val="20"/>
          <w:szCs w:val="20"/>
          <w:lang w:val="en-IN"/>
        </w:rPr>
        <w:drawing>
          <wp:inline distT="0" distB="0" distL="0" distR="0" wp14:anchorId="5975D23D" wp14:editId="28EE7869">
            <wp:extent cx="3840147" cy="2880000"/>
            <wp:effectExtent l="0" t="0" r="0" b="0"/>
            <wp:docPr id="9742215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1523" name="Picture 974221523"/>
                    <pic:cNvPicPr/>
                  </pic:nvPicPr>
                  <pic:blipFill>
                    <a:blip r:embed="rId94">
                      <a:extLst>
                        <a:ext uri="{28A0092B-C50C-407E-A947-70E740481C1C}">
                          <a14:useLocalDpi xmlns:a14="http://schemas.microsoft.com/office/drawing/2010/main" val="0"/>
                        </a:ext>
                      </a:extLst>
                    </a:blip>
                    <a:stretch>
                      <a:fillRect/>
                    </a:stretch>
                  </pic:blipFill>
                  <pic:spPr>
                    <a:xfrm>
                      <a:off x="0" y="0"/>
                      <a:ext cx="3840147" cy="2880000"/>
                    </a:xfrm>
                    <a:prstGeom prst="rect">
                      <a:avLst/>
                    </a:prstGeom>
                  </pic:spPr>
                </pic:pic>
              </a:graphicData>
            </a:graphic>
          </wp:inline>
        </w:drawing>
      </w:r>
    </w:p>
    <w:p w14:paraId="1D5981B8" w14:textId="5CA3C320" w:rsidR="00E0741F" w:rsidRDefault="00E47A79" w:rsidP="007C66E7">
      <w:pPr>
        <w:pStyle w:val="Caption"/>
      </w:pPr>
      <w:bookmarkStart w:id="84" w:name="_Toc134612582"/>
      <w:r>
        <w:t>Figure</w:t>
      </w:r>
      <w:r w:rsidR="0068471B">
        <w:t xml:space="preserve"> 6.7</w:t>
      </w:r>
      <w:r w:rsidR="00E0741F">
        <w:t>: Borosilicate(80%)+ Copper oxide(20%)</w:t>
      </w:r>
      <w:bookmarkEnd w:id="84"/>
    </w:p>
    <w:p w14:paraId="13085B4C" w14:textId="77777777" w:rsidR="00E0741F" w:rsidRDefault="00E0741F" w:rsidP="00E0741F">
      <w:pPr>
        <w:widowControl/>
        <w:spacing w:line="240" w:lineRule="auto"/>
        <w:jc w:val="center"/>
        <w:rPr>
          <w:i/>
          <w:iCs/>
          <w:sz w:val="20"/>
          <w:szCs w:val="20"/>
          <w:lang w:val="en-IN"/>
        </w:rPr>
      </w:pPr>
    </w:p>
    <w:p w14:paraId="0A2F3231" w14:textId="77777777" w:rsidR="00E0741F" w:rsidRDefault="00E0741F" w:rsidP="00E0741F">
      <w:pPr>
        <w:widowControl/>
        <w:spacing w:line="240" w:lineRule="auto"/>
        <w:jc w:val="center"/>
        <w:rPr>
          <w:i/>
          <w:iCs/>
          <w:sz w:val="20"/>
          <w:szCs w:val="20"/>
          <w:lang w:val="en-IN"/>
        </w:rPr>
      </w:pPr>
    </w:p>
    <w:p w14:paraId="0EF9E1FA" w14:textId="77777777" w:rsidR="00E0741F" w:rsidRDefault="00E0741F" w:rsidP="00E0741F">
      <w:pPr>
        <w:widowControl/>
        <w:spacing w:line="240" w:lineRule="auto"/>
        <w:jc w:val="center"/>
        <w:rPr>
          <w:i/>
          <w:iCs/>
          <w:sz w:val="20"/>
          <w:szCs w:val="20"/>
          <w:lang w:val="en-IN"/>
        </w:rPr>
      </w:pPr>
    </w:p>
    <w:p w14:paraId="0E03DBF2" w14:textId="77777777" w:rsidR="00E0741F" w:rsidRDefault="00E0741F" w:rsidP="00E0741F">
      <w:pPr>
        <w:widowControl/>
        <w:spacing w:line="240" w:lineRule="auto"/>
        <w:jc w:val="center"/>
        <w:rPr>
          <w:i/>
          <w:iCs/>
          <w:sz w:val="20"/>
          <w:szCs w:val="20"/>
          <w:lang w:val="en-IN"/>
        </w:rPr>
      </w:pPr>
    </w:p>
    <w:p w14:paraId="7E23290F" w14:textId="77777777" w:rsidR="00E0741F" w:rsidRDefault="00E0741F" w:rsidP="00E0741F">
      <w:pPr>
        <w:widowControl/>
        <w:spacing w:line="240" w:lineRule="auto"/>
        <w:jc w:val="center"/>
        <w:rPr>
          <w:i/>
          <w:iCs/>
          <w:sz w:val="20"/>
          <w:szCs w:val="20"/>
          <w:lang w:val="en-IN"/>
        </w:rPr>
      </w:pPr>
    </w:p>
    <w:p w14:paraId="47FB5713" w14:textId="77777777" w:rsidR="00E0741F" w:rsidRDefault="00E0741F" w:rsidP="00E0741F">
      <w:pPr>
        <w:widowControl/>
        <w:spacing w:line="240" w:lineRule="auto"/>
        <w:jc w:val="center"/>
        <w:rPr>
          <w:i/>
          <w:iCs/>
          <w:sz w:val="20"/>
          <w:szCs w:val="20"/>
          <w:lang w:val="en-IN"/>
        </w:rPr>
      </w:pPr>
    </w:p>
    <w:p w14:paraId="7E51D65F" w14:textId="42F4A7A3" w:rsidR="00E0741F" w:rsidRDefault="00E0741F" w:rsidP="00E0741F">
      <w:pPr>
        <w:widowControl/>
        <w:spacing w:line="240" w:lineRule="auto"/>
        <w:jc w:val="center"/>
        <w:rPr>
          <w:i/>
          <w:iCs/>
          <w:sz w:val="20"/>
          <w:szCs w:val="20"/>
          <w:lang w:val="en-IN"/>
        </w:rPr>
      </w:pPr>
      <w:r>
        <w:rPr>
          <w:i/>
          <w:iCs/>
          <w:noProof/>
          <w:sz w:val="20"/>
          <w:szCs w:val="20"/>
          <w:lang w:val="en-IN"/>
        </w:rPr>
        <w:lastRenderedPageBreak/>
        <w:drawing>
          <wp:inline distT="0" distB="0" distL="0" distR="0" wp14:anchorId="3ECFF7F9" wp14:editId="24B3F994">
            <wp:extent cx="3840147" cy="2880000"/>
            <wp:effectExtent l="0" t="0" r="0" b="0"/>
            <wp:docPr id="1323589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89650" name="Picture 1323589650"/>
                    <pic:cNvPicPr/>
                  </pic:nvPicPr>
                  <pic:blipFill>
                    <a:blip r:embed="rId95">
                      <a:extLst>
                        <a:ext uri="{28A0092B-C50C-407E-A947-70E740481C1C}">
                          <a14:useLocalDpi xmlns:a14="http://schemas.microsoft.com/office/drawing/2010/main" val="0"/>
                        </a:ext>
                      </a:extLst>
                    </a:blip>
                    <a:stretch>
                      <a:fillRect/>
                    </a:stretch>
                  </pic:blipFill>
                  <pic:spPr>
                    <a:xfrm>
                      <a:off x="0" y="0"/>
                      <a:ext cx="3840147" cy="2880000"/>
                    </a:xfrm>
                    <a:prstGeom prst="rect">
                      <a:avLst/>
                    </a:prstGeom>
                  </pic:spPr>
                </pic:pic>
              </a:graphicData>
            </a:graphic>
          </wp:inline>
        </w:drawing>
      </w:r>
    </w:p>
    <w:p w14:paraId="4096B942" w14:textId="32A44F78" w:rsidR="00E0741F" w:rsidRDefault="00E47A79" w:rsidP="007C66E7">
      <w:pPr>
        <w:pStyle w:val="Caption"/>
      </w:pPr>
      <w:bookmarkStart w:id="85" w:name="_Toc134612583"/>
      <w:r>
        <w:t>Figure</w:t>
      </w:r>
      <w:r w:rsidR="0068471B">
        <w:t xml:space="preserve"> 6.8</w:t>
      </w:r>
      <w:r w:rsidR="00E0741F">
        <w:t>: Borosilicate(70%)+ Copper oxide(30%)</w:t>
      </w:r>
      <w:bookmarkEnd w:id="85"/>
    </w:p>
    <w:p w14:paraId="42A5594C" w14:textId="77777777" w:rsidR="005631E0" w:rsidRDefault="005631E0" w:rsidP="007C66E7">
      <w:pPr>
        <w:pStyle w:val="Caption"/>
      </w:pPr>
    </w:p>
    <w:p w14:paraId="59233BB7" w14:textId="7A679927" w:rsidR="005631E0" w:rsidRDefault="005631E0" w:rsidP="00E0741F">
      <w:pPr>
        <w:widowControl/>
        <w:spacing w:line="240" w:lineRule="auto"/>
        <w:jc w:val="center"/>
        <w:rPr>
          <w:i/>
          <w:iCs/>
          <w:sz w:val="20"/>
          <w:szCs w:val="20"/>
          <w:lang w:val="en-IN"/>
        </w:rPr>
      </w:pPr>
      <w:r>
        <w:rPr>
          <w:i/>
          <w:iCs/>
          <w:noProof/>
          <w:sz w:val="20"/>
          <w:szCs w:val="20"/>
          <w:lang w:val="en-IN"/>
        </w:rPr>
        <w:drawing>
          <wp:inline distT="0" distB="0" distL="0" distR="0" wp14:anchorId="736B6068" wp14:editId="236D2BF9">
            <wp:extent cx="3840147" cy="2880000"/>
            <wp:effectExtent l="0" t="0" r="0" b="0"/>
            <wp:docPr id="21393757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5732" name="Picture 2139375732"/>
                    <pic:cNvPicPr/>
                  </pic:nvPicPr>
                  <pic:blipFill>
                    <a:blip r:embed="rId96">
                      <a:extLst>
                        <a:ext uri="{28A0092B-C50C-407E-A947-70E740481C1C}">
                          <a14:useLocalDpi xmlns:a14="http://schemas.microsoft.com/office/drawing/2010/main" val="0"/>
                        </a:ext>
                      </a:extLst>
                    </a:blip>
                    <a:stretch>
                      <a:fillRect/>
                    </a:stretch>
                  </pic:blipFill>
                  <pic:spPr>
                    <a:xfrm>
                      <a:off x="0" y="0"/>
                      <a:ext cx="3840147" cy="2880000"/>
                    </a:xfrm>
                    <a:prstGeom prst="rect">
                      <a:avLst/>
                    </a:prstGeom>
                  </pic:spPr>
                </pic:pic>
              </a:graphicData>
            </a:graphic>
          </wp:inline>
        </w:drawing>
      </w:r>
    </w:p>
    <w:p w14:paraId="69164A8C" w14:textId="77777777" w:rsidR="005B4399" w:rsidRDefault="00E47A79" w:rsidP="005B4399">
      <w:pPr>
        <w:pStyle w:val="Caption"/>
      </w:pPr>
      <w:bookmarkStart w:id="86" w:name="_Toc134612584"/>
      <w:r>
        <w:t>Figure</w:t>
      </w:r>
      <w:r w:rsidR="0068471B">
        <w:t xml:space="preserve"> 6.9</w:t>
      </w:r>
      <w:r w:rsidR="005631E0">
        <w:t xml:space="preserve">: </w:t>
      </w:r>
      <w:bookmarkEnd w:id="86"/>
      <w:r w:rsidR="005B4399">
        <w:t>Borosilicate(80%)+Alumina(10%)+ Copper oxide(10%)</w:t>
      </w:r>
    </w:p>
    <w:p w14:paraId="10995151" w14:textId="1736C4A3" w:rsidR="005631E0" w:rsidRDefault="005631E0" w:rsidP="005B4399">
      <w:pPr>
        <w:pStyle w:val="Caption"/>
        <w:rPr>
          <w:i w:val="0"/>
          <w:iCs w:val="0"/>
        </w:rPr>
      </w:pPr>
    </w:p>
    <w:p w14:paraId="6A993616" w14:textId="674D10BE" w:rsidR="005631E0" w:rsidRPr="005631E0" w:rsidRDefault="005631E0" w:rsidP="005631E0">
      <w:pPr>
        <w:widowControl/>
        <w:spacing w:line="240" w:lineRule="auto"/>
        <w:jc w:val="both"/>
        <w:rPr>
          <w:sz w:val="24"/>
          <w:szCs w:val="24"/>
          <w:lang w:val="en-IN"/>
        </w:rPr>
      </w:pPr>
      <w:r w:rsidRPr="005631E0">
        <w:rPr>
          <w:sz w:val="24"/>
          <w:szCs w:val="24"/>
          <w:lang w:val="en-IN"/>
        </w:rPr>
        <w:t>The above images depict the Structure of the composite materials at 200x magnification done by using an Optical Microscope. This observation helps in the classification of the composites and also helps determining the surface structure of the composite material. By observing through the optical microscope, we can determine various surface features of the material and also check for defects. The above images are given for reference of the same.</w:t>
      </w:r>
    </w:p>
    <w:p w14:paraId="1B87B77B" w14:textId="77777777" w:rsidR="00E0741F" w:rsidRDefault="00E0741F" w:rsidP="00E0741F">
      <w:pPr>
        <w:widowControl/>
        <w:spacing w:line="240" w:lineRule="auto"/>
        <w:jc w:val="center"/>
        <w:rPr>
          <w:i/>
          <w:iCs/>
          <w:sz w:val="20"/>
          <w:szCs w:val="20"/>
          <w:lang w:val="en-IN"/>
        </w:rPr>
      </w:pPr>
    </w:p>
    <w:p w14:paraId="488E157E" w14:textId="7C0D5365" w:rsidR="005631E0" w:rsidRPr="000E18CD" w:rsidRDefault="000E18CD" w:rsidP="00D95139">
      <w:pPr>
        <w:pStyle w:val="Heading2"/>
        <w:ind w:left="0" w:firstLine="0"/>
        <w:rPr>
          <w:sz w:val="24"/>
          <w:szCs w:val="24"/>
          <w:lang w:val="en-IN"/>
        </w:rPr>
      </w:pPr>
      <w:bookmarkStart w:id="87" w:name="_6.3_Microstructural_analysis"/>
      <w:bookmarkStart w:id="88" w:name="_Toc134570799"/>
      <w:bookmarkEnd w:id="87"/>
      <w:r w:rsidRPr="000E18CD">
        <w:rPr>
          <w:sz w:val="24"/>
          <w:szCs w:val="24"/>
          <w:lang w:val="en-IN"/>
        </w:rPr>
        <w:t xml:space="preserve">6.3 </w:t>
      </w:r>
      <w:r w:rsidR="008910C1" w:rsidRPr="000E18CD">
        <w:rPr>
          <w:sz w:val="24"/>
          <w:szCs w:val="24"/>
          <w:lang w:val="en-IN"/>
        </w:rPr>
        <w:t>Microstructural</w:t>
      </w:r>
      <w:r w:rsidR="009453CB" w:rsidRPr="000E18CD">
        <w:rPr>
          <w:sz w:val="24"/>
          <w:szCs w:val="24"/>
          <w:lang w:val="en-IN"/>
        </w:rPr>
        <w:t xml:space="preserve"> </w:t>
      </w:r>
      <w:r w:rsidRPr="000E18CD">
        <w:rPr>
          <w:sz w:val="24"/>
          <w:szCs w:val="24"/>
          <w:lang w:val="en-IN"/>
        </w:rPr>
        <w:t xml:space="preserve">Analysis </w:t>
      </w:r>
      <w:r w:rsidR="009453CB" w:rsidRPr="000E18CD">
        <w:rPr>
          <w:sz w:val="24"/>
          <w:szCs w:val="24"/>
          <w:lang w:val="en-IN"/>
        </w:rPr>
        <w:t>Through Scanning Electron Microscopy</w:t>
      </w:r>
      <w:r w:rsidRPr="000E18CD">
        <w:rPr>
          <w:sz w:val="24"/>
          <w:szCs w:val="24"/>
          <w:lang w:val="en-IN"/>
        </w:rPr>
        <w:t>:</w:t>
      </w:r>
      <w:bookmarkEnd w:id="88"/>
    </w:p>
    <w:p w14:paraId="19E82D13" w14:textId="51FB9B4F" w:rsidR="00740C62" w:rsidRPr="00740C62" w:rsidRDefault="00740C62" w:rsidP="00740C62">
      <w:pPr>
        <w:widowControl/>
        <w:spacing w:line="276" w:lineRule="auto"/>
        <w:jc w:val="both"/>
        <w:rPr>
          <w:color w:val="000000"/>
          <w:sz w:val="24"/>
          <w:szCs w:val="24"/>
          <w:lang w:val="en-IN"/>
        </w:rPr>
      </w:pPr>
      <w:r w:rsidRPr="00740C62">
        <w:rPr>
          <w:color w:val="000000"/>
          <w:sz w:val="24"/>
          <w:szCs w:val="24"/>
          <w:lang w:val="en-IN"/>
        </w:rPr>
        <w:t xml:space="preserve">The Scanning </w:t>
      </w:r>
      <w:r w:rsidR="001B6859" w:rsidRPr="00740C62">
        <w:rPr>
          <w:color w:val="000000"/>
          <w:sz w:val="24"/>
          <w:szCs w:val="24"/>
          <w:lang w:val="en-IN"/>
        </w:rPr>
        <w:t>Electron</w:t>
      </w:r>
      <w:r w:rsidRPr="00740C62">
        <w:rPr>
          <w:color w:val="000000"/>
          <w:sz w:val="24"/>
          <w:szCs w:val="24"/>
          <w:lang w:val="en-IN"/>
        </w:rPr>
        <w:t xml:space="preserve"> Microscope (SEM) analysis has been performed on the composite material </w:t>
      </w:r>
      <w:r w:rsidR="001B6859" w:rsidRPr="00740C62">
        <w:rPr>
          <w:color w:val="000000"/>
          <w:sz w:val="24"/>
          <w:szCs w:val="24"/>
          <w:lang w:val="en-IN"/>
        </w:rPr>
        <w:t>in order</w:t>
      </w:r>
      <w:r w:rsidRPr="00740C62">
        <w:rPr>
          <w:color w:val="000000"/>
          <w:sz w:val="24"/>
          <w:szCs w:val="24"/>
          <w:lang w:val="en-IN"/>
        </w:rPr>
        <w:t xml:space="preserve"> to study and observe the microstructure of the pellets. This analysis gives us the microstructure of the pellets at the measure of microns that help in understanding the structures of the various materials present.</w:t>
      </w:r>
      <w:r w:rsidR="006E6EA4">
        <w:rPr>
          <w:color w:val="000000"/>
          <w:sz w:val="24"/>
          <w:szCs w:val="24"/>
          <w:lang w:val="en-IN"/>
        </w:rPr>
        <w:t xml:space="preserve"> This microstructure is attained due to the sintering process performed on the pellets for about 30 minutes at 300</w:t>
      </w:r>
      <w:r w:rsidR="006E6EA4" w:rsidRPr="006E6EA4">
        <w:rPr>
          <w:rFonts w:ascii="Arial" w:hAnsi="Arial" w:cs="Arial"/>
          <w:sz w:val="21"/>
          <w:szCs w:val="21"/>
        </w:rPr>
        <w:t>°</w:t>
      </w:r>
      <w:r w:rsidR="006E6EA4">
        <w:rPr>
          <w:sz w:val="24"/>
          <w:szCs w:val="24"/>
        </w:rPr>
        <w:t>c and 30 minutes at 850</w:t>
      </w:r>
      <w:r w:rsidR="006E6EA4" w:rsidRPr="006E6EA4">
        <w:rPr>
          <w:rFonts w:ascii="Arial" w:hAnsi="Arial" w:cs="Arial"/>
          <w:sz w:val="21"/>
          <w:szCs w:val="21"/>
        </w:rPr>
        <w:t>°</w:t>
      </w:r>
      <w:r w:rsidR="006E6EA4">
        <w:rPr>
          <w:sz w:val="24"/>
          <w:szCs w:val="24"/>
        </w:rPr>
        <w:t>c resulting in grain growth</w:t>
      </w:r>
      <w:r w:rsidR="006E6EA4">
        <w:rPr>
          <w:rFonts w:ascii="Arial" w:hAnsi="Arial" w:cs="Arial"/>
          <w:sz w:val="21"/>
          <w:szCs w:val="21"/>
        </w:rPr>
        <w:t xml:space="preserve">. </w:t>
      </w:r>
      <w:r w:rsidRPr="00740C62">
        <w:rPr>
          <w:color w:val="000000"/>
          <w:sz w:val="24"/>
          <w:szCs w:val="24"/>
          <w:lang w:val="en-IN"/>
        </w:rPr>
        <w:t>The following 4 samples have been analysed by SEM analysis:</w:t>
      </w:r>
    </w:p>
    <w:p w14:paraId="7B15E54D" w14:textId="77777777" w:rsidR="00740C62" w:rsidRPr="00740C62" w:rsidRDefault="00740C62" w:rsidP="00740C62">
      <w:pPr>
        <w:widowControl/>
        <w:spacing w:line="276" w:lineRule="auto"/>
        <w:jc w:val="both"/>
        <w:rPr>
          <w:color w:val="000000"/>
          <w:sz w:val="24"/>
          <w:szCs w:val="24"/>
          <w:lang w:val="en-IN"/>
        </w:rPr>
      </w:pPr>
      <w:r w:rsidRPr="00740C62">
        <w:rPr>
          <w:color w:val="000000"/>
          <w:sz w:val="24"/>
          <w:szCs w:val="24"/>
          <w:lang w:val="en-IN"/>
        </w:rPr>
        <w:t>a) Base - 100% Borosilicate</w:t>
      </w:r>
    </w:p>
    <w:p w14:paraId="120AAC0B" w14:textId="77777777" w:rsidR="00740C62" w:rsidRPr="00740C62" w:rsidRDefault="00740C62" w:rsidP="00740C62">
      <w:pPr>
        <w:widowControl/>
        <w:spacing w:line="276" w:lineRule="auto"/>
        <w:jc w:val="both"/>
        <w:rPr>
          <w:color w:val="000000"/>
          <w:sz w:val="24"/>
          <w:szCs w:val="24"/>
          <w:lang w:val="en-IN"/>
        </w:rPr>
      </w:pPr>
      <w:r w:rsidRPr="00740C62">
        <w:rPr>
          <w:color w:val="000000"/>
          <w:sz w:val="24"/>
          <w:szCs w:val="24"/>
          <w:lang w:val="en-IN"/>
        </w:rPr>
        <w:t>b) 80% BS + 20% Al2O3</w:t>
      </w:r>
    </w:p>
    <w:p w14:paraId="3E76D938" w14:textId="77777777" w:rsidR="00740C62" w:rsidRPr="00740C62" w:rsidRDefault="00740C62" w:rsidP="00740C62">
      <w:pPr>
        <w:widowControl/>
        <w:spacing w:line="276" w:lineRule="auto"/>
        <w:jc w:val="both"/>
        <w:rPr>
          <w:color w:val="000000"/>
          <w:sz w:val="24"/>
          <w:szCs w:val="24"/>
          <w:lang w:val="en-IN"/>
        </w:rPr>
      </w:pPr>
      <w:r w:rsidRPr="00740C62">
        <w:rPr>
          <w:color w:val="000000"/>
          <w:sz w:val="24"/>
          <w:szCs w:val="24"/>
          <w:lang w:val="en-IN"/>
        </w:rPr>
        <w:t>c) 80% BS + 20% Cu2O</w:t>
      </w:r>
    </w:p>
    <w:p w14:paraId="12578DA0" w14:textId="5813B3F3" w:rsidR="00740C62" w:rsidRDefault="00740C62" w:rsidP="00740C62">
      <w:pPr>
        <w:widowControl/>
        <w:spacing w:line="276" w:lineRule="auto"/>
        <w:jc w:val="both"/>
        <w:rPr>
          <w:color w:val="000000"/>
          <w:sz w:val="24"/>
          <w:szCs w:val="24"/>
          <w:lang w:val="en-IN"/>
        </w:rPr>
      </w:pPr>
      <w:r w:rsidRPr="00740C62">
        <w:rPr>
          <w:color w:val="000000"/>
          <w:sz w:val="24"/>
          <w:szCs w:val="24"/>
          <w:lang w:val="en-IN"/>
        </w:rPr>
        <w:t>d) 80% BS + 10% Al2O3 + 10% Cu2O</w:t>
      </w:r>
    </w:p>
    <w:p w14:paraId="2D3490A3" w14:textId="77777777" w:rsidR="0068471B" w:rsidRDefault="0068471B" w:rsidP="00740C62">
      <w:pPr>
        <w:widowControl/>
        <w:spacing w:line="276" w:lineRule="auto"/>
        <w:jc w:val="both"/>
        <w:rPr>
          <w:color w:val="000000"/>
          <w:sz w:val="24"/>
          <w:szCs w:val="24"/>
          <w:lang w:val="en-IN"/>
        </w:rPr>
      </w:pPr>
    </w:p>
    <w:p w14:paraId="4B894632" w14:textId="77777777" w:rsidR="0068471B" w:rsidRDefault="0068471B" w:rsidP="00740C62">
      <w:pPr>
        <w:widowControl/>
        <w:spacing w:line="276" w:lineRule="auto"/>
        <w:jc w:val="both"/>
        <w:rPr>
          <w:color w:val="000000"/>
          <w:sz w:val="24"/>
          <w:szCs w:val="24"/>
          <w:lang w:val="en-IN"/>
        </w:rPr>
      </w:pPr>
    </w:p>
    <w:p w14:paraId="57C3285D" w14:textId="5E273805" w:rsidR="0068471B" w:rsidRDefault="0068471B" w:rsidP="00740C62">
      <w:pPr>
        <w:widowControl/>
        <w:spacing w:line="276" w:lineRule="auto"/>
        <w:jc w:val="both"/>
        <w:rPr>
          <w:color w:val="000000"/>
          <w:sz w:val="24"/>
          <w:szCs w:val="24"/>
          <w:lang w:val="en-IN"/>
        </w:rPr>
      </w:pPr>
      <w:r>
        <w:rPr>
          <w:noProof/>
          <w:color w:val="000000"/>
          <w:sz w:val="24"/>
          <w:szCs w:val="24"/>
          <w:lang w:val="en-IN"/>
        </w:rPr>
        <w:drawing>
          <wp:inline distT="0" distB="0" distL="0" distR="0" wp14:anchorId="219D0B5C" wp14:editId="26559251">
            <wp:extent cx="4800184" cy="3600000"/>
            <wp:effectExtent l="0" t="0" r="0" b="0"/>
            <wp:docPr id="11785701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70130" name="Picture 117857013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00184" cy="3600000"/>
                    </a:xfrm>
                    <a:prstGeom prst="rect">
                      <a:avLst/>
                    </a:prstGeom>
                  </pic:spPr>
                </pic:pic>
              </a:graphicData>
            </a:graphic>
          </wp:inline>
        </w:drawing>
      </w:r>
    </w:p>
    <w:p w14:paraId="23594DAE" w14:textId="03C42261" w:rsidR="0068471B" w:rsidRDefault="00E47A79" w:rsidP="007C66E7">
      <w:pPr>
        <w:pStyle w:val="Caption"/>
      </w:pPr>
      <w:bookmarkStart w:id="89" w:name="_Toc134612585"/>
      <w:r>
        <w:t>Figure</w:t>
      </w:r>
      <w:r w:rsidR="0068471B">
        <w:t xml:space="preserve"> 6.10:</w:t>
      </w:r>
      <w:r w:rsidR="0068471B" w:rsidRPr="00E0741F">
        <w:t xml:space="preserve"> </w:t>
      </w:r>
      <w:r w:rsidR="0068471B">
        <w:t xml:space="preserve">SEM image of </w:t>
      </w:r>
      <w:r w:rsidR="006E6EA4">
        <w:t>Borosilicate (</w:t>
      </w:r>
      <w:r w:rsidR="0068471B">
        <w:t>100%)</w:t>
      </w:r>
      <w:bookmarkEnd w:id="89"/>
    </w:p>
    <w:p w14:paraId="5BAFD903" w14:textId="77777777" w:rsidR="0068471B" w:rsidRDefault="0068471B" w:rsidP="00740C62">
      <w:pPr>
        <w:widowControl/>
        <w:spacing w:line="276" w:lineRule="auto"/>
        <w:jc w:val="both"/>
        <w:rPr>
          <w:color w:val="000000"/>
          <w:sz w:val="24"/>
          <w:szCs w:val="24"/>
          <w:lang w:val="en-IN"/>
        </w:rPr>
      </w:pPr>
    </w:p>
    <w:p w14:paraId="5BBDE987" w14:textId="1FB4CAD1" w:rsidR="00740C62" w:rsidRDefault="00740C62" w:rsidP="00740C62">
      <w:pPr>
        <w:widowControl/>
        <w:spacing w:line="276" w:lineRule="auto"/>
        <w:jc w:val="both"/>
        <w:rPr>
          <w:b/>
          <w:bCs/>
          <w:color w:val="000000"/>
          <w:sz w:val="28"/>
          <w:szCs w:val="28"/>
          <w:lang w:val="en-IN"/>
        </w:rPr>
      </w:pPr>
      <w:r>
        <w:rPr>
          <w:b/>
          <w:bCs/>
          <w:noProof/>
          <w:color w:val="000000"/>
          <w:sz w:val="28"/>
          <w:szCs w:val="28"/>
          <w:lang w:val="en-IN"/>
        </w:rPr>
        <w:lastRenderedPageBreak/>
        <w:drawing>
          <wp:inline distT="0" distB="0" distL="0" distR="0" wp14:anchorId="72449DE7" wp14:editId="5A72BA70">
            <wp:extent cx="4800184" cy="3600000"/>
            <wp:effectExtent l="0" t="0" r="0" b="0"/>
            <wp:docPr id="1061559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9107" name="Picture 106155910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00184" cy="3600000"/>
                    </a:xfrm>
                    <a:prstGeom prst="rect">
                      <a:avLst/>
                    </a:prstGeom>
                  </pic:spPr>
                </pic:pic>
              </a:graphicData>
            </a:graphic>
          </wp:inline>
        </w:drawing>
      </w:r>
      <w:r>
        <w:rPr>
          <w:b/>
          <w:bCs/>
          <w:color w:val="000000"/>
          <w:sz w:val="28"/>
          <w:szCs w:val="28"/>
          <w:lang w:val="en-IN"/>
        </w:rPr>
        <w:t xml:space="preserve"> </w:t>
      </w:r>
    </w:p>
    <w:p w14:paraId="24BCE08C" w14:textId="556FD15A" w:rsidR="00740C62" w:rsidRDefault="00E47A79" w:rsidP="0068471B">
      <w:pPr>
        <w:widowControl/>
        <w:spacing w:line="240" w:lineRule="auto"/>
        <w:jc w:val="center"/>
        <w:rPr>
          <w:i/>
          <w:iCs/>
          <w:sz w:val="20"/>
          <w:szCs w:val="20"/>
          <w:lang w:val="en-IN"/>
        </w:rPr>
      </w:pPr>
      <w:r>
        <w:rPr>
          <w:i/>
          <w:iCs/>
          <w:sz w:val="20"/>
          <w:szCs w:val="20"/>
          <w:lang w:val="en-IN"/>
        </w:rPr>
        <w:t>Figure</w:t>
      </w:r>
      <w:r w:rsidR="0068471B">
        <w:rPr>
          <w:i/>
          <w:iCs/>
          <w:sz w:val="20"/>
          <w:szCs w:val="20"/>
          <w:lang w:val="en-IN"/>
        </w:rPr>
        <w:t xml:space="preserve"> 6.11</w:t>
      </w:r>
      <w:r w:rsidR="008910C1">
        <w:rPr>
          <w:i/>
          <w:iCs/>
          <w:sz w:val="20"/>
          <w:szCs w:val="20"/>
          <w:lang w:val="en-IN"/>
        </w:rPr>
        <w:t>:</w:t>
      </w:r>
      <w:r w:rsidR="008910C1" w:rsidRPr="00E0741F">
        <w:rPr>
          <w:i/>
          <w:iCs/>
          <w:sz w:val="20"/>
          <w:szCs w:val="20"/>
          <w:lang w:val="en-IN"/>
        </w:rPr>
        <w:t xml:space="preserve"> </w:t>
      </w:r>
      <w:r w:rsidR="008910C1">
        <w:rPr>
          <w:i/>
          <w:iCs/>
          <w:sz w:val="20"/>
          <w:szCs w:val="20"/>
          <w:lang w:val="en-IN"/>
        </w:rPr>
        <w:t xml:space="preserve">SEM image of </w:t>
      </w:r>
      <w:r w:rsidR="006E6EA4">
        <w:rPr>
          <w:i/>
          <w:iCs/>
          <w:sz w:val="20"/>
          <w:szCs w:val="20"/>
          <w:lang w:val="en-IN"/>
        </w:rPr>
        <w:t>Borosilicate (</w:t>
      </w:r>
      <w:r w:rsidR="008910C1">
        <w:rPr>
          <w:i/>
          <w:iCs/>
          <w:sz w:val="20"/>
          <w:szCs w:val="20"/>
          <w:lang w:val="en-IN"/>
        </w:rPr>
        <w:t>80%)+ Alumina(20%)</w:t>
      </w:r>
    </w:p>
    <w:p w14:paraId="55A763B9" w14:textId="77777777" w:rsidR="0068471B" w:rsidRDefault="0068471B" w:rsidP="0068471B">
      <w:pPr>
        <w:widowControl/>
        <w:spacing w:line="240" w:lineRule="auto"/>
        <w:jc w:val="center"/>
        <w:rPr>
          <w:i/>
          <w:iCs/>
          <w:sz w:val="20"/>
          <w:szCs w:val="20"/>
          <w:lang w:val="en-IN"/>
        </w:rPr>
      </w:pPr>
    </w:p>
    <w:p w14:paraId="32410797" w14:textId="77777777" w:rsidR="0068471B" w:rsidRPr="0068471B" w:rsidRDefault="0068471B" w:rsidP="0068471B">
      <w:pPr>
        <w:widowControl/>
        <w:spacing w:line="240" w:lineRule="auto"/>
        <w:jc w:val="center"/>
        <w:rPr>
          <w:i/>
          <w:iCs/>
          <w:sz w:val="20"/>
          <w:szCs w:val="20"/>
          <w:lang w:val="en-IN"/>
        </w:rPr>
      </w:pPr>
    </w:p>
    <w:p w14:paraId="576E255A" w14:textId="4D37F0CD" w:rsidR="009453CB" w:rsidRDefault="009453CB" w:rsidP="005631E0">
      <w:pPr>
        <w:widowControl/>
        <w:spacing w:line="240" w:lineRule="auto"/>
        <w:rPr>
          <w:b/>
          <w:bCs/>
          <w:color w:val="000000"/>
          <w:sz w:val="32"/>
          <w:szCs w:val="32"/>
          <w:lang w:val="en-IN"/>
        </w:rPr>
      </w:pPr>
      <w:r>
        <w:rPr>
          <w:b/>
          <w:bCs/>
          <w:noProof/>
          <w:color w:val="000000"/>
          <w:sz w:val="32"/>
          <w:szCs w:val="32"/>
          <w:lang w:val="en-IN"/>
        </w:rPr>
        <w:drawing>
          <wp:inline distT="0" distB="0" distL="0" distR="0" wp14:anchorId="761DD26B" wp14:editId="41460CB1">
            <wp:extent cx="4800184" cy="3600000"/>
            <wp:effectExtent l="0" t="0" r="0" b="0"/>
            <wp:docPr id="1126356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56267" name="Picture 112635626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00184" cy="3600000"/>
                    </a:xfrm>
                    <a:prstGeom prst="rect">
                      <a:avLst/>
                    </a:prstGeom>
                  </pic:spPr>
                </pic:pic>
              </a:graphicData>
            </a:graphic>
          </wp:inline>
        </w:drawing>
      </w:r>
    </w:p>
    <w:p w14:paraId="730876C3" w14:textId="22242529" w:rsidR="0068471B" w:rsidRDefault="00E47A79" w:rsidP="007C66E7">
      <w:pPr>
        <w:pStyle w:val="Caption"/>
      </w:pPr>
      <w:bookmarkStart w:id="90" w:name="_Toc134612586"/>
      <w:r>
        <w:t>Figure</w:t>
      </w:r>
      <w:r w:rsidR="0068471B">
        <w:t xml:space="preserve"> 6.12</w:t>
      </w:r>
      <w:r w:rsidR="009453CB">
        <w:t xml:space="preserve">: SEM image of </w:t>
      </w:r>
      <w:r w:rsidR="001B6859">
        <w:t>Borosilicate (</w:t>
      </w:r>
      <w:r w:rsidR="009453CB">
        <w:t>80</w:t>
      </w:r>
      <w:r w:rsidR="006E6EA4">
        <w:t>%) +</w:t>
      </w:r>
      <w:r w:rsidR="009453CB">
        <w:t xml:space="preserve"> Copper oxide(20%)</w:t>
      </w:r>
      <w:bookmarkEnd w:id="90"/>
    </w:p>
    <w:p w14:paraId="5548193A" w14:textId="77777777" w:rsidR="0068471B" w:rsidRPr="0068471B" w:rsidRDefault="0068471B" w:rsidP="0068471B">
      <w:pPr>
        <w:widowControl/>
        <w:spacing w:line="240" w:lineRule="auto"/>
        <w:jc w:val="center"/>
        <w:rPr>
          <w:i/>
          <w:iCs/>
          <w:color w:val="000000"/>
          <w:sz w:val="20"/>
          <w:szCs w:val="20"/>
          <w:lang w:val="en-IN"/>
        </w:rPr>
      </w:pPr>
    </w:p>
    <w:p w14:paraId="0BE73588" w14:textId="72976CC3" w:rsidR="008910C1" w:rsidRDefault="008910C1" w:rsidP="009453CB">
      <w:pPr>
        <w:widowControl/>
        <w:spacing w:line="240" w:lineRule="auto"/>
        <w:jc w:val="both"/>
        <w:rPr>
          <w:color w:val="000000"/>
          <w:sz w:val="24"/>
          <w:szCs w:val="24"/>
          <w:lang w:val="en-IN"/>
        </w:rPr>
      </w:pPr>
      <w:r>
        <w:rPr>
          <w:noProof/>
          <w:color w:val="000000"/>
          <w:sz w:val="24"/>
          <w:szCs w:val="24"/>
          <w:lang w:val="en-IN"/>
        </w:rPr>
        <w:drawing>
          <wp:inline distT="0" distB="0" distL="0" distR="0" wp14:anchorId="36346695" wp14:editId="6283A1FB">
            <wp:extent cx="4800184" cy="3600000"/>
            <wp:effectExtent l="0" t="0" r="0" b="0"/>
            <wp:docPr id="1171205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39" name="Picture 11712053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00184" cy="3600000"/>
                    </a:xfrm>
                    <a:prstGeom prst="rect">
                      <a:avLst/>
                    </a:prstGeom>
                  </pic:spPr>
                </pic:pic>
              </a:graphicData>
            </a:graphic>
          </wp:inline>
        </w:drawing>
      </w:r>
    </w:p>
    <w:p w14:paraId="70153374" w14:textId="0CBAFBF0" w:rsidR="008910C1" w:rsidRDefault="00E47A79" w:rsidP="007C66E7">
      <w:pPr>
        <w:pStyle w:val="Caption"/>
        <w:jc w:val="left"/>
      </w:pPr>
      <w:bookmarkStart w:id="91" w:name="_Toc134612587"/>
      <w:r>
        <w:t>Figure</w:t>
      </w:r>
      <w:r w:rsidR="0068471B">
        <w:t xml:space="preserve"> 6.13</w:t>
      </w:r>
      <w:r w:rsidR="008910C1">
        <w:t>: SEM image of Borosilicate(80</w:t>
      </w:r>
      <w:r w:rsidR="006E6EA4">
        <w:t>%) +</w:t>
      </w:r>
      <w:r w:rsidR="008910C1">
        <w:t>Alumina(10%)+ Copper oxide(10%)</w:t>
      </w:r>
      <w:bookmarkEnd w:id="91"/>
    </w:p>
    <w:p w14:paraId="74B3865B" w14:textId="77777777" w:rsidR="0068471B" w:rsidRDefault="0068471B" w:rsidP="008910C1">
      <w:pPr>
        <w:widowControl/>
        <w:spacing w:line="240" w:lineRule="auto"/>
        <w:jc w:val="center"/>
        <w:rPr>
          <w:i/>
          <w:iCs/>
          <w:sz w:val="20"/>
          <w:szCs w:val="20"/>
          <w:lang w:val="en-IN"/>
        </w:rPr>
      </w:pPr>
    </w:p>
    <w:p w14:paraId="76D8A3EA" w14:textId="134DE137" w:rsidR="008910C1" w:rsidRDefault="0068471B" w:rsidP="009453CB">
      <w:pPr>
        <w:widowControl/>
        <w:spacing w:line="240" w:lineRule="auto"/>
        <w:jc w:val="both"/>
        <w:rPr>
          <w:color w:val="000000"/>
          <w:sz w:val="24"/>
          <w:szCs w:val="24"/>
          <w:lang w:val="en-IN"/>
        </w:rPr>
      </w:pPr>
      <w:r w:rsidRPr="0068471B">
        <w:rPr>
          <w:color w:val="000000"/>
          <w:sz w:val="24"/>
          <w:szCs w:val="24"/>
          <w:lang w:val="en-IN"/>
        </w:rPr>
        <w:t xml:space="preserve">from the </w:t>
      </w:r>
      <w:r w:rsidR="00E47A79">
        <w:rPr>
          <w:color w:val="000000"/>
          <w:sz w:val="24"/>
          <w:szCs w:val="24"/>
          <w:lang w:val="en-IN"/>
        </w:rPr>
        <w:t>Figure</w:t>
      </w:r>
      <w:r w:rsidR="00503DF8">
        <w:rPr>
          <w:color w:val="000000"/>
          <w:sz w:val="24"/>
          <w:szCs w:val="24"/>
          <w:lang w:val="en-IN"/>
        </w:rPr>
        <w:t xml:space="preserve"> 6.10</w:t>
      </w:r>
      <w:r w:rsidRPr="0068471B">
        <w:rPr>
          <w:color w:val="000000"/>
          <w:sz w:val="24"/>
          <w:szCs w:val="24"/>
          <w:lang w:val="en-IN"/>
        </w:rPr>
        <w:t xml:space="preserve"> we could easily see the smooth formation of the glass in the </w:t>
      </w:r>
      <w:r w:rsidR="00D823B5" w:rsidRPr="0068471B">
        <w:rPr>
          <w:color w:val="000000"/>
          <w:sz w:val="24"/>
          <w:szCs w:val="24"/>
          <w:lang w:val="en-IN"/>
        </w:rPr>
        <w:t>image. this</w:t>
      </w:r>
      <w:r w:rsidRPr="0068471B">
        <w:rPr>
          <w:color w:val="000000"/>
          <w:sz w:val="24"/>
          <w:szCs w:val="24"/>
          <w:lang w:val="en-IN"/>
        </w:rPr>
        <w:t xml:space="preserve"> </w:t>
      </w:r>
      <w:r w:rsidR="00D823B5">
        <w:rPr>
          <w:color w:val="000000"/>
          <w:sz w:val="24"/>
          <w:szCs w:val="24"/>
          <w:lang w:val="en-IN"/>
        </w:rPr>
        <w:t>Figure</w:t>
      </w:r>
      <w:r w:rsidRPr="0068471B">
        <w:rPr>
          <w:color w:val="000000"/>
          <w:sz w:val="24"/>
          <w:szCs w:val="24"/>
          <w:lang w:val="en-IN"/>
        </w:rPr>
        <w:t xml:space="preserve"> </w:t>
      </w:r>
      <w:r>
        <w:rPr>
          <w:color w:val="000000"/>
          <w:sz w:val="24"/>
          <w:szCs w:val="24"/>
          <w:lang w:val="en-IN"/>
        </w:rPr>
        <w:t xml:space="preserve">6.10 </w:t>
      </w:r>
      <w:r w:rsidRPr="0068471B">
        <w:rPr>
          <w:color w:val="000000"/>
          <w:sz w:val="24"/>
          <w:szCs w:val="24"/>
          <w:lang w:val="en-IN"/>
        </w:rPr>
        <w:t>is 100% borosilicate and consists of complete glass molecules</w:t>
      </w:r>
    </w:p>
    <w:p w14:paraId="04963811" w14:textId="1C111E8E" w:rsidR="0068471B" w:rsidRDefault="0068471B" w:rsidP="009453CB">
      <w:pPr>
        <w:widowControl/>
        <w:spacing w:line="240" w:lineRule="auto"/>
        <w:jc w:val="both"/>
        <w:rPr>
          <w:color w:val="000000"/>
          <w:sz w:val="24"/>
          <w:szCs w:val="24"/>
          <w:lang w:val="en-IN"/>
        </w:rPr>
      </w:pPr>
      <w:r>
        <w:rPr>
          <w:color w:val="000000"/>
          <w:sz w:val="24"/>
          <w:szCs w:val="24"/>
          <w:lang w:val="en-IN"/>
        </w:rPr>
        <w:t>N</w:t>
      </w:r>
      <w:r w:rsidRPr="0068471B">
        <w:rPr>
          <w:color w:val="000000"/>
          <w:sz w:val="24"/>
          <w:szCs w:val="24"/>
          <w:lang w:val="en-IN"/>
        </w:rPr>
        <w:t xml:space="preserve">ext </w:t>
      </w:r>
      <w:r w:rsidR="00E47A79" w:rsidRPr="006E6EA4">
        <w:rPr>
          <w:color w:val="000000"/>
          <w:sz w:val="24"/>
          <w:szCs w:val="24"/>
          <w:lang w:val="en-IN"/>
        </w:rPr>
        <w:t>Fig</w:t>
      </w:r>
      <w:r w:rsidRPr="006E6EA4">
        <w:rPr>
          <w:color w:val="000000"/>
          <w:sz w:val="24"/>
          <w:szCs w:val="24"/>
          <w:lang w:val="en-IN"/>
        </w:rPr>
        <w:t xml:space="preserve"> 6.11</w:t>
      </w:r>
      <w:r w:rsidRPr="0068471B">
        <w:rPr>
          <w:color w:val="000000"/>
          <w:sz w:val="24"/>
          <w:szCs w:val="24"/>
          <w:lang w:val="en-IN"/>
        </w:rPr>
        <w:t xml:space="preserve"> </w:t>
      </w:r>
      <w:r>
        <w:rPr>
          <w:color w:val="000000"/>
          <w:sz w:val="24"/>
          <w:szCs w:val="24"/>
          <w:lang w:val="en-IN"/>
        </w:rPr>
        <w:t>is</w:t>
      </w:r>
      <w:r w:rsidRPr="0068471B">
        <w:rPr>
          <w:color w:val="000000"/>
          <w:sz w:val="24"/>
          <w:szCs w:val="24"/>
          <w:lang w:val="en-IN"/>
        </w:rPr>
        <w:t xml:space="preserve"> the sample is the mixture of borosilicate of 80 </w:t>
      </w:r>
      <w:proofErr w:type="spellStart"/>
      <w:r w:rsidRPr="0068471B">
        <w:rPr>
          <w:color w:val="000000"/>
          <w:sz w:val="24"/>
          <w:szCs w:val="24"/>
          <w:lang w:val="en-IN"/>
        </w:rPr>
        <w:t>wt</w:t>
      </w:r>
      <w:proofErr w:type="spellEnd"/>
      <w:r w:rsidRPr="0068471B">
        <w:rPr>
          <w:color w:val="000000"/>
          <w:sz w:val="24"/>
          <w:szCs w:val="24"/>
          <w:lang w:val="en-IN"/>
        </w:rPr>
        <w:t>%</w:t>
      </w:r>
      <w:r>
        <w:rPr>
          <w:color w:val="000000"/>
          <w:sz w:val="24"/>
          <w:szCs w:val="24"/>
          <w:lang w:val="en-IN"/>
        </w:rPr>
        <w:t xml:space="preserve"> </w:t>
      </w:r>
      <w:r w:rsidRPr="0068471B">
        <w:rPr>
          <w:color w:val="000000"/>
          <w:sz w:val="24"/>
          <w:szCs w:val="24"/>
          <w:lang w:val="en-IN"/>
        </w:rPr>
        <w:t xml:space="preserve">and alumina 20 </w:t>
      </w:r>
      <w:proofErr w:type="spellStart"/>
      <w:r w:rsidRPr="0068471B">
        <w:rPr>
          <w:color w:val="000000"/>
          <w:sz w:val="24"/>
          <w:szCs w:val="24"/>
          <w:lang w:val="en-IN"/>
        </w:rPr>
        <w:t>wt</w:t>
      </w:r>
      <w:proofErr w:type="spellEnd"/>
      <w:r w:rsidR="006E6EA4" w:rsidRPr="0068471B">
        <w:rPr>
          <w:color w:val="000000"/>
          <w:sz w:val="24"/>
          <w:szCs w:val="24"/>
          <w:lang w:val="en-IN"/>
        </w:rPr>
        <w:t>%, it</w:t>
      </w:r>
      <w:r w:rsidRPr="0068471B">
        <w:rPr>
          <w:color w:val="000000"/>
          <w:sz w:val="24"/>
          <w:szCs w:val="24"/>
          <w:lang w:val="en-IN"/>
        </w:rPr>
        <w:t xml:space="preserve"> is showing the traces of glass shards as the long smooth structures as the aluminium provided the extra heat and even glass and the small enclosed molecules are the alumina which provide the rigidity to the composite</w:t>
      </w:r>
    </w:p>
    <w:p w14:paraId="1A2ACCD2" w14:textId="7B7B13BF" w:rsidR="0068471B" w:rsidRDefault="0068471B" w:rsidP="009453CB">
      <w:pPr>
        <w:widowControl/>
        <w:spacing w:line="240" w:lineRule="auto"/>
        <w:jc w:val="both"/>
        <w:rPr>
          <w:color w:val="000000"/>
          <w:sz w:val="24"/>
          <w:szCs w:val="24"/>
          <w:lang w:val="en-IN"/>
        </w:rPr>
      </w:pPr>
      <w:r w:rsidRPr="0068471B">
        <w:rPr>
          <w:color w:val="000000"/>
          <w:sz w:val="24"/>
          <w:szCs w:val="24"/>
          <w:lang w:val="en-IN"/>
        </w:rPr>
        <w:t xml:space="preserve">Here in </w:t>
      </w:r>
      <w:r w:rsidR="00E47A79">
        <w:rPr>
          <w:color w:val="000000"/>
          <w:sz w:val="24"/>
          <w:szCs w:val="24"/>
          <w:lang w:val="en-IN"/>
        </w:rPr>
        <w:t>Figure</w:t>
      </w:r>
      <w:r w:rsidR="00503DF8">
        <w:rPr>
          <w:color w:val="000000"/>
          <w:sz w:val="24"/>
          <w:szCs w:val="24"/>
          <w:lang w:val="en-IN"/>
        </w:rPr>
        <w:t xml:space="preserve"> 6.12</w:t>
      </w:r>
      <w:r w:rsidRPr="0068471B">
        <w:rPr>
          <w:color w:val="000000"/>
          <w:sz w:val="24"/>
          <w:szCs w:val="24"/>
          <w:lang w:val="en-IN"/>
        </w:rPr>
        <w:t xml:space="preserve"> SEM Analysis of the composites shows us the formation of the glass for the borosilicate, the glass formed around 20um diameter rods likes structure and small diminishing particles are nanoparticles of copper oxide</w:t>
      </w:r>
    </w:p>
    <w:p w14:paraId="37D3BB21" w14:textId="26652B15" w:rsidR="00503DF8" w:rsidRDefault="00503DF8" w:rsidP="009453CB">
      <w:pPr>
        <w:widowControl/>
        <w:spacing w:line="240" w:lineRule="auto"/>
        <w:jc w:val="both"/>
        <w:rPr>
          <w:color w:val="000000"/>
          <w:sz w:val="24"/>
          <w:szCs w:val="24"/>
          <w:lang w:val="en-IN"/>
        </w:rPr>
      </w:pPr>
      <w:r w:rsidRPr="00503DF8">
        <w:rPr>
          <w:color w:val="000000"/>
          <w:sz w:val="24"/>
          <w:szCs w:val="24"/>
          <w:lang w:val="en-IN"/>
        </w:rPr>
        <w:t>The next fig</w:t>
      </w:r>
      <w:r>
        <w:rPr>
          <w:color w:val="000000"/>
          <w:sz w:val="24"/>
          <w:szCs w:val="24"/>
          <w:lang w:val="en-IN"/>
        </w:rPr>
        <w:t xml:space="preserve"> 6.13</w:t>
      </w:r>
      <w:r w:rsidRPr="00503DF8">
        <w:rPr>
          <w:color w:val="000000"/>
          <w:sz w:val="24"/>
          <w:szCs w:val="24"/>
          <w:lang w:val="en-IN"/>
        </w:rPr>
        <w:t xml:space="preserve"> is the whole composite consisting all three materials as borosilicate 80 </w:t>
      </w:r>
      <w:proofErr w:type="spellStart"/>
      <w:r w:rsidRPr="00503DF8">
        <w:rPr>
          <w:color w:val="000000"/>
          <w:sz w:val="24"/>
          <w:szCs w:val="24"/>
          <w:lang w:val="en-IN"/>
        </w:rPr>
        <w:t>wt</w:t>
      </w:r>
      <w:proofErr w:type="spellEnd"/>
      <w:r w:rsidRPr="00503DF8">
        <w:rPr>
          <w:color w:val="000000"/>
          <w:sz w:val="24"/>
          <w:szCs w:val="24"/>
          <w:lang w:val="en-IN"/>
        </w:rPr>
        <w:t>%, alumina 10wt% and copper oxide 10wt%, these composite displays the structure of all three materials with its collective strengths. the long shards are the glass (borosilicate) which is clearly most of the composite and the very tiny spheres collectively stacked are the copper oxide and the blocks of little shiny texture and visibility are the alumina</w:t>
      </w:r>
    </w:p>
    <w:p w14:paraId="6BB517A8" w14:textId="77777777" w:rsidR="00E0741F" w:rsidRPr="005631E0" w:rsidRDefault="00E0741F" w:rsidP="005631E0">
      <w:pPr>
        <w:widowControl/>
        <w:spacing w:line="240" w:lineRule="auto"/>
        <w:rPr>
          <w:sz w:val="24"/>
          <w:szCs w:val="24"/>
          <w:lang w:val="en-IN"/>
        </w:rPr>
      </w:pPr>
    </w:p>
    <w:p w14:paraId="50C78AF4" w14:textId="77777777" w:rsidR="00E0741F" w:rsidRDefault="00E0741F" w:rsidP="00E0741F">
      <w:pPr>
        <w:widowControl/>
        <w:spacing w:line="240" w:lineRule="auto"/>
        <w:jc w:val="center"/>
        <w:rPr>
          <w:i/>
          <w:iCs/>
          <w:sz w:val="20"/>
          <w:szCs w:val="20"/>
          <w:lang w:val="en-IN"/>
        </w:rPr>
      </w:pPr>
    </w:p>
    <w:p w14:paraId="2E6E6BD3" w14:textId="127DE29E" w:rsidR="00E0741F" w:rsidRPr="00E0741F" w:rsidRDefault="00E0741F" w:rsidP="00E0741F">
      <w:pPr>
        <w:widowControl/>
        <w:spacing w:line="240" w:lineRule="auto"/>
        <w:jc w:val="center"/>
        <w:rPr>
          <w:i/>
          <w:iCs/>
          <w:sz w:val="20"/>
          <w:szCs w:val="20"/>
          <w:lang w:val="en-IN"/>
        </w:rPr>
      </w:pPr>
    </w:p>
    <w:p w14:paraId="620662A3" w14:textId="77777777" w:rsidR="00503DF8" w:rsidRDefault="00503DF8">
      <w:pPr>
        <w:tabs>
          <w:tab w:val="left" w:pos="1201"/>
        </w:tabs>
      </w:pPr>
    </w:p>
    <w:p w14:paraId="0B4C40AD" w14:textId="77777777" w:rsidR="00503DF8" w:rsidRDefault="00503DF8">
      <w:pPr>
        <w:tabs>
          <w:tab w:val="left" w:pos="1201"/>
        </w:tabs>
      </w:pPr>
    </w:p>
    <w:p w14:paraId="460342F8" w14:textId="1937CF81" w:rsidR="00B1741F" w:rsidRDefault="00B1741F">
      <w:pPr>
        <w:pStyle w:val="Heading1"/>
        <w:tabs>
          <w:tab w:val="left" w:pos="1201"/>
        </w:tabs>
      </w:pPr>
      <w:bookmarkStart w:id="92" w:name="_Toc134570800"/>
      <w:r>
        <w:t>CHAPTER- 7</w:t>
      </w:r>
      <w:bookmarkEnd w:id="92"/>
    </w:p>
    <w:p w14:paraId="2E90F562" w14:textId="1E7D19BB" w:rsidR="00B1741F" w:rsidRPr="000E18CD" w:rsidRDefault="000E18CD" w:rsidP="00B1741F">
      <w:pPr>
        <w:pStyle w:val="Heading1"/>
        <w:tabs>
          <w:tab w:val="left" w:pos="1201"/>
        </w:tabs>
        <w:ind w:left="0"/>
        <w:jc w:val="left"/>
        <w:rPr>
          <w:sz w:val="24"/>
          <w:szCs w:val="24"/>
        </w:rPr>
      </w:pPr>
      <w:bookmarkStart w:id="93" w:name="_Toc134570801"/>
      <w:r w:rsidRPr="000E18CD">
        <w:rPr>
          <w:sz w:val="24"/>
          <w:szCs w:val="24"/>
        </w:rPr>
        <w:t>7.1 Conclusions:</w:t>
      </w:r>
      <w:bookmarkEnd w:id="93"/>
      <w:r w:rsidRPr="000E18CD">
        <w:rPr>
          <w:sz w:val="24"/>
          <w:szCs w:val="24"/>
        </w:rPr>
        <w:t xml:space="preserve"> </w:t>
      </w:r>
    </w:p>
    <w:p w14:paraId="512F2F06" w14:textId="5518C789" w:rsidR="0000788D" w:rsidRDefault="001A335F" w:rsidP="00B1741F">
      <w:pPr>
        <w:tabs>
          <w:tab w:val="left" w:pos="1201"/>
        </w:tabs>
        <w:jc w:val="both"/>
        <w:rPr>
          <w:sz w:val="24"/>
          <w:szCs w:val="24"/>
        </w:rPr>
      </w:pPr>
      <w:r>
        <w:rPr>
          <w:sz w:val="24"/>
          <w:szCs w:val="24"/>
        </w:rPr>
        <w:t>The addition of the Alumina</w:t>
      </w:r>
      <w:r w:rsidR="00463AB1">
        <w:rPr>
          <w:sz w:val="24"/>
          <w:szCs w:val="24"/>
        </w:rPr>
        <w:t xml:space="preserve"> (Al</w:t>
      </w:r>
      <w:r w:rsidR="00463AB1" w:rsidRPr="00463AB1">
        <w:rPr>
          <w:sz w:val="24"/>
          <w:szCs w:val="24"/>
          <w:vertAlign w:val="subscript"/>
        </w:rPr>
        <w:t>2</w:t>
      </w:r>
      <w:r w:rsidR="00463AB1">
        <w:rPr>
          <w:sz w:val="24"/>
          <w:szCs w:val="24"/>
        </w:rPr>
        <w:t>O</w:t>
      </w:r>
      <w:r w:rsidR="00463AB1" w:rsidRPr="00463AB1">
        <w:rPr>
          <w:sz w:val="24"/>
          <w:szCs w:val="24"/>
          <w:vertAlign w:val="subscript"/>
        </w:rPr>
        <w:t>3</w:t>
      </w:r>
      <w:r w:rsidR="00463AB1">
        <w:rPr>
          <w:sz w:val="24"/>
          <w:szCs w:val="24"/>
        </w:rPr>
        <w:t>)</w:t>
      </w:r>
      <w:r>
        <w:rPr>
          <w:sz w:val="24"/>
          <w:szCs w:val="24"/>
        </w:rPr>
        <w:t xml:space="preserve"> </w:t>
      </w:r>
      <w:r w:rsidR="00463AB1">
        <w:rPr>
          <w:sz w:val="24"/>
          <w:szCs w:val="24"/>
        </w:rPr>
        <w:t>and Copper Oxide (Cu</w:t>
      </w:r>
      <w:r w:rsidR="00463AB1" w:rsidRPr="00463AB1">
        <w:rPr>
          <w:sz w:val="24"/>
          <w:szCs w:val="24"/>
          <w:vertAlign w:val="subscript"/>
        </w:rPr>
        <w:t>2</w:t>
      </w:r>
      <w:r w:rsidR="00463AB1">
        <w:rPr>
          <w:sz w:val="24"/>
          <w:szCs w:val="24"/>
        </w:rPr>
        <w:t xml:space="preserve">O) </w:t>
      </w:r>
      <w:r>
        <w:rPr>
          <w:sz w:val="24"/>
          <w:szCs w:val="24"/>
        </w:rPr>
        <w:t>component</w:t>
      </w:r>
      <w:r w:rsidR="00463AB1">
        <w:rPr>
          <w:sz w:val="24"/>
          <w:szCs w:val="24"/>
        </w:rPr>
        <w:t>s</w:t>
      </w:r>
      <w:r>
        <w:rPr>
          <w:sz w:val="24"/>
          <w:szCs w:val="24"/>
        </w:rPr>
        <w:t xml:space="preserve"> to the existing Borosilicate composite has resulted in the improvement </w:t>
      </w:r>
      <w:r w:rsidR="00463AB1">
        <w:rPr>
          <w:sz w:val="24"/>
          <w:szCs w:val="24"/>
        </w:rPr>
        <w:t xml:space="preserve">in the structure, micro structure, and mechanical hardness. This improvement has been achieved by the study and experimentation of various compositions of the materials selected. The sintering process utilized for the preparation of the composite material pellets has resulted in grain growth of the </w:t>
      </w:r>
      <w:r w:rsidR="001B6859">
        <w:rPr>
          <w:sz w:val="24"/>
          <w:szCs w:val="24"/>
        </w:rPr>
        <w:t>materials and this makes the pellets more dense and stronger and appropriate for testing. The Structural analysis by an Optical Microscope showed the absence of any defects on the surface of the composite material. The Microstructural analysis by SEM analysis showed the formation of glass of Borosilicate, chip formation by Alumina (Al</w:t>
      </w:r>
      <w:r w:rsidR="001B6859" w:rsidRPr="001B6859">
        <w:rPr>
          <w:sz w:val="24"/>
          <w:szCs w:val="24"/>
          <w:vertAlign w:val="subscript"/>
        </w:rPr>
        <w:t>2</w:t>
      </w:r>
      <w:r w:rsidR="001B6859">
        <w:rPr>
          <w:sz w:val="24"/>
          <w:szCs w:val="24"/>
        </w:rPr>
        <w:t>O</w:t>
      </w:r>
      <w:r w:rsidR="001B6859" w:rsidRPr="001B6859">
        <w:rPr>
          <w:sz w:val="24"/>
          <w:szCs w:val="24"/>
          <w:vertAlign w:val="subscript"/>
        </w:rPr>
        <w:t>3</w:t>
      </w:r>
      <w:r w:rsidR="001B6859">
        <w:rPr>
          <w:sz w:val="24"/>
          <w:szCs w:val="24"/>
        </w:rPr>
        <w:t>) and sphere formation by Copper Oxide (Cu</w:t>
      </w:r>
      <w:r w:rsidR="001B6859" w:rsidRPr="001B6859">
        <w:rPr>
          <w:sz w:val="24"/>
          <w:szCs w:val="24"/>
          <w:vertAlign w:val="subscript"/>
        </w:rPr>
        <w:t>2</w:t>
      </w:r>
      <w:r w:rsidR="001B6859">
        <w:rPr>
          <w:sz w:val="24"/>
          <w:szCs w:val="24"/>
        </w:rPr>
        <w:t>O). And from all the above information and observations, we can infer that the addition of 10% Alumina (Al</w:t>
      </w:r>
      <w:r w:rsidR="001B6859" w:rsidRPr="00463AB1">
        <w:rPr>
          <w:sz w:val="24"/>
          <w:szCs w:val="24"/>
          <w:vertAlign w:val="subscript"/>
        </w:rPr>
        <w:t>2</w:t>
      </w:r>
      <w:r w:rsidR="001B6859">
        <w:rPr>
          <w:sz w:val="24"/>
          <w:szCs w:val="24"/>
        </w:rPr>
        <w:t>O</w:t>
      </w:r>
      <w:r w:rsidR="001B6859" w:rsidRPr="00463AB1">
        <w:rPr>
          <w:sz w:val="24"/>
          <w:szCs w:val="24"/>
          <w:vertAlign w:val="subscript"/>
        </w:rPr>
        <w:t>3</w:t>
      </w:r>
      <w:r w:rsidR="001B6859">
        <w:rPr>
          <w:sz w:val="24"/>
          <w:szCs w:val="24"/>
        </w:rPr>
        <w:t xml:space="preserve">) to 90% Borosilicate has given the highest hardness values which is performed by Micro Vickers Hardness test and the next highest hardness is seen </w:t>
      </w:r>
      <w:r w:rsidR="000835E5">
        <w:rPr>
          <w:sz w:val="24"/>
          <w:szCs w:val="24"/>
        </w:rPr>
        <w:t>in the composite comprising all the 3 materials. We can also observe trends in the composite material hardness where the addition of Alumina (Al</w:t>
      </w:r>
      <w:r w:rsidR="000835E5" w:rsidRPr="001B6859">
        <w:rPr>
          <w:sz w:val="24"/>
          <w:szCs w:val="24"/>
          <w:vertAlign w:val="subscript"/>
        </w:rPr>
        <w:t>2</w:t>
      </w:r>
      <w:r w:rsidR="000835E5">
        <w:rPr>
          <w:sz w:val="24"/>
          <w:szCs w:val="24"/>
        </w:rPr>
        <w:t>O</w:t>
      </w:r>
      <w:r w:rsidR="000835E5" w:rsidRPr="001B6859">
        <w:rPr>
          <w:sz w:val="24"/>
          <w:szCs w:val="24"/>
          <w:vertAlign w:val="subscript"/>
        </w:rPr>
        <w:t>3</w:t>
      </w:r>
      <w:r w:rsidR="000835E5">
        <w:rPr>
          <w:sz w:val="24"/>
          <w:szCs w:val="24"/>
        </w:rPr>
        <w:t>) initially increases the hardness but further addition reduces it, as compared to 100% Borosilicate and the addition of Copper Oxide (Cu</w:t>
      </w:r>
      <w:r w:rsidR="000835E5" w:rsidRPr="001B6859">
        <w:rPr>
          <w:sz w:val="24"/>
          <w:szCs w:val="24"/>
          <w:vertAlign w:val="subscript"/>
        </w:rPr>
        <w:t>2</w:t>
      </w:r>
      <w:r w:rsidR="000835E5">
        <w:rPr>
          <w:sz w:val="24"/>
          <w:szCs w:val="24"/>
        </w:rPr>
        <w:t xml:space="preserve">O) increases the hardness as the </w:t>
      </w:r>
      <w:proofErr w:type="spellStart"/>
      <w:r w:rsidR="000835E5">
        <w:rPr>
          <w:sz w:val="24"/>
          <w:szCs w:val="24"/>
        </w:rPr>
        <w:t>wt</w:t>
      </w:r>
      <w:proofErr w:type="spellEnd"/>
      <w:r w:rsidR="000835E5">
        <w:rPr>
          <w:sz w:val="24"/>
          <w:szCs w:val="24"/>
        </w:rPr>
        <w:t xml:space="preserve">% is increased. This shows that the expected outcomes have been achieved and the required properties have improved with respect to the original 100% Borosilicate composition. </w:t>
      </w:r>
    </w:p>
    <w:p w14:paraId="1CF36309" w14:textId="77777777" w:rsidR="00B1741F" w:rsidRDefault="00B1741F" w:rsidP="00B1741F">
      <w:pPr>
        <w:tabs>
          <w:tab w:val="left" w:pos="1201"/>
        </w:tabs>
        <w:jc w:val="both"/>
        <w:rPr>
          <w:sz w:val="24"/>
          <w:szCs w:val="24"/>
        </w:rPr>
      </w:pPr>
    </w:p>
    <w:p w14:paraId="5C7E5DE4" w14:textId="264806ED" w:rsidR="00B1741F" w:rsidRPr="000E18CD" w:rsidRDefault="000E18CD" w:rsidP="00B1741F">
      <w:pPr>
        <w:pStyle w:val="Heading1"/>
        <w:tabs>
          <w:tab w:val="left" w:pos="1201"/>
        </w:tabs>
        <w:ind w:left="0"/>
        <w:jc w:val="left"/>
        <w:rPr>
          <w:sz w:val="24"/>
          <w:szCs w:val="24"/>
        </w:rPr>
      </w:pPr>
      <w:bookmarkStart w:id="94" w:name="_Toc134570802"/>
      <w:r w:rsidRPr="000E18CD">
        <w:rPr>
          <w:sz w:val="24"/>
          <w:szCs w:val="24"/>
        </w:rPr>
        <w:t>7.2 Future Scope:</w:t>
      </w:r>
      <w:bookmarkEnd w:id="94"/>
      <w:r w:rsidRPr="000E18CD">
        <w:rPr>
          <w:sz w:val="24"/>
          <w:szCs w:val="24"/>
        </w:rPr>
        <w:t xml:space="preserve"> </w:t>
      </w:r>
    </w:p>
    <w:p w14:paraId="1AE62836" w14:textId="77777777" w:rsidR="00B006CB" w:rsidRDefault="00B006CB" w:rsidP="00B006CB">
      <w:pPr>
        <w:pStyle w:val="NormalWeb"/>
        <w:spacing w:before="0" w:beforeAutospacing="0" w:after="160" w:afterAutospacing="0"/>
        <w:jc w:val="both"/>
      </w:pPr>
      <w:r>
        <w:rPr>
          <w:color w:val="000000"/>
        </w:rPr>
        <w:t>The research done till this point through this project proves that a slight addition of Alumina and Copper Oxide to the borosilicate composite can improve its properties by a substantial value and shows a better microstructure of the pellets. While this project has achieved its main objective of improving the said properties of Borosilicate, there are several areas where the project can be extended and improved. New materials and more cost-efficient materials may be used for the composite preparation. More compositions and more precise compositions can be tried for the same materials. The sintering process can be replaced by glass preparation process to achieve better </w:t>
      </w:r>
    </w:p>
    <w:p w14:paraId="25925832" w14:textId="77777777" w:rsidR="00B006CB" w:rsidRPr="00B006CB" w:rsidRDefault="00B006CB" w:rsidP="00B006CB"/>
    <w:p w14:paraId="5052047E" w14:textId="7F427F20" w:rsidR="00B1741F" w:rsidRDefault="00B1741F" w:rsidP="00B1741F">
      <w:pPr>
        <w:tabs>
          <w:tab w:val="left" w:pos="1201"/>
        </w:tabs>
        <w:jc w:val="both"/>
        <w:rPr>
          <w:sz w:val="24"/>
          <w:szCs w:val="24"/>
        </w:rPr>
      </w:pPr>
    </w:p>
    <w:p w14:paraId="1A2BD7BE" w14:textId="1E925DBD" w:rsidR="0000788D" w:rsidRDefault="000835E5">
      <w:pPr>
        <w:tabs>
          <w:tab w:val="left" w:pos="1201"/>
        </w:tabs>
        <w:rPr>
          <w:sz w:val="24"/>
          <w:szCs w:val="24"/>
        </w:rPr>
      </w:pPr>
      <w:r>
        <w:rPr>
          <w:sz w:val="24"/>
          <w:szCs w:val="24"/>
        </w:rPr>
        <w:t xml:space="preserve"> </w:t>
      </w:r>
    </w:p>
    <w:p w14:paraId="1F005058" w14:textId="77777777" w:rsidR="0000788D" w:rsidRDefault="0000788D">
      <w:pPr>
        <w:tabs>
          <w:tab w:val="left" w:pos="1201"/>
        </w:tabs>
        <w:rPr>
          <w:sz w:val="24"/>
          <w:szCs w:val="24"/>
        </w:rPr>
      </w:pPr>
    </w:p>
    <w:p w14:paraId="70B51034" w14:textId="77777777" w:rsidR="009453CB" w:rsidRDefault="009453CB">
      <w:pPr>
        <w:tabs>
          <w:tab w:val="left" w:pos="1201"/>
        </w:tabs>
        <w:rPr>
          <w:sz w:val="24"/>
          <w:szCs w:val="24"/>
        </w:rPr>
      </w:pPr>
    </w:p>
    <w:p w14:paraId="170D2502" w14:textId="77777777" w:rsidR="00B1741F" w:rsidRDefault="00B1741F">
      <w:pPr>
        <w:tabs>
          <w:tab w:val="left" w:pos="1201"/>
        </w:tabs>
        <w:rPr>
          <w:sz w:val="24"/>
          <w:szCs w:val="24"/>
        </w:rPr>
      </w:pPr>
    </w:p>
    <w:p w14:paraId="30A56BD1" w14:textId="6A42A16D" w:rsidR="0000788D" w:rsidRDefault="001A335F" w:rsidP="00BA7C19">
      <w:pPr>
        <w:pStyle w:val="Heading1"/>
        <w:tabs>
          <w:tab w:val="left" w:pos="1201"/>
        </w:tabs>
      </w:pPr>
      <w:bookmarkStart w:id="95" w:name="_Toc134570803"/>
      <w:r>
        <w:lastRenderedPageBreak/>
        <w:t xml:space="preserve">CHAPTER </w:t>
      </w:r>
      <w:r w:rsidR="00B1741F">
        <w:t>8</w:t>
      </w:r>
      <w:bookmarkEnd w:id="95"/>
    </w:p>
    <w:p w14:paraId="18263EC1" w14:textId="52C8F751" w:rsidR="00023F5C" w:rsidRDefault="001A335F" w:rsidP="00BA7C19">
      <w:pPr>
        <w:pStyle w:val="Heading1"/>
        <w:tabs>
          <w:tab w:val="left" w:pos="1201"/>
        </w:tabs>
      </w:pPr>
      <w:bookmarkStart w:id="96" w:name="_Toc134570804"/>
      <w:r>
        <w:t>REFERENCES</w:t>
      </w:r>
      <w:bookmarkEnd w:id="96"/>
    </w:p>
    <w:p w14:paraId="5A55585B" w14:textId="77777777" w:rsidR="000E18CD" w:rsidRPr="000E18CD" w:rsidRDefault="000E18CD" w:rsidP="000E18CD"/>
    <w:p w14:paraId="6CBCC9AC" w14:textId="69B15FF6" w:rsidR="00865AF6" w:rsidRPr="00865AF6" w:rsidRDefault="00DD324D" w:rsidP="00BA7C19">
      <w:pPr>
        <w:autoSpaceDE w:val="0"/>
        <w:autoSpaceDN w:val="0"/>
        <w:adjustRightInd w:val="0"/>
        <w:spacing w:line="360" w:lineRule="auto"/>
        <w:ind w:left="640" w:hanging="640"/>
        <w:jc w:val="both"/>
        <w:rPr>
          <w:rFonts w:ascii="Arial" w:hAnsi="Arial" w:cs="Arial"/>
          <w:noProof/>
          <w:sz w:val="20"/>
          <w:szCs w:val="24"/>
        </w:rPr>
      </w:pPr>
      <w:r>
        <w:rPr>
          <w:rFonts w:ascii="Arial" w:eastAsia="Arial" w:hAnsi="Arial" w:cs="Arial"/>
          <w:i/>
          <w:color w:val="222222"/>
          <w:sz w:val="20"/>
          <w:szCs w:val="20"/>
          <w:highlight w:val="white"/>
        </w:rPr>
        <w:fldChar w:fldCharType="begin" w:fldLock="1"/>
      </w:r>
      <w:r>
        <w:rPr>
          <w:rFonts w:ascii="Arial" w:eastAsia="Arial" w:hAnsi="Arial" w:cs="Arial"/>
          <w:i/>
          <w:color w:val="222222"/>
          <w:sz w:val="20"/>
          <w:szCs w:val="20"/>
          <w:highlight w:val="white"/>
        </w:rPr>
        <w:instrText xml:space="preserve">ADDIN Mendeley Bibliography CSL_BIBLIOGRAPHY </w:instrText>
      </w:r>
      <w:r>
        <w:rPr>
          <w:rFonts w:ascii="Arial" w:eastAsia="Arial" w:hAnsi="Arial" w:cs="Arial"/>
          <w:i/>
          <w:color w:val="222222"/>
          <w:sz w:val="20"/>
          <w:szCs w:val="20"/>
          <w:highlight w:val="white"/>
        </w:rPr>
        <w:fldChar w:fldCharType="separate"/>
      </w:r>
      <w:r w:rsidR="00865AF6" w:rsidRPr="00865AF6">
        <w:rPr>
          <w:rFonts w:ascii="Arial" w:hAnsi="Arial" w:cs="Arial"/>
          <w:noProof/>
          <w:sz w:val="20"/>
          <w:szCs w:val="24"/>
        </w:rPr>
        <w:t>[1]</w:t>
      </w:r>
      <w:r w:rsidR="00865AF6" w:rsidRPr="00865AF6">
        <w:rPr>
          <w:rFonts w:ascii="Arial" w:hAnsi="Arial" w:cs="Arial"/>
          <w:noProof/>
          <w:sz w:val="20"/>
          <w:szCs w:val="24"/>
        </w:rPr>
        <w:tab/>
        <w:t xml:space="preserve">D. Ramakanth, S. Singh, P. K. Maji, Y. S. Lee, and K. K. Gaikwad, “Advanced packaging for distribution and storage of COVID-19 vaccines: a review,” </w:t>
      </w:r>
      <w:r w:rsidR="00865AF6" w:rsidRPr="00865AF6">
        <w:rPr>
          <w:rFonts w:ascii="Arial" w:hAnsi="Arial" w:cs="Arial"/>
          <w:i/>
          <w:iCs/>
          <w:noProof/>
          <w:sz w:val="20"/>
          <w:szCs w:val="24"/>
        </w:rPr>
        <w:t>Environ. Chem. Lett.</w:t>
      </w:r>
      <w:r w:rsidR="00865AF6" w:rsidRPr="00865AF6">
        <w:rPr>
          <w:rFonts w:ascii="Arial" w:hAnsi="Arial" w:cs="Arial"/>
          <w:noProof/>
          <w:sz w:val="20"/>
          <w:szCs w:val="24"/>
        </w:rPr>
        <w:t>, vol. 19, no. 5, pp. 3597–3608, 2021, doi: 10.1007/s10311-021-01256-1.</w:t>
      </w:r>
    </w:p>
    <w:p w14:paraId="2191ABD8"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[2]</w:t>
      </w:r>
      <w:r w:rsidRPr="00865AF6">
        <w:rPr>
          <w:rFonts w:ascii="Arial" w:hAnsi="Arial" w:cs="Arial"/>
          <w:noProof/>
          <w:sz w:val="20"/>
          <w:szCs w:val="24"/>
        </w:rPr>
        <w:tab/>
        <w:t xml:space="preserve">B. Mos, C. Holloway, B. P. Kelaher, I. R. Santos, and S. A. Dworjanyn, “Alkalinity of diverse water samples can be altered by mercury preservation and borosilicate vial storage,” </w:t>
      </w:r>
      <w:r w:rsidRPr="00865AF6">
        <w:rPr>
          <w:rFonts w:ascii="Arial" w:hAnsi="Arial" w:cs="Arial"/>
          <w:i/>
          <w:iCs/>
          <w:noProof/>
          <w:sz w:val="20"/>
          <w:szCs w:val="24"/>
        </w:rPr>
        <w:t>Sci. Rep.</w:t>
      </w:r>
      <w:r w:rsidRPr="00865AF6">
        <w:rPr>
          <w:rFonts w:ascii="Arial" w:hAnsi="Arial" w:cs="Arial"/>
          <w:noProof/>
          <w:sz w:val="20"/>
          <w:szCs w:val="24"/>
        </w:rPr>
        <w:t>, vol. 11, no. 1, pp. 1–11, 2021, doi: 10.1038/s41598-021-89110-w.</w:t>
      </w:r>
    </w:p>
    <w:p w14:paraId="6C7A47B8"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[3]</w:t>
      </w:r>
      <w:r w:rsidRPr="00865AF6">
        <w:rPr>
          <w:rFonts w:ascii="Arial" w:hAnsi="Arial" w:cs="Arial"/>
          <w:noProof/>
          <w:sz w:val="20"/>
          <w:szCs w:val="24"/>
        </w:rPr>
        <w:tab/>
        <w:t xml:space="preserve">N. H. Shamsudin, K. A. Abdul Khalid, and K. Mohamed, “Synthesizing vertically aligned zinc oxide nanowires on borosilicate glass using vapor trapping approach,” </w:t>
      </w:r>
      <w:r w:rsidRPr="00865AF6">
        <w:rPr>
          <w:rFonts w:ascii="Arial" w:hAnsi="Arial" w:cs="Arial"/>
          <w:i/>
          <w:iCs/>
          <w:noProof/>
          <w:sz w:val="20"/>
          <w:szCs w:val="24"/>
        </w:rPr>
        <w:t>Adv. Mater. Res.</w:t>
      </w:r>
      <w:r w:rsidRPr="00865AF6">
        <w:rPr>
          <w:rFonts w:ascii="Arial" w:hAnsi="Arial" w:cs="Arial"/>
          <w:noProof/>
          <w:sz w:val="20"/>
          <w:szCs w:val="24"/>
        </w:rPr>
        <w:t>, vol. 1024, pp. 87–90, 2014, doi: 10.4028/www.scientific.net/AMR.1024.87.</w:t>
      </w:r>
    </w:p>
    <w:p w14:paraId="2A1E5E46"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[4]</w:t>
      </w:r>
      <w:r w:rsidRPr="00865AF6">
        <w:rPr>
          <w:rFonts w:ascii="Arial" w:hAnsi="Arial" w:cs="Arial"/>
          <w:noProof/>
          <w:sz w:val="20"/>
          <w:szCs w:val="24"/>
        </w:rPr>
        <w:tab/>
        <w:t xml:space="preserve">R. A. Schaut and W. P. Weeks, “Historical review of glasses used for parenteral packaging,” </w:t>
      </w:r>
      <w:r w:rsidRPr="00865AF6">
        <w:rPr>
          <w:rFonts w:ascii="Arial" w:hAnsi="Arial" w:cs="Arial"/>
          <w:i/>
          <w:iCs/>
          <w:noProof/>
          <w:sz w:val="20"/>
          <w:szCs w:val="24"/>
        </w:rPr>
        <w:t>PDA J. Pharm. Sci. Technol.</w:t>
      </w:r>
      <w:r w:rsidRPr="00865AF6">
        <w:rPr>
          <w:rFonts w:ascii="Arial" w:hAnsi="Arial" w:cs="Arial"/>
          <w:noProof/>
          <w:sz w:val="20"/>
          <w:szCs w:val="24"/>
        </w:rPr>
        <w:t>, vol. 71, no. 4, pp. 279–296, 2017, doi: 10.5731/pdajpst.2016.007377.</w:t>
      </w:r>
    </w:p>
    <w:p w14:paraId="6A1363CA"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[5]</w:t>
      </w:r>
      <w:r w:rsidRPr="00865AF6">
        <w:rPr>
          <w:rFonts w:ascii="Arial" w:hAnsi="Arial" w:cs="Arial"/>
          <w:noProof/>
          <w:sz w:val="20"/>
          <w:szCs w:val="24"/>
        </w:rPr>
        <w:tab/>
        <w:t>A. Wereszczak, K. Johanns, C. J. Anderson, T. Behner, and P. Patel, “Strength and contact damage responses in a soda-lime-silicate and a borosilicate glass,” no. OCTOBER 2006, 2006, [Online]. Available: http://oai.dtic.mil/oai/oai?verb=getRecord&amp;metadataPrefix=html&amp;identifier=ADA481685</w:t>
      </w:r>
    </w:p>
    <w:p w14:paraId="04E83DB7"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[6]</w:t>
      </w:r>
      <w:r w:rsidRPr="00865AF6">
        <w:rPr>
          <w:rFonts w:ascii="Arial" w:hAnsi="Arial" w:cs="Arial"/>
          <w:noProof/>
          <w:sz w:val="20"/>
          <w:szCs w:val="24"/>
        </w:rPr>
        <w:tab/>
        <w:t xml:space="preserve">P. Aly, A. A. El-Kheshen, H. Abou-Gabal, and S. Agamy, “Structural investigation and measurement of the shielding effect of borosilicate glass containing PbO, SrO, and BaO against gamma irradiation,” </w:t>
      </w:r>
      <w:r w:rsidRPr="00865AF6">
        <w:rPr>
          <w:rFonts w:ascii="Arial" w:hAnsi="Arial" w:cs="Arial"/>
          <w:i/>
          <w:iCs/>
          <w:noProof/>
          <w:sz w:val="20"/>
          <w:szCs w:val="24"/>
        </w:rPr>
        <w:t>J. Phys. Chem. Solids</w:t>
      </w:r>
      <w:r w:rsidRPr="00865AF6">
        <w:rPr>
          <w:rFonts w:ascii="Arial" w:hAnsi="Arial" w:cs="Arial"/>
          <w:noProof/>
          <w:sz w:val="20"/>
          <w:szCs w:val="24"/>
        </w:rPr>
        <w:t>, vol. 145, no. April, p. 109521, 2020, doi: 10.1016/j.jpcs.2020.109521.</w:t>
      </w:r>
    </w:p>
    <w:p w14:paraId="5C943639"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[7]</w:t>
      </w:r>
      <w:r w:rsidRPr="00865AF6">
        <w:rPr>
          <w:rFonts w:ascii="Arial" w:hAnsi="Arial" w:cs="Arial"/>
          <w:noProof/>
          <w:sz w:val="20"/>
          <w:szCs w:val="24"/>
        </w:rPr>
        <w:tab/>
        <w:t xml:space="preserve">D. Ditter </w:t>
      </w:r>
      <w:r w:rsidRPr="00865AF6">
        <w:rPr>
          <w:rFonts w:ascii="Arial" w:hAnsi="Arial" w:cs="Arial"/>
          <w:i/>
          <w:iCs/>
          <w:noProof/>
          <w:sz w:val="20"/>
          <w:szCs w:val="24"/>
        </w:rPr>
        <w:t>et al.</w:t>
      </w:r>
      <w:r w:rsidRPr="00865AF6">
        <w:rPr>
          <w:rFonts w:ascii="Arial" w:hAnsi="Arial" w:cs="Arial"/>
          <w:noProof/>
          <w:sz w:val="20"/>
          <w:szCs w:val="24"/>
        </w:rPr>
        <w:t xml:space="preserve">, “Impact of Vial Washing and Depyrogenation on Surface Properties and Delamination Risk of Glass Vials,” </w:t>
      </w:r>
      <w:r w:rsidRPr="00865AF6">
        <w:rPr>
          <w:rFonts w:ascii="Arial" w:hAnsi="Arial" w:cs="Arial"/>
          <w:i/>
          <w:iCs/>
          <w:noProof/>
          <w:sz w:val="20"/>
          <w:szCs w:val="24"/>
        </w:rPr>
        <w:t>Pharm. Res.</w:t>
      </w:r>
      <w:r w:rsidRPr="00865AF6">
        <w:rPr>
          <w:rFonts w:ascii="Arial" w:hAnsi="Arial" w:cs="Arial"/>
          <w:noProof/>
          <w:sz w:val="20"/>
          <w:szCs w:val="24"/>
        </w:rPr>
        <w:t>, vol. 35, no. 7, 2018, doi: 10.1007/s11095-018-2421-6.</w:t>
      </w:r>
    </w:p>
    <w:p w14:paraId="3CF11102"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[8]</w:t>
      </w:r>
      <w:r w:rsidRPr="00865AF6">
        <w:rPr>
          <w:rFonts w:ascii="Arial" w:hAnsi="Arial" w:cs="Arial"/>
          <w:noProof/>
          <w:sz w:val="20"/>
          <w:szCs w:val="24"/>
        </w:rPr>
        <w:tab/>
        <w:t xml:space="preserve">S. Bruns </w:t>
      </w:r>
      <w:r w:rsidRPr="00865AF6">
        <w:rPr>
          <w:rFonts w:ascii="Arial" w:hAnsi="Arial" w:cs="Arial"/>
          <w:i/>
          <w:iCs/>
          <w:noProof/>
          <w:sz w:val="20"/>
          <w:szCs w:val="24"/>
        </w:rPr>
        <w:t>et al.</w:t>
      </w:r>
      <w:r w:rsidRPr="00865AF6">
        <w:rPr>
          <w:rFonts w:ascii="Arial" w:hAnsi="Arial" w:cs="Arial"/>
          <w:noProof/>
          <w:sz w:val="20"/>
          <w:szCs w:val="24"/>
        </w:rPr>
        <w:t xml:space="preserve">, “Influence of Al2O3 Addition on Structure and Mechanical Properties of Borosilicate Glasses,” </w:t>
      </w:r>
      <w:r w:rsidRPr="00865AF6">
        <w:rPr>
          <w:rFonts w:ascii="Arial" w:hAnsi="Arial" w:cs="Arial"/>
          <w:i/>
          <w:iCs/>
          <w:noProof/>
          <w:sz w:val="20"/>
          <w:szCs w:val="24"/>
        </w:rPr>
        <w:t>Front. Mater.</w:t>
      </w:r>
      <w:r w:rsidRPr="00865AF6">
        <w:rPr>
          <w:rFonts w:ascii="Arial" w:hAnsi="Arial" w:cs="Arial"/>
          <w:noProof/>
          <w:sz w:val="20"/>
          <w:szCs w:val="24"/>
        </w:rPr>
        <w:t>, vol. 7, p. 189, Jul. 2020, doi: 10.3389/FMATS.2020.00189/BIBTEX.</w:t>
      </w:r>
    </w:p>
    <w:p w14:paraId="07264D93"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[9]</w:t>
      </w:r>
      <w:r w:rsidRPr="00865AF6">
        <w:rPr>
          <w:rFonts w:ascii="Arial" w:hAnsi="Arial" w:cs="Arial"/>
          <w:noProof/>
          <w:sz w:val="20"/>
          <w:szCs w:val="24"/>
        </w:rPr>
        <w:tab/>
        <w:t xml:space="preserve">R. C. C. Monteiro and M. M. R. A. Lima, “Effect of compaction on the sintering of borosilicate glass/alumina composites,” </w:t>
      </w:r>
      <w:r w:rsidRPr="00865AF6">
        <w:rPr>
          <w:rFonts w:ascii="Arial" w:hAnsi="Arial" w:cs="Arial"/>
          <w:i/>
          <w:iCs/>
          <w:noProof/>
          <w:sz w:val="20"/>
          <w:szCs w:val="24"/>
        </w:rPr>
        <w:t>J. Eur. Ceram. Soc.</w:t>
      </w:r>
      <w:r w:rsidRPr="00865AF6">
        <w:rPr>
          <w:rFonts w:ascii="Arial" w:hAnsi="Arial" w:cs="Arial"/>
          <w:noProof/>
          <w:sz w:val="20"/>
          <w:szCs w:val="24"/>
        </w:rPr>
        <w:t>, vol. 23, no. 11, pp. 1813–1818, 2003, doi: 10.1016/S0955-2219(02)00422-3.</w:t>
      </w:r>
    </w:p>
    <w:p w14:paraId="637ABDB1"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lastRenderedPageBreak/>
        <w:t>[10]</w:t>
      </w:r>
      <w:r w:rsidRPr="00865AF6">
        <w:rPr>
          <w:rFonts w:ascii="Arial" w:hAnsi="Arial" w:cs="Arial"/>
          <w:noProof/>
          <w:sz w:val="20"/>
          <w:szCs w:val="24"/>
        </w:rPr>
        <w:tab/>
        <w:t xml:space="preserve">H. Bradtmüller, T. Uesbeck, H. Eckert, T. Murata, S. Nakane, and H. Yamazaki, “Structural Origins of Crack Resistance on Magnesium Aluminoborosilicate Glasses Studied by Solid-State NMR,” </w:t>
      </w:r>
      <w:r w:rsidRPr="00865AF6">
        <w:rPr>
          <w:rFonts w:ascii="Arial" w:hAnsi="Arial" w:cs="Arial"/>
          <w:i/>
          <w:iCs/>
          <w:noProof/>
          <w:sz w:val="20"/>
          <w:szCs w:val="24"/>
        </w:rPr>
        <w:t>J. Phys. Chem. C</w:t>
      </w:r>
      <w:r w:rsidRPr="00865AF6">
        <w:rPr>
          <w:rFonts w:ascii="Arial" w:hAnsi="Arial" w:cs="Arial"/>
          <w:noProof/>
          <w:sz w:val="20"/>
          <w:szCs w:val="24"/>
        </w:rPr>
        <w:t>, vol. 123, no. 24, pp. 14941–14954, 2019, doi: 10.1021/acs.jpcc.9b03600.</w:t>
      </w:r>
    </w:p>
    <w:p w14:paraId="76CC1F77"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[11]</w:t>
      </w:r>
      <w:r w:rsidRPr="00865AF6">
        <w:rPr>
          <w:rFonts w:ascii="Arial" w:hAnsi="Arial" w:cs="Arial"/>
          <w:noProof/>
          <w:sz w:val="20"/>
          <w:szCs w:val="24"/>
        </w:rPr>
        <w:tab/>
        <w:t xml:space="preserve">K. Januchta, T. To, M. S. Bødker, T. Rouxel, and M. M. Smedskjaer, “Elasticity, hardness, and fracture toughness of sodium aluminoborosilicate glasses,” </w:t>
      </w:r>
      <w:r w:rsidRPr="00865AF6">
        <w:rPr>
          <w:rFonts w:ascii="Arial" w:hAnsi="Arial" w:cs="Arial"/>
          <w:i/>
          <w:iCs/>
          <w:noProof/>
          <w:sz w:val="20"/>
          <w:szCs w:val="24"/>
        </w:rPr>
        <w:t>J. Am. Ceram. Soc.</w:t>
      </w:r>
      <w:r w:rsidRPr="00865AF6">
        <w:rPr>
          <w:rFonts w:ascii="Arial" w:hAnsi="Arial" w:cs="Arial"/>
          <w:noProof/>
          <w:sz w:val="20"/>
          <w:szCs w:val="24"/>
        </w:rPr>
        <w:t>, vol. 102, no. 8, pp. 4520–4537, 2019, doi: 10.1111/jace.16304.</w:t>
      </w:r>
    </w:p>
    <w:p w14:paraId="0FE01537"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[12]</w:t>
      </w:r>
      <w:r w:rsidRPr="00865AF6">
        <w:rPr>
          <w:rFonts w:ascii="Arial" w:hAnsi="Arial" w:cs="Arial"/>
          <w:noProof/>
          <w:sz w:val="20"/>
          <w:szCs w:val="24"/>
        </w:rPr>
        <w:tab/>
        <w:t xml:space="preserve">R. K. Chinnam, A. R. Boccaccini, E. Bernardo, and H. Epstein, “Glass-ceramic composites from borosilicate glass and alumina-rich residues,” </w:t>
      </w:r>
      <w:r w:rsidRPr="00865AF6">
        <w:rPr>
          <w:rFonts w:ascii="Arial" w:hAnsi="Arial" w:cs="Arial"/>
          <w:i/>
          <w:iCs/>
          <w:noProof/>
          <w:sz w:val="20"/>
          <w:szCs w:val="24"/>
        </w:rPr>
        <w:t>Int. J. Appl. Ceram. Technol.</w:t>
      </w:r>
      <w:r w:rsidRPr="00865AF6">
        <w:rPr>
          <w:rFonts w:ascii="Arial" w:hAnsi="Arial" w:cs="Arial"/>
          <w:noProof/>
          <w:sz w:val="20"/>
          <w:szCs w:val="24"/>
        </w:rPr>
        <w:t>, vol. 12, no. S2, pp. E19–E27, 2015, doi: 10.1111/ijac.12197.</w:t>
      </w:r>
    </w:p>
    <w:p w14:paraId="229A918F"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[13]</w:t>
      </w:r>
      <w:r w:rsidRPr="00865AF6">
        <w:rPr>
          <w:rFonts w:ascii="Arial" w:hAnsi="Arial" w:cs="Arial"/>
          <w:noProof/>
          <w:sz w:val="20"/>
          <w:szCs w:val="24"/>
        </w:rPr>
        <w:tab/>
        <w:t xml:space="preserve">M. M. R. A. Lima, R. C. C. Monteiro, M. P. F. Graça, and M. G. Ferreira Da Silva, “Structural, electrical and thermal properties of borosilicate glass-alumina composites,” </w:t>
      </w:r>
      <w:r w:rsidRPr="00865AF6">
        <w:rPr>
          <w:rFonts w:ascii="Arial" w:hAnsi="Arial" w:cs="Arial"/>
          <w:i/>
          <w:iCs/>
          <w:noProof/>
          <w:sz w:val="20"/>
          <w:szCs w:val="24"/>
        </w:rPr>
        <w:t>J. Alloys Compd.</w:t>
      </w:r>
      <w:r w:rsidRPr="00865AF6">
        <w:rPr>
          <w:rFonts w:ascii="Arial" w:hAnsi="Arial" w:cs="Arial"/>
          <w:noProof/>
          <w:sz w:val="20"/>
          <w:szCs w:val="24"/>
        </w:rPr>
        <w:t>, vol. 538, pp. 66–72, 2012, doi: 10.1016/j.jallcom.2012.05.024.</w:t>
      </w:r>
    </w:p>
    <w:p w14:paraId="1ECEE5BB"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[14]</w:t>
      </w:r>
      <w:r w:rsidRPr="00865AF6">
        <w:rPr>
          <w:rFonts w:ascii="Arial" w:hAnsi="Arial" w:cs="Arial"/>
          <w:noProof/>
          <w:sz w:val="20"/>
          <w:szCs w:val="24"/>
        </w:rPr>
        <w:tab/>
        <w:t xml:space="preserve">Y. Paulıukevıch </w:t>
      </w:r>
      <w:r w:rsidRPr="00865AF6">
        <w:rPr>
          <w:rFonts w:ascii="Arial" w:hAnsi="Arial" w:cs="Arial"/>
          <w:i/>
          <w:iCs/>
          <w:noProof/>
          <w:sz w:val="20"/>
          <w:szCs w:val="24"/>
        </w:rPr>
        <w:t>et al.</w:t>
      </w:r>
      <w:r w:rsidRPr="00865AF6">
        <w:rPr>
          <w:rFonts w:ascii="Arial" w:hAnsi="Arial" w:cs="Arial"/>
          <w:noProof/>
          <w:sz w:val="20"/>
          <w:szCs w:val="24"/>
        </w:rPr>
        <w:t xml:space="preserve">, “Effect of aluminum-containing raw materials on the melting of borosilicate glass for fiber,” </w:t>
      </w:r>
      <w:r w:rsidRPr="00865AF6">
        <w:rPr>
          <w:rFonts w:ascii="Arial" w:hAnsi="Arial" w:cs="Arial"/>
          <w:i/>
          <w:iCs/>
          <w:noProof/>
          <w:sz w:val="20"/>
          <w:szCs w:val="24"/>
        </w:rPr>
        <w:t>Ceram. Int.</w:t>
      </w:r>
      <w:r w:rsidRPr="00865AF6">
        <w:rPr>
          <w:rFonts w:ascii="Arial" w:hAnsi="Arial" w:cs="Arial"/>
          <w:noProof/>
          <w:sz w:val="20"/>
          <w:szCs w:val="24"/>
        </w:rPr>
        <w:t>, vol. 47, no. 22, pp. 31092–31098, 2021, doi: 10.1016/j.ceramint.2021.07.283.</w:t>
      </w:r>
    </w:p>
    <w:p w14:paraId="024FF50E"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[15]</w:t>
      </w:r>
      <w:r w:rsidRPr="00865AF6">
        <w:rPr>
          <w:rFonts w:ascii="Arial" w:hAnsi="Arial" w:cs="Arial"/>
          <w:noProof/>
          <w:sz w:val="20"/>
          <w:szCs w:val="24"/>
        </w:rPr>
        <w:tab/>
        <w:t xml:space="preserve">A. Krishnamurthy, V. K. Michaelis, and S. Kroeker, “Network Formation in Borosilicate Glasses with Aluminum or Gallium: Implications for Nepheline Crystallization,” </w:t>
      </w:r>
      <w:r w:rsidRPr="00865AF6">
        <w:rPr>
          <w:rFonts w:ascii="Arial" w:hAnsi="Arial" w:cs="Arial"/>
          <w:i/>
          <w:iCs/>
          <w:noProof/>
          <w:sz w:val="20"/>
          <w:szCs w:val="24"/>
        </w:rPr>
        <w:t>J. Phys. Chem. C</w:t>
      </w:r>
      <w:r w:rsidRPr="00865AF6">
        <w:rPr>
          <w:rFonts w:ascii="Arial" w:hAnsi="Arial" w:cs="Arial"/>
          <w:noProof/>
          <w:sz w:val="20"/>
          <w:szCs w:val="24"/>
        </w:rPr>
        <w:t>, vol. 125, no. 16, pp. 8815–8824, 2021, doi: 10.1021/acs.jpcc.1c01262.</w:t>
      </w:r>
    </w:p>
    <w:p w14:paraId="5078BD74"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[16]</w:t>
      </w:r>
      <w:r w:rsidRPr="00865AF6">
        <w:rPr>
          <w:rFonts w:ascii="Arial" w:hAnsi="Arial" w:cs="Arial"/>
          <w:noProof/>
          <w:sz w:val="20"/>
          <w:szCs w:val="24"/>
        </w:rPr>
        <w:tab/>
        <w:t xml:space="preserve">A. Saini, A. Khanna, V. K. Michaelis, S. Kroeker, F. González, and D. Hernández, “Structure-property correlations in lead borate and borosilicate glasses doped with aluminum oxide,” </w:t>
      </w:r>
      <w:r w:rsidRPr="00865AF6">
        <w:rPr>
          <w:rFonts w:ascii="Arial" w:hAnsi="Arial" w:cs="Arial"/>
          <w:i/>
          <w:iCs/>
          <w:noProof/>
          <w:sz w:val="20"/>
          <w:szCs w:val="24"/>
        </w:rPr>
        <w:t>J. Non. Cryst. Solids</w:t>
      </w:r>
      <w:r w:rsidRPr="00865AF6">
        <w:rPr>
          <w:rFonts w:ascii="Arial" w:hAnsi="Arial" w:cs="Arial"/>
          <w:noProof/>
          <w:sz w:val="20"/>
          <w:szCs w:val="24"/>
        </w:rPr>
        <w:t>, vol. 355, no. 45–47, pp. 2323–2332, 2009, doi: 10.1016/j.jnoncrysol.2009.08.006.</w:t>
      </w:r>
    </w:p>
    <w:p w14:paraId="4308DACB"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[17]</w:t>
      </w:r>
      <w:r w:rsidRPr="00865AF6">
        <w:rPr>
          <w:rFonts w:ascii="Arial" w:hAnsi="Arial" w:cs="Arial"/>
          <w:noProof/>
          <w:sz w:val="20"/>
          <w:szCs w:val="24"/>
        </w:rPr>
        <w:tab/>
        <w:t xml:space="preserve">A. P. Raut and V. K. Deshpande, </w:t>
      </w:r>
      <w:r w:rsidRPr="00865AF6">
        <w:rPr>
          <w:rFonts w:ascii="Arial" w:hAnsi="Arial" w:cs="Arial"/>
          <w:i/>
          <w:iCs/>
          <w:noProof/>
          <w:sz w:val="20"/>
          <w:szCs w:val="24"/>
        </w:rPr>
        <w:t>Influence of alumina addition and gamma irradiation on the lithium borosilicate glasses</w:t>
      </w:r>
      <w:r w:rsidRPr="00865AF6">
        <w:rPr>
          <w:rFonts w:ascii="Arial" w:hAnsi="Arial" w:cs="Arial"/>
          <w:noProof/>
          <w:sz w:val="20"/>
          <w:szCs w:val="24"/>
        </w:rPr>
        <w:t>, vol. 149. Elsevier Ltd, 2018. doi: 10.1016/j.radphyschem.2018.04.011.</w:t>
      </w:r>
    </w:p>
    <w:p w14:paraId="45BE6B72"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[18]</w:t>
      </w:r>
      <w:r w:rsidRPr="00865AF6">
        <w:rPr>
          <w:rFonts w:ascii="Arial" w:hAnsi="Arial" w:cs="Arial"/>
          <w:noProof/>
          <w:sz w:val="20"/>
          <w:szCs w:val="24"/>
        </w:rPr>
        <w:tab/>
        <w:t xml:space="preserve">K. P. Kumar, V. C. S. Prasad, P. S. Mukherjee, and P. G. Mukunda, “Behaviour of lead borosilicate glass/alumina composite in the temperature range 900-1100°C,” </w:t>
      </w:r>
      <w:r w:rsidRPr="00865AF6">
        <w:rPr>
          <w:rFonts w:ascii="Arial" w:hAnsi="Arial" w:cs="Arial"/>
          <w:i/>
          <w:iCs/>
          <w:noProof/>
          <w:sz w:val="20"/>
          <w:szCs w:val="24"/>
        </w:rPr>
        <w:t>Mater. Sci. Eng. B</w:t>
      </w:r>
      <w:r w:rsidRPr="00865AF6">
        <w:rPr>
          <w:rFonts w:ascii="Arial" w:hAnsi="Arial" w:cs="Arial"/>
          <w:noProof/>
          <w:sz w:val="20"/>
          <w:szCs w:val="24"/>
        </w:rPr>
        <w:t>, vol. 5, no. 1, pp. 1–4, 1989, doi: 10.1016/0921-5107(89)90297-3.</w:t>
      </w:r>
    </w:p>
    <w:p w14:paraId="352CDC1E"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[19]</w:t>
      </w:r>
      <w:r w:rsidRPr="00865AF6">
        <w:rPr>
          <w:rFonts w:ascii="Arial" w:hAnsi="Arial" w:cs="Arial"/>
          <w:noProof/>
          <w:sz w:val="20"/>
          <w:szCs w:val="24"/>
        </w:rPr>
        <w:tab/>
        <w:t>R. T. Coyle and A. F. Shoemaker, “AI203,” vol. 39, pp. 233–238, 1980.</w:t>
      </w:r>
    </w:p>
    <w:p w14:paraId="15052D5D"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[20]</w:t>
      </w:r>
      <w:r w:rsidRPr="00865AF6">
        <w:rPr>
          <w:rFonts w:ascii="Arial" w:hAnsi="Arial" w:cs="Arial"/>
          <w:noProof/>
          <w:sz w:val="20"/>
          <w:szCs w:val="24"/>
        </w:rPr>
        <w:tab/>
        <w:t xml:space="preserve">A. A. El-Kheshen, M. F. Zawrah, and M. Awaad, “Densification, phase composition, and properties of borosilicate glass composites containing nano-alumina and titania,” </w:t>
      </w:r>
      <w:r w:rsidRPr="00865AF6">
        <w:rPr>
          <w:rFonts w:ascii="Arial" w:hAnsi="Arial" w:cs="Arial"/>
          <w:i/>
          <w:iCs/>
          <w:noProof/>
          <w:sz w:val="20"/>
          <w:szCs w:val="24"/>
        </w:rPr>
        <w:t>J. Mater. Sci. Mater. Electron.</w:t>
      </w:r>
      <w:r w:rsidRPr="00865AF6">
        <w:rPr>
          <w:rFonts w:ascii="Arial" w:hAnsi="Arial" w:cs="Arial"/>
          <w:noProof/>
          <w:sz w:val="20"/>
          <w:szCs w:val="24"/>
        </w:rPr>
        <w:t>, vol. 20, no. 7, pp. 637–643, 2009, doi: 10.1007/s10854-008-9778-y.</w:t>
      </w:r>
    </w:p>
    <w:p w14:paraId="02AA00B0"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lastRenderedPageBreak/>
        <w:t>[21]</w:t>
      </w:r>
      <w:r w:rsidRPr="00865AF6">
        <w:rPr>
          <w:rFonts w:ascii="Arial" w:hAnsi="Arial" w:cs="Arial"/>
          <w:noProof/>
          <w:sz w:val="20"/>
          <w:szCs w:val="24"/>
        </w:rPr>
        <w:tab/>
        <w:t xml:space="preserve">G. H. Chen and X. Y. Liu, “Low-temperature-sintering and characterization of glass-ceramic composites,” </w:t>
      </w:r>
      <w:r w:rsidRPr="00865AF6">
        <w:rPr>
          <w:rFonts w:ascii="Arial" w:hAnsi="Arial" w:cs="Arial"/>
          <w:i/>
          <w:iCs/>
          <w:noProof/>
          <w:sz w:val="20"/>
          <w:szCs w:val="24"/>
        </w:rPr>
        <w:t>J. Mater. Sci. Mater. Electron.</w:t>
      </w:r>
      <w:r w:rsidRPr="00865AF6">
        <w:rPr>
          <w:rFonts w:ascii="Arial" w:hAnsi="Arial" w:cs="Arial"/>
          <w:noProof/>
          <w:sz w:val="20"/>
          <w:szCs w:val="24"/>
        </w:rPr>
        <w:t>, vol. 17, no. 11, pp. 877–882, 2006, doi: 10.1007/s10854-006-0039-7.</w:t>
      </w:r>
    </w:p>
    <w:p w14:paraId="4EE90062"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[22]</w:t>
      </w:r>
      <w:r w:rsidRPr="00865AF6">
        <w:rPr>
          <w:rFonts w:ascii="Arial" w:hAnsi="Arial" w:cs="Arial"/>
          <w:noProof/>
          <w:sz w:val="20"/>
          <w:szCs w:val="24"/>
        </w:rPr>
        <w:tab/>
        <w:t xml:space="preserve">M. F. Zawrah and E. M. A. Hamzawy, “Effect of cristobalite formation on sinterability, microstructure and properties of glass/ceramic composites,” </w:t>
      </w:r>
      <w:r w:rsidRPr="00865AF6">
        <w:rPr>
          <w:rFonts w:ascii="Arial" w:hAnsi="Arial" w:cs="Arial"/>
          <w:i/>
          <w:iCs/>
          <w:noProof/>
          <w:sz w:val="20"/>
          <w:szCs w:val="24"/>
        </w:rPr>
        <w:t>Ceram. Int.</w:t>
      </w:r>
      <w:r w:rsidRPr="00865AF6">
        <w:rPr>
          <w:rFonts w:ascii="Arial" w:hAnsi="Arial" w:cs="Arial"/>
          <w:noProof/>
          <w:sz w:val="20"/>
          <w:szCs w:val="24"/>
        </w:rPr>
        <w:t>, vol. 28, no. 2, pp. 123–130, 2002, doi: 10.1016/S0272-8842(01)00067-0.</w:t>
      </w:r>
    </w:p>
    <w:p w14:paraId="5BC07C08"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[23]</w:t>
      </w:r>
      <w:r w:rsidRPr="00865AF6">
        <w:rPr>
          <w:rFonts w:ascii="Arial" w:hAnsi="Arial" w:cs="Arial"/>
          <w:noProof/>
          <w:sz w:val="20"/>
          <w:szCs w:val="24"/>
        </w:rPr>
        <w:tab/>
        <w:t xml:space="preserve">D. ŞEN BAYKAL, H. TEKİN, and R. B. ÇAKIRLI MUTLU, “An Investigation on Radiation Shielding Properties of Borosilicate Glass Systems,” </w:t>
      </w:r>
      <w:r w:rsidRPr="00865AF6">
        <w:rPr>
          <w:rFonts w:ascii="Arial" w:hAnsi="Arial" w:cs="Arial"/>
          <w:i/>
          <w:iCs/>
          <w:noProof/>
          <w:sz w:val="20"/>
          <w:szCs w:val="24"/>
        </w:rPr>
        <w:t>Int. J. Comput. Exp. Sci. Eng.</w:t>
      </w:r>
      <w:r w:rsidRPr="00865AF6">
        <w:rPr>
          <w:rFonts w:ascii="Arial" w:hAnsi="Arial" w:cs="Arial"/>
          <w:noProof/>
          <w:sz w:val="20"/>
          <w:szCs w:val="24"/>
        </w:rPr>
        <w:t>, vol. 7, no. 2, pp. 99–108, 2021, doi: 10.22399/ijcesen.960151.</w:t>
      </w:r>
    </w:p>
    <w:p w14:paraId="026313E1"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[24]</w:t>
      </w:r>
      <w:r w:rsidRPr="00865AF6">
        <w:rPr>
          <w:rFonts w:ascii="Arial" w:hAnsi="Arial" w:cs="Arial"/>
          <w:noProof/>
          <w:sz w:val="20"/>
          <w:szCs w:val="24"/>
        </w:rPr>
        <w:tab/>
        <w:t xml:space="preserve">L. Perrière and Y. Champion, “Phases distribution dependent strength in metallic glass-aluminium composites prepared by spark plasma sintering,” </w:t>
      </w:r>
      <w:r w:rsidRPr="00865AF6">
        <w:rPr>
          <w:rFonts w:ascii="Arial" w:hAnsi="Arial" w:cs="Arial"/>
          <w:i/>
          <w:iCs/>
          <w:noProof/>
          <w:sz w:val="20"/>
          <w:szCs w:val="24"/>
        </w:rPr>
        <w:t>Mater. Sci. Eng. A</w:t>
      </w:r>
      <w:r w:rsidRPr="00865AF6">
        <w:rPr>
          <w:rFonts w:ascii="Arial" w:hAnsi="Arial" w:cs="Arial"/>
          <w:noProof/>
          <w:sz w:val="20"/>
          <w:szCs w:val="24"/>
        </w:rPr>
        <w:t>, vol. 548, pp. 112–117, 2012, doi: 10.1016/j.msea.2012.03.100.</w:t>
      </w:r>
    </w:p>
    <w:p w14:paraId="2DFE5177"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[25]</w:t>
      </w:r>
      <w:r w:rsidRPr="00865AF6">
        <w:rPr>
          <w:rFonts w:ascii="Arial" w:hAnsi="Arial" w:cs="Arial"/>
          <w:noProof/>
          <w:sz w:val="20"/>
          <w:szCs w:val="24"/>
        </w:rPr>
        <w:tab/>
        <w:t xml:space="preserve">G. Banuprakash, V. Katyal, V. S. R. Murthy, and G. S. Murty, “Mechanical behaviour of borosilicate glass-copper composites,” </w:t>
      </w:r>
      <w:r w:rsidRPr="00865AF6">
        <w:rPr>
          <w:rFonts w:ascii="Arial" w:hAnsi="Arial" w:cs="Arial"/>
          <w:i/>
          <w:iCs/>
          <w:noProof/>
          <w:sz w:val="20"/>
          <w:szCs w:val="24"/>
        </w:rPr>
        <w:t>Compos. Part A Appl. Sci. Manuf.</w:t>
      </w:r>
      <w:r w:rsidRPr="00865AF6">
        <w:rPr>
          <w:rFonts w:ascii="Arial" w:hAnsi="Arial" w:cs="Arial"/>
          <w:noProof/>
          <w:sz w:val="20"/>
          <w:szCs w:val="24"/>
        </w:rPr>
        <w:t>, vol. 28, no. 9–10, pp. 861–867, 1997, doi: 10.1016/S1359-835X(97)00052-3.</w:t>
      </w:r>
    </w:p>
    <w:p w14:paraId="10881AF3"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[26]</w:t>
      </w:r>
      <w:r w:rsidRPr="00865AF6">
        <w:rPr>
          <w:rFonts w:ascii="Arial" w:hAnsi="Arial" w:cs="Arial"/>
          <w:noProof/>
          <w:sz w:val="20"/>
          <w:szCs w:val="24"/>
        </w:rPr>
        <w:tab/>
        <w:t xml:space="preserve">B. Li, Y. Xu, and S. Zhang, “The size-effect of Al2O3 on the sinterability, microstructure and properties of glass-alumina composites,” </w:t>
      </w:r>
      <w:r w:rsidRPr="00865AF6">
        <w:rPr>
          <w:rFonts w:ascii="Arial" w:hAnsi="Arial" w:cs="Arial"/>
          <w:i/>
          <w:iCs/>
          <w:noProof/>
          <w:sz w:val="20"/>
          <w:szCs w:val="24"/>
        </w:rPr>
        <w:t>Glas. Phys. Chem.</w:t>
      </w:r>
      <w:r w:rsidRPr="00865AF6">
        <w:rPr>
          <w:rFonts w:ascii="Arial" w:hAnsi="Arial" w:cs="Arial"/>
          <w:noProof/>
          <w:sz w:val="20"/>
          <w:szCs w:val="24"/>
        </w:rPr>
        <w:t>, vol. 41, no. 5, pp. 503–508, 2015, doi: 10.1134/S1087659615050041.</w:t>
      </w:r>
    </w:p>
    <w:p w14:paraId="507EA927"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[27]</w:t>
      </w:r>
      <w:r w:rsidRPr="00865AF6">
        <w:rPr>
          <w:rFonts w:ascii="Arial" w:hAnsi="Arial" w:cs="Arial"/>
          <w:noProof/>
          <w:sz w:val="20"/>
          <w:szCs w:val="24"/>
        </w:rPr>
        <w:tab/>
        <w:t xml:space="preserve">M. Chen, M. Shen, S. Zhu, F. Wang, and Y. Niu, “Glass-alumina composite coatings for high temperature corrosion protection. Part I: Effect of crystallization and interfacial reaction on the thermo-physical properties,” </w:t>
      </w:r>
      <w:r w:rsidRPr="00865AF6">
        <w:rPr>
          <w:rFonts w:ascii="Arial" w:hAnsi="Arial" w:cs="Arial"/>
          <w:i/>
          <w:iCs/>
          <w:noProof/>
          <w:sz w:val="20"/>
          <w:szCs w:val="24"/>
        </w:rPr>
        <w:t>Mater. Sci. Eng. A</w:t>
      </w:r>
      <w:r w:rsidRPr="00865AF6">
        <w:rPr>
          <w:rFonts w:ascii="Arial" w:hAnsi="Arial" w:cs="Arial"/>
          <w:noProof/>
          <w:sz w:val="20"/>
          <w:szCs w:val="24"/>
        </w:rPr>
        <w:t>, vol. 528, no. 7–8, pp. 3186–3192, 2011, doi: 10.1016/j.msea.2010.12.090.</w:t>
      </w:r>
    </w:p>
    <w:p w14:paraId="262C24F2"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szCs w:val="24"/>
        </w:rPr>
      </w:pPr>
      <w:r w:rsidRPr="00865AF6">
        <w:rPr>
          <w:rFonts w:ascii="Arial" w:hAnsi="Arial" w:cs="Arial"/>
          <w:noProof/>
          <w:sz w:val="20"/>
          <w:szCs w:val="24"/>
        </w:rPr>
        <w:t>[28]</w:t>
      </w:r>
      <w:r w:rsidRPr="00865AF6">
        <w:rPr>
          <w:rFonts w:ascii="Arial" w:hAnsi="Arial" w:cs="Arial"/>
          <w:noProof/>
          <w:sz w:val="20"/>
          <w:szCs w:val="24"/>
        </w:rPr>
        <w:tab/>
        <w:t xml:space="preserve">W. D. Wolf, K. J. Vaidya, and L. F. Francis, “Mechanical properties and failure analysis of alumina-glass dental composites,” </w:t>
      </w:r>
      <w:r w:rsidRPr="00865AF6">
        <w:rPr>
          <w:rFonts w:ascii="Arial" w:hAnsi="Arial" w:cs="Arial"/>
          <w:i/>
          <w:iCs/>
          <w:noProof/>
          <w:sz w:val="20"/>
          <w:szCs w:val="24"/>
        </w:rPr>
        <w:t>Journal of the American Ceramic Society</w:t>
      </w:r>
      <w:r w:rsidRPr="00865AF6">
        <w:rPr>
          <w:rFonts w:ascii="Arial" w:hAnsi="Arial" w:cs="Arial"/>
          <w:noProof/>
          <w:sz w:val="20"/>
          <w:szCs w:val="24"/>
        </w:rPr>
        <w:t>, vol. 79, no. 7. pp. 1769–1776, 1996. doi: 10.1111/j.1151-2916.1996.tb07994.x.</w:t>
      </w:r>
    </w:p>
    <w:p w14:paraId="06922159" w14:textId="77777777" w:rsidR="00865AF6" w:rsidRPr="00865AF6" w:rsidRDefault="00865AF6" w:rsidP="00BA7C19">
      <w:pPr>
        <w:autoSpaceDE w:val="0"/>
        <w:autoSpaceDN w:val="0"/>
        <w:adjustRightInd w:val="0"/>
        <w:spacing w:line="360" w:lineRule="auto"/>
        <w:ind w:left="640" w:hanging="640"/>
        <w:jc w:val="both"/>
        <w:rPr>
          <w:rFonts w:ascii="Arial" w:hAnsi="Arial" w:cs="Arial"/>
          <w:noProof/>
          <w:sz w:val="20"/>
        </w:rPr>
      </w:pPr>
      <w:r w:rsidRPr="00865AF6">
        <w:rPr>
          <w:rFonts w:ascii="Arial" w:hAnsi="Arial" w:cs="Arial"/>
          <w:noProof/>
          <w:sz w:val="20"/>
          <w:szCs w:val="24"/>
        </w:rPr>
        <w:t>[29]</w:t>
      </w:r>
      <w:r w:rsidRPr="00865AF6">
        <w:rPr>
          <w:rFonts w:ascii="Arial" w:hAnsi="Arial" w:cs="Arial"/>
          <w:noProof/>
          <w:sz w:val="20"/>
          <w:szCs w:val="24"/>
        </w:rPr>
        <w:tab/>
        <w:t xml:space="preserve">B. H. Bae, J. W. Lee, J. M. Cha, I. W. Kim, H. Do Jung, and C. B. Yoon, “Preliminary characterization of glass/alumina composite using laser powder bed fusion (L-PBF) additive manufacturing,” </w:t>
      </w:r>
      <w:r w:rsidRPr="00865AF6">
        <w:rPr>
          <w:rFonts w:ascii="Arial" w:hAnsi="Arial" w:cs="Arial"/>
          <w:i/>
          <w:iCs/>
          <w:noProof/>
          <w:sz w:val="20"/>
          <w:szCs w:val="24"/>
        </w:rPr>
        <w:t>Materials (Basel).</w:t>
      </w:r>
      <w:r w:rsidRPr="00865AF6">
        <w:rPr>
          <w:rFonts w:ascii="Arial" w:hAnsi="Arial" w:cs="Arial"/>
          <w:noProof/>
          <w:sz w:val="20"/>
          <w:szCs w:val="24"/>
        </w:rPr>
        <w:t>, vol. 13, no. 9, 2020, doi: 10.3390/ma13092156.</w:t>
      </w:r>
    </w:p>
    <w:p w14:paraId="13FFA7DB" w14:textId="518C390F" w:rsidR="0000788D" w:rsidRDefault="00DD324D" w:rsidP="00BA7C19">
      <w:pPr>
        <w:tabs>
          <w:tab w:val="left" w:pos="1201"/>
        </w:tabs>
        <w:spacing w:line="360" w:lineRule="auto"/>
        <w:ind w:right="227"/>
        <w:jc w:val="both"/>
        <w:rPr>
          <w:rFonts w:ascii="Arial" w:eastAsia="Arial" w:hAnsi="Arial" w:cs="Arial"/>
          <w:i/>
          <w:color w:val="222222"/>
          <w:sz w:val="20"/>
          <w:szCs w:val="20"/>
          <w:highlight w:val="white"/>
        </w:rPr>
      </w:pPr>
      <w:r>
        <w:rPr>
          <w:rFonts w:ascii="Arial" w:eastAsia="Arial" w:hAnsi="Arial" w:cs="Arial"/>
          <w:i/>
          <w:color w:val="222222"/>
          <w:sz w:val="20"/>
          <w:szCs w:val="20"/>
          <w:highlight w:val="white"/>
        </w:rPr>
        <w:fldChar w:fldCharType="end"/>
      </w:r>
    </w:p>
    <w:p w14:paraId="4BC9DBAF" w14:textId="77777777" w:rsidR="00DA7CEF" w:rsidRDefault="00DA7CEF" w:rsidP="00DD324D">
      <w:pPr>
        <w:tabs>
          <w:tab w:val="left" w:pos="1201"/>
        </w:tabs>
        <w:spacing w:line="360" w:lineRule="auto"/>
        <w:ind w:right="227"/>
        <w:jc w:val="both"/>
        <w:rPr>
          <w:rFonts w:ascii="Arial" w:eastAsia="Arial" w:hAnsi="Arial" w:cs="Arial"/>
          <w:i/>
          <w:color w:val="222222"/>
          <w:sz w:val="20"/>
          <w:szCs w:val="20"/>
          <w:highlight w:val="white"/>
        </w:rPr>
      </w:pPr>
    </w:p>
    <w:p w14:paraId="2389BC8A" w14:textId="77777777" w:rsidR="00DA7CEF" w:rsidRDefault="00DA7CEF" w:rsidP="00DD324D">
      <w:pPr>
        <w:tabs>
          <w:tab w:val="left" w:pos="1201"/>
        </w:tabs>
        <w:spacing w:line="360" w:lineRule="auto"/>
        <w:ind w:right="227"/>
        <w:jc w:val="both"/>
        <w:rPr>
          <w:rFonts w:ascii="Arial" w:eastAsia="Arial" w:hAnsi="Arial" w:cs="Arial"/>
          <w:i/>
          <w:color w:val="222222"/>
          <w:sz w:val="20"/>
          <w:szCs w:val="20"/>
          <w:highlight w:val="white"/>
        </w:rPr>
      </w:pPr>
    </w:p>
    <w:p w14:paraId="48136EE4" w14:textId="77777777" w:rsidR="00DA7CEF" w:rsidRDefault="00DA7CEF" w:rsidP="00DD324D">
      <w:pPr>
        <w:tabs>
          <w:tab w:val="left" w:pos="1201"/>
        </w:tabs>
        <w:spacing w:line="360" w:lineRule="auto"/>
        <w:ind w:right="227"/>
        <w:jc w:val="both"/>
        <w:rPr>
          <w:rFonts w:ascii="Arial" w:eastAsia="Arial" w:hAnsi="Arial" w:cs="Arial"/>
          <w:i/>
          <w:color w:val="222222"/>
          <w:sz w:val="20"/>
          <w:szCs w:val="20"/>
          <w:highlight w:val="white"/>
        </w:rPr>
      </w:pPr>
    </w:p>
    <w:p w14:paraId="795B2BFE" w14:textId="7E123FEF" w:rsidR="00DA7CEF" w:rsidRPr="00BA7C19" w:rsidRDefault="00DA7CEF" w:rsidP="00DA7CEF">
      <w:pPr>
        <w:tabs>
          <w:tab w:val="left" w:pos="1201"/>
        </w:tabs>
        <w:spacing w:line="360" w:lineRule="auto"/>
        <w:ind w:right="227"/>
        <w:jc w:val="center"/>
        <w:rPr>
          <w:rFonts w:eastAsia="Arial"/>
          <w:b/>
          <w:bCs/>
          <w:iCs/>
          <w:color w:val="222222"/>
          <w:sz w:val="40"/>
          <w:szCs w:val="40"/>
          <w:highlight w:val="white"/>
        </w:rPr>
      </w:pPr>
      <w:r w:rsidRPr="00BA7C19">
        <w:rPr>
          <w:rFonts w:eastAsia="Arial"/>
          <w:b/>
          <w:bCs/>
          <w:iCs/>
          <w:color w:val="222222"/>
          <w:sz w:val="40"/>
          <w:szCs w:val="40"/>
          <w:highlight w:val="white"/>
        </w:rPr>
        <w:lastRenderedPageBreak/>
        <w:t>SHOW AND TELL</w:t>
      </w:r>
    </w:p>
    <w:p w14:paraId="2D3C699B" w14:textId="77777777" w:rsidR="00DA7CEF" w:rsidRDefault="00DA7CEF" w:rsidP="00DA7CEF">
      <w:pPr>
        <w:tabs>
          <w:tab w:val="left" w:pos="1201"/>
        </w:tabs>
        <w:spacing w:line="360" w:lineRule="auto"/>
        <w:ind w:right="227"/>
        <w:jc w:val="center"/>
        <w:rPr>
          <w:rFonts w:eastAsia="Arial"/>
          <w:b/>
          <w:bCs/>
          <w:iCs/>
          <w:color w:val="222222"/>
          <w:sz w:val="32"/>
          <w:szCs w:val="32"/>
          <w:highlight w:val="white"/>
        </w:rPr>
      </w:pPr>
    </w:p>
    <w:p w14:paraId="461963FD" w14:textId="48F753ED" w:rsidR="00DA7CEF" w:rsidRDefault="00DA7CEF" w:rsidP="00DA7CEF">
      <w:pPr>
        <w:tabs>
          <w:tab w:val="left" w:pos="1201"/>
        </w:tabs>
        <w:spacing w:line="360" w:lineRule="auto"/>
        <w:ind w:right="227"/>
        <w:jc w:val="center"/>
        <w:rPr>
          <w:rFonts w:eastAsia="Arial"/>
          <w:b/>
          <w:bCs/>
          <w:iCs/>
          <w:color w:val="222222"/>
          <w:sz w:val="32"/>
          <w:szCs w:val="32"/>
          <w:highlight w:val="white"/>
        </w:rPr>
      </w:pPr>
      <w:r>
        <w:rPr>
          <w:noProof/>
        </w:rPr>
        <w:drawing>
          <wp:inline distT="0" distB="0" distL="0" distR="0" wp14:anchorId="747C7EF1" wp14:editId="230067C1">
            <wp:extent cx="5536565" cy="4394835"/>
            <wp:effectExtent l="0" t="0" r="0" b="0"/>
            <wp:docPr id="1934839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36565" cy="4394835"/>
                    </a:xfrm>
                    <a:prstGeom prst="rect">
                      <a:avLst/>
                    </a:prstGeom>
                    <a:noFill/>
                    <a:ln>
                      <a:noFill/>
                    </a:ln>
                  </pic:spPr>
                </pic:pic>
              </a:graphicData>
            </a:graphic>
          </wp:inline>
        </w:drawing>
      </w:r>
    </w:p>
    <w:p w14:paraId="4328F540" w14:textId="2DD74CE9" w:rsidR="00BA7C19" w:rsidRDefault="00BA7C19" w:rsidP="00DA7CEF">
      <w:pPr>
        <w:tabs>
          <w:tab w:val="left" w:pos="1201"/>
        </w:tabs>
        <w:spacing w:line="360" w:lineRule="auto"/>
        <w:ind w:right="227"/>
        <w:jc w:val="center"/>
        <w:rPr>
          <w:rFonts w:eastAsia="Arial"/>
          <w:iCs/>
          <w:color w:val="222222"/>
          <w:sz w:val="32"/>
          <w:szCs w:val="32"/>
          <w:highlight w:val="white"/>
        </w:rPr>
      </w:pPr>
      <w:r>
        <w:rPr>
          <w:rFonts w:eastAsia="Arial"/>
          <w:iCs/>
          <w:color w:val="222222"/>
          <w:sz w:val="32"/>
          <w:szCs w:val="32"/>
          <w:highlight w:val="white"/>
        </w:rPr>
        <w:t>PEOPLE FROM LEFT TO RIGHT</w:t>
      </w:r>
    </w:p>
    <w:p w14:paraId="380E82D7" w14:textId="2DEB835B" w:rsidR="00BA7C19" w:rsidRDefault="00BA7C19" w:rsidP="00DA7CEF">
      <w:pPr>
        <w:tabs>
          <w:tab w:val="left" w:pos="1201"/>
        </w:tabs>
        <w:spacing w:line="360" w:lineRule="auto"/>
        <w:ind w:right="227"/>
        <w:jc w:val="center"/>
        <w:rPr>
          <w:rFonts w:eastAsia="Arial"/>
          <w:iCs/>
          <w:color w:val="222222"/>
          <w:sz w:val="32"/>
          <w:szCs w:val="32"/>
          <w:highlight w:val="white"/>
        </w:rPr>
      </w:pPr>
      <w:r>
        <w:rPr>
          <w:rFonts w:eastAsia="Arial"/>
          <w:iCs/>
          <w:color w:val="222222"/>
          <w:sz w:val="32"/>
          <w:szCs w:val="32"/>
          <w:highlight w:val="white"/>
        </w:rPr>
        <w:t>M. SUJITH CHANDRA</w:t>
      </w:r>
    </w:p>
    <w:p w14:paraId="083405A4" w14:textId="308C1AB1" w:rsidR="00BA7C19" w:rsidRDefault="00BA7C19" w:rsidP="00DA7CEF">
      <w:pPr>
        <w:tabs>
          <w:tab w:val="left" w:pos="1201"/>
        </w:tabs>
        <w:spacing w:line="360" w:lineRule="auto"/>
        <w:ind w:right="227"/>
        <w:jc w:val="center"/>
        <w:rPr>
          <w:rFonts w:eastAsia="Arial"/>
          <w:iCs/>
          <w:color w:val="222222"/>
          <w:sz w:val="32"/>
          <w:szCs w:val="32"/>
          <w:highlight w:val="white"/>
        </w:rPr>
      </w:pPr>
      <w:r>
        <w:rPr>
          <w:rFonts w:eastAsia="Arial"/>
          <w:iCs/>
          <w:color w:val="222222"/>
          <w:sz w:val="32"/>
          <w:szCs w:val="32"/>
          <w:highlight w:val="white"/>
        </w:rPr>
        <w:t>DR. CH. PRIYADARSINI</w:t>
      </w:r>
    </w:p>
    <w:p w14:paraId="40A7E538" w14:textId="77BED2B3" w:rsidR="00BA7C19" w:rsidRDefault="00BA7C19" w:rsidP="00DA7CEF">
      <w:pPr>
        <w:tabs>
          <w:tab w:val="left" w:pos="1201"/>
        </w:tabs>
        <w:spacing w:line="360" w:lineRule="auto"/>
        <w:ind w:right="227"/>
        <w:jc w:val="center"/>
        <w:rPr>
          <w:rFonts w:eastAsia="Arial"/>
          <w:iCs/>
          <w:color w:val="222222"/>
          <w:sz w:val="32"/>
          <w:szCs w:val="32"/>
          <w:highlight w:val="white"/>
        </w:rPr>
      </w:pPr>
      <w:r>
        <w:rPr>
          <w:rFonts w:eastAsia="Arial"/>
          <w:iCs/>
          <w:color w:val="222222"/>
          <w:sz w:val="32"/>
          <w:szCs w:val="32"/>
          <w:highlight w:val="white"/>
        </w:rPr>
        <w:t>PATHIPAKA SIDDARDTH</w:t>
      </w:r>
    </w:p>
    <w:p w14:paraId="726398B7" w14:textId="048A5478" w:rsidR="00BA7C19" w:rsidRDefault="00BA7C19" w:rsidP="00DA7CEF">
      <w:pPr>
        <w:tabs>
          <w:tab w:val="left" w:pos="1201"/>
        </w:tabs>
        <w:spacing w:line="360" w:lineRule="auto"/>
        <w:ind w:right="227"/>
        <w:jc w:val="center"/>
        <w:rPr>
          <w:rFonts w:eastAsia="Arial"/>
          <w:iCs/>
          <w:color w:val="222222"/>
          <w:sz w:val="32"/>
          <w:szCs w:val="32"/>
          <w:highlight w:val="white"/>
        </w:rPr>
      </w:pPr>
      <w:r>
        <w:rPr>
          <w:rFonts w:eastAsia="Arial"/>
          <w:iCs/>
          <w:color w:val="222222"/>
          <w:sz w:val="32"/>
          <w:szCs w:val="32"/>
          <w:highlight w:val="white"/>
        </w:rPr>
        <w:t>P.V.S SURAJ</w:t>
      </w:r>
    </w:p>
    <w:p w14:paraId="5F30F252" w14:textId="18AC297D" w:rsidR="00BA7C19" w:rsidRPr="00BA7C19" w:rsidRDefault="00BA7C19" w:rsidP="00DA7CEF">
      <w:pPr>
        <w:tabs>
          <w:tab w:val="left" w:pos="1201"/>
        </w:tabs>
        <w:spacing w:line="360" w:lineRule="auto"/>
        <w:ind w:right="227"/>
        <w:jc w:val="center"/>
        <w:rPr>
          <w:rFonts w:eastAsia="Arial"/>
          <w:iCs/>
          <w:color w:val="222222"/>
          <w:sz w:val="32"/>
          <w:szCs w:val="32"/>
          <w:highlight w:val="white"/>
        </w:rPr>
      </w:pPr>
      <w:r>
        <w:rPr>
          <w:rFonts w:eastAsia="Arial"/>
          <w:iCs/>
          <w:color w:val="222222"/>
          <w:sz w:val="32"/>
          <w:szCs w:val="32"/>
          <w:highlight w:val="white"/>
        </w:rPr>
        <w:t>V. SIMON PRASHANTH</w:t>
      </w:r>
    </w:p>
    <w:sectPr w:rsidR="00BA7C19" w:rsidRPr="00BA7C19" w:rsidSect="00F624FA">
      <w:headerReference w:type="first" r:id="rId102"/>
      <w:pgSz w:w="12240" w:h="15840"/>
      <w:pgMar w:top="1361" w:right="1361" w:bottom="1361" w:left="2160" w:header="0" w:footer="930" w:gutter="0"/>
      <w:pgNumType w:start="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6A6C3" w14:textId="77777777" w:rsidR="003378E8" w:rsidRDefault="003378E8">
      <w:pPr>
        <w:spacing w:after="0" w:line="240" w:lineRule="auto"/>
      </w:pPr>
      <w:r>
        <w:separator/>
      </w:r>
    </w:p>
  </w:endnote>
  <w:endnote w:type="continuationSeparator" w:id="0">
    <w:p w14:paraId="6B9E9A4B" w14:textId="77777777" w:rsidR="003378E8" w:rsidRDefault="00337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2E042" w14:textId="16D6A757" w:rsidR="0000788D" w:rsidRDefault="001A335F">
    <w:pPr>
      <w:pBdr>
        <w:top w:val="nil"/>
        <w:left w:val="nil"/>
        <w:bottom w:val="nil"/>
        <w:right w:val="nil"/>
        <w:between w:val="nil"/>
      </w:pBdr>
      <w:spacing w:line="14" w:lineRule="auto"/>
      <w:jc w:val="right"/>
      <w:rPr>
        <w:color w:val="000000"/>
        <w:sz w:val="20"/>
        <w:szCs w:val="20"/>
      </w:rPr>
    </w:pPr>
    <w:r>
      <w:rPr>
        <w:sz w:val="20"/>
        <w:szCs w:val="20"/>
      </w:rPr>
      <w:fldChar w:fldCharType="begin"/>
    </w:r>
    <w:r>
      <w:rPr>
        <w:sz w:val="20"/>
        <w:szCs w:val="20"/>
      </w:rPr>
      <w:instrText>PAGE</w:instrText>
    </w:r>
    <w:r>
      <w:rPr>
        <w:sz w:val="20"/>
        <w:szCs w:val="20"/>
      </w:rPr>
      <w:fldChar w:fldCharType="separate"/>
    </w:r>
    <w:r w:rsidR="00981AD0">
      <w:rPr>
        <w:noProof/>
        <w:sz w:val="20"/>
        <w:szCs w:val="20"/>
      </w:rPr>
      <w:t>1</w:t>
    </w:r>
    <w:r>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72996" w14:textId="77777777" w:rsidR="0000788D" w:rsidRDefault="0000788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C7860" w14:textId="5F904150" w:rsidR="0000788D" w:rsidRDefault="001A335F">
    <w:pPr>
      <w:pBdr>
        <w:top w:val="nil"/>
        <w:left w:val="nil"/>
        <w:bottom w:val="nil"/>
        <w:right w:val="nil"/>
        <w:between w:val="nil"/>
      </w:pBdr>
      <w:spacing w:line="14" w:lineRule="auto"/>
      <w:jc w:val="right"/>
      <w:rPr>
        <w:color w:val="000000"/>
        <w:sz w:val="14"/>
        <w:szCs w:val="14"/>
      </w:rPr>
    </w:pPr>
    <w:r>
      <w:rPr>
        <w:sz w:val="14"/>
        <w:szCs w:val="14"/>
      </w:rPr>
      <w:fldChar w:fldCharType="begin"/>
    </w:r>
    <w:r>
      <w:rPr>
        <w:sz w:val="14"/>
        <w:szCs w:val="14"/>
      </w:rPr>
      <w:instrText>PAGE</w:instrText>
    </w:r>
    <w:r>
      <w:rPr>
        <w:sz w:val="14"/>
        <w:szCs w:val="14"/>
      </w:rPr>
      <w:fldChar w:fldCharType="separate"/>
    </w:r>
    <w:r w:rsidR="00D57C41">
      <w:rPr>
        <w:noProof/>
        <w:sz w:val="14"/>
        <w:szCs w:val="14"/>
      </w:rPr>
      <w:t>2</w:t>
    </w:r>
    <w:r>
      <w:rPr>
        <w:sz w:val="14"/>
        <w:szCs w:val="14"/>
      </w:rPr>
      <w:fldChar w:fldCharType="end"/>
    </w:r>
    <w:r w:rsidR="00000000">
      <w:rPr>
        <w:noProof/>
      </w:rPr>
      <w:pict w14:anchorId="6E7CF02B">
        <v:rect id="Rectangle 4" o:spid="_x0000_s1027" style="position:absolute;left:0;text-align:left;margin-left:220pt;margin-top:777pt;width:19.55pt;height:15.3pt;z-index:-2516577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" filled="f" stroked="f">
          <v:textbox inset="0,0,0,0">
            <w:txbxContent>
              <w:p w14:paraId="6C4897BA" w14:textId="77777777" w:rsidR="0000788D" w:rsidRDefault="001A335F">
                <w:pPr>
                  <w:spacing w:line="245" w:lineRule="auto"/>
                  <w:ind w:left="60" w:firstLine="180"/>
                  <w:textDirection w:val="btLr"/>
                </w:pPr>
                <w:r>
                  <w:rPr>
                    <w:rFonts w:ascii="Calibri" w:eastAsia="Calibri" w:hAnsi="Calibri" w:cs="Calibri"/>
                    <w:color w:val="000000"/>
                  </w:rPr>
                  <w:t xml:space="preserve"> PAGE 14</w:t>
                </w:r>
              </w:p>
            </w:txbxContent>
          </v:textbox>
        </v:rect>
      </w:pict>
    </w:r>
    <w:r>
      <w:rPr>
        <w:noProof/>
      </w:rPr>
      <w:drawing>
        <wp:anchor distT="0" distB="0" distL="0" distR="0" simplePos="0" relativeHeight="251656704" behindDoc="1" locked="0" layoutInCell="1" hidden="0" allowOverlap="1" wp14:anchorId="57FB4F31" wp14:editId="5F19F832">
          <wp:simplePos x="0" y="0"/>
          <wp:positionH relativeFrom="column">
            <wp:posOffset>2801938</wp:posOffset>
          </wp:positionH>
          <wp:positionV relativeFrom="paragraph">
            <wp:posOffset>9875838</wp:posOffset>
          </wp:positionV>
          <wp:extent cx="248285" cy="194310"/>
          <wp:effectExtent l="0" t="0" r="0" b="0"/>
          <wp:wrapNone/>
          <wp:docPr id="1801755691" name="Picture 180175569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48285" cy="194310"/>
                  </a:xfrm>
                  <a:prstGeom prst="rect">
                    <a:avLst/>
                  </a:prstGeom>
                  <a:ln/>
                </pic:spPr>
              </pic:pic>
            </a:graphicData>
          </a:graphic>
        </wp:anchor>
      </w:drawing>
    </w:r>
    <w:r>
      <w:rPr>
        <w:noProof/>
      </w:rPr>
      <w:drawing>
        <wp:anchor distT="0" distB="0" distL="0" distR="0" simplePos="0" relativeHeight="251657728" behindDoc="1" locked="0" layoutInCell="1" hidden="0" allowOverlap="1" wp14:anchorId="02537780" wp14:editId="571C1B1A">
          <wp:simplePos x="0" y="0"/>
          <wp:positionH relativeFrom="column">
            <wp:posOffset>2801938</wp:posOffset>
          </wp:positionH>
          <wp:positionV relativeFrom="paragraph">
            <wp:posOffset>9875838</wp:posOffset>
          </wp:positionV>
          <wp:extent cx="248285" cy="194310"/>
          <wp:effectExtent l="0" t="0" r="0" b="0"/>
          <wp:wrapNone/>
          <wp:docPr id="1424902239" name="Picture 1424902239"/>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a:stretch>
                    <a:fillRect/>
                  </a:stretch>
                </pic:blipFill>
                <pic:spPr>
                  <a:xfrm>
                    <a:off x="0" y="0"/>
                    <a:ext cx="248285" cy="19431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B0167" w14:textId="77777777" w:rsidR="003378E8" w:rsidRDefault="003378E8">
      <w:pPr>
        <w:spacing w:after="0" w:line="240" w:lineRule="auto"/>
      </w:pPr>
      <w:r>
        <w:separator/>
      </w:r>
    </w:p>
  </w:footnote>
  <w:footnote w:type="continuationSeparator" w:id="0">
    <w:p w14:paraId="5A59008B" w14:textId="77777777" w:rsidR="003378E8" w:rsidRDefault="003378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A8940" w14:textId="77777777" w:rsidR="0000788D" w:rsidRDefault="0000788D">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330527"/>
      <w:docPartObj>
        <w:docPartGallery w:val="Page Numbers (Top of Page)"/>
        <w:docPartUnique/>
      </w:docPartObj>
    </w:sdtPr>
    <w:sdtEndPr>
      <w:rPr>
        <w:noProof/>
      </w:rPr>
    </w:sdtEndPr>
    <w:sdtContent>
      <w:p w14:paraId="6CEB4757" w14:textId="68F7AFEA" w:rsidR="00F624FA" w:rsidRDefault="00F624F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3B8519E" w14:textId="798B37DE" w:rsidR="0000788D" w:rsidRDefault="0000788D">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D3C44"/>
    <w:multiLevelType w:val="multilevel"/>
    <w:tmpl w:val="76809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DE7F16"/>
    <w:multiLevelType w:val="hybridMultilevel"/>
    <w:tmpl w:val="92D43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A00200"/>
    <w:multiLevelType w:val="multilevel"/>
    <w:tmpl w:val="CE1E0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5C5225"/>
    <w:multiLevelType w:val="hybridMultilevel"/>
    <w:tmpl w:val="A1F833CA"/>
    <w:lvl w:ilvl="0" w:tplc="0E0E8D7E">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34E61E3"/>
    <w:multiLevelType w:val="multilevel"/>
    <w:tmpl w:val="3C40E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184163"/>
    <w:multiLevelType w:val="multilevel"/>
    <w:tmpl w:val="777A0CD0"/>
    <w:lvl w:ilvl="0">
      <w:start w:val="1"/>
      <w:numFmt w:val="decimal"/>
      <w:lvlText w:val="%1"/>
      <w:lvlJc w:val="left"/>
      <w:pPr>
        <w:ind w:left="360" w:hanging="360"/>
      </w:pPr>
    </w:lvl>
    <w:lvl w:ilvl="1">
      <w:start w:val="1"/>
      <w:numFmt w:val="decimal"/>
      <w:lvlText w:val="%1.%2"/>
      <w:lvlJc w:val="left"/>
      <w:pPr>
        <w:ind w:left="1062" w:hanging="360"/>
      </w:pPr>
    </w:lvl>
    <w:lvl w:ilvl="2">
      <w:start w:val="1"/>
      <w:numFmt w:val="decimal"/>
      <w:lvlText w:val="%1.%2.%3"/>
      <w:lvlJc w:val="left"/>
      <w:pPr>
        <w:ind w:left="2124" w:hanging="720"/>
      </w:pPr>
    </w:lvl>
    <w:lvl w:ilvl="3">
      <w:start w:val="1"/>
      <w:numFmt w:val="decimal"/>
      <w:lvlText w:val="%1.%2.%3.%4"/>
      <w:lvlJc w:val="left"/>
      <w:pPr>
        <w:ind w:left="2826" w:hanging="720"/>
      </w:pPr>
    </w:lvl>
    <w:lvl w:ilvl="4">
      <w:start w:val="1"/>
      <w:numFmt w:val="decimal"/>
      <w:lvlText w:val="%1.%2.%3.%4.%5"/>
      <w:lvlJc w:val="left"/>
      <w:pPr>
        <w:ind w:left="3888" w:hanging="1080"/>
      </w:pPr>
    </w:lvl>
    <w:lvl w:ilvl="5">
      <w:start w:val="1"/>
      <w:numFmt w:val="decimal"/>
      <w:lvlText w:val="%1.%2.%3.%4.%5.%6"/>
      <w:lvlJc w:val="left"/>
      <w:pPr>
        <w:ind w:left="4590" w:hanging="1080"/>
      </w:pPr>
    </w:lvl>
    <w:lvl w:ilvl="6">
      <w:start w:val="1"/>
      <w:numFmt w:val="decimal"/>
      <w:lvlText w:val="%1.%2.%3.%4.%5.%6.%7"/>
      <w:lvlJc w:val="left"/>
      <w:pPr>
        <w:ind w:left="5652" w:hanging="1440"/>
      </w:pPr>
    </w:lvl>
    <w:lvl w:ilvl="7">
      <w:start w:val="1"/>
      <w:numFmt w:val="decimal"/>
      <w:lvlText w:val="%1.%2.%3.%4.%5.%6.%7.%8"/>
      <w:lvlJc w:val="left"/>
      <w:pPr>
        <w:ind w:left="6354" w:hanging="1440"/>
      </w:pPr>
    </w:lvl>
    <w:lvl w:ilvl="8">
      <w:start w:val="1"/>
      <w:numFmt w:val="decimal"/>
      <w:lvlText w:val="%1.%2.%3.%4.%5.%6.%7.%8.%9"/>
      <w:lvlJc w:val="left"/>
      <w:pPr>
        <w:ind w:left="7416" w:hanging="1800"/>
      </w:pPr>
    </w:lvl>
  </w:abstractNum>
  <w:abstractNum w:abstractNumId="6" w15:restartNumberingAfterBreak="0">
    <w:nsid w:val="4B780371"/>
    <w:multiLevelType w:val="multilevel"/>
    <w:tmpl w:val="4C8295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4EF26996"/>
    <w:multiLevelType w:val="hybridMultilevel"/>
    <w:tmpl w:val="BE52C5C0"/>
    <w:lvl w:ilvl="0" w:tplc="DF066A5A">
      <w:start w:val="1"/>
      <w:numFmt w:val="bullet"/>
      <w:lvlText w:val="•"/>
      <w:lvlJc w:val="left"/>
      <w:pPr>
        <w:tabs>
          <w:tab w:val="num" w:pos="720"/>
        </w:tabs>
        <w:ind w:left="720" w:hanging="360"/>
      </w:pPr>
      <w:rPr>
        <w:rFonts w:ascii="Times New Roman" w:hAnsi="Times New Roman" w:hint="default"/>
      </w:rPr>
    </w:lvl>
    <w:lvl w:ilvl="1" w:tplc="83D62B42" w:tentative="1">
      <w:start w:val="1"/>
      <w:numFmt w:val="bullet"/>
      <w:lvlText w:val="•"/>
      <w:lvlJc w:val="left"/>
      <w:pPr>
        <w:tabs>
          <w:tab w:val="num" w:pos="1440"/>
        </w:tabs>
        <w:ind w:left="1440" w:hanging="360"/>
      </w:pPr>
      <w:rPr>
        <w:rFonts w:ascii="Times New Roman" w:hAnsi="Times New Roman" w:hint="default"/>
      </w:rPr>
    </w:lvl>
    <w:lvl w:ilvl="2" w:tplc="F28CA00C" w:tentative="1">
      <w:start w:val="1"/>
      <w:numFmt w:val="bullet"/>
      <w:lvlText w:val="•"/>
      <w:lvlJc w:val="left"/>
      <w:pPr>
        <w:tabs>
          <w:tab w:val="num" w:pos="2160"/>
        </w:tabs>
        <w:ind w:left="2160" w:hanging="360"/>
      </w:pPr>
      <w:rPr>
        <w:rFonts w:ascii="Times New Roman" w:hAnsi="Times New Roman" w:hint="default"/>
      </w:rPr>
    </w:lvl>
    <w:lvl w:ilvl="3" w:tplc="57F60AE2" w:tentative="1">
      <w:start w:val="1"/>
      <w:numFmt w:val="bullet"/>
      <w:lvlText w:val="•"/>
      <w:lvlJc w:val="left"/>
      <w:pPr>
        <w:tabs>
          <w:tab w:val="num" w:pos="2880"/>
        </w:tabs>
        <w:ind w:left="2880" w:hanging="360"/>
      </w:pPr>
      <w:rPr>
        <w:rFonts w:ascii="Times New Roman" w:hAnsi="Times New Roman" w:hint="default"/>
      </w:rPr>
    </w:lvl>
    <w:lvl w:ilvl="4" w:tplc="FC9EFDD0" w:tentative="1">
      <w:start w:val="1"/>
      <w:numFmt w:val="bullet"/>
      <w:lvlText w:val="•"/>
      <w:lvlJc w:val="left"/>
      <w:pPr>
        <w:tabs>
          <w:tab w:val="num" w:pos="3600"/>
        </w:tabs>
        <w:ind w:left="3600" w:hanging="360"/>
      </w:pPr>
      <w:rPr>
        <w:rFonts w:ascii="Times New Roman" w:hAnsi="Times New Roman" w:hint="default"/>
      </w:rPr>
    </w:lvl>
    <w:lvl w:ilvl="5" w:tplc="D21C0F1E" w:tentative="1">
      <w:start w:val="1"/>
      <w:numFmt w:val="bullet"/>
      <w:lvlText w:val="•"/>
      <w:lvlJc w:val="left"/>
      <w:pPr>
        <w:tabs>
          <w:tab w:val="num" w:pos="4320"/>
        </w:tabs>
        <w:ind w:left="4320" w:hanging="360"/>
      </w:pPr>
      <w:rPr>
        <w:rFonts w:ascii="Times New Roman" w:hAnsi="Times New Roman" w:hint="default"/>
      </w:rPr>
    </w:lvl>
    <w:lvl w:ilvl="6" w:tplc="4A0AED8E" w:tentative="1">
      <w:start w:val="1"/>
      <w:numFmt w:val="bullet"/>
      <w:lvlText w:val="•"/>
      <w:lvlJc w:val="left"/>
      <w:pPr>
        <w:tabs>
          <w:tab w:val="num" w:pos="5040"/>
        </w:tabs>
        <w:ind w:left="5040" w:hanging="360"/>
      </w:pPr>
      <w:rPr>
        <w:rFonts w:ascii="Times New Roman" w:hAnsi="Times New Roman" w:hint="default"/>
      </w:rPr>
    </w:lvl>
    <w:lvl w:ilvl="7" w:tplc="EE92F2F6" w:tentative="1">
      <w:start w:val="1"/>
      <w:numFmt w:val="bullet"/>
      <w:lvlText w:val="•"/>
      <w:lvlJc w:val="left"/>
      <w:pPr>
        <w:tabs>
          <w:tab w:val="num" w:pos="5760"/>
        </w:tabs>
        <w:ind w:left="5760" w:hanging="360"/>
      </w:pPr>
      <w:rPr>
        <w:rFonts w:ascii="Times New Roman" w:hAnsi="Times New Roman" w:hint="default"/>
      </w:rPr>
    </w:lvl>
    <w:lvl w:ilvl="8" w:tplc="4858B6DE"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674C0B74"/>
    <w:multiLevelType w:val="hybridMultilevel"/>
    <w:tmpl w:val="083669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DA08ED"/>
    <w:multiLevelType w:val="multilevel"/>
    <w:tmpl w:val="2BC8F7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F53D1F"/>
    <w:multiLevelType w:val="multilevel"/>
    <w:tmpl w:val="060434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B2516C0"/>
    <w:multiLevelType w:val="multilevel"/>
    <w:tmpl w:val="D5BE50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22272030">
    <w:abstractNumId w:val="6"/>
  </w:num>
  <w:num w:numId="2" w16cid:durableId="2035181613">
    <w:abstractNumId w:val="10"/>
  </w:num>
  <w:num w:numId="3" w16cid:durableId="1516190033">
    <w:abstractNumId w:val="11"/>
  </w:num>
  <w:num w:numId="4" w16cid:durableId="1113213708">
    <w:abstractNumId w:val="5"/>
  </w:num>
  <w:num w:numId="5" w16cid:durableId="35467914">
    <w:abstractNumId w:val="9"/>
  </w:num>
  <w:num w:numId="6" w16cid:durableId="1601334829">
    <w:abstractNumId w:val="3"/>
  </w:num>
  <w:num w:numId="7" w16cid:durableId="1204516772">
    <w:abstractNumId w:val="1"/>
  </w:num>
  <w:num w:numId="8" w16cid:durableId="1741781479">
    <w:abstractNumId w:val="0"/>
  </w:num>
  <w:num w:numId="9" w16cid:durableId="1494951363">
    <w:abstractNumId w:val="4"/>
  </w:num>
  <w:num w:numId="10" w16cid:durableId="322007286">
    <w:abstractNumId w:val="7"/>
  </w:num>
  <w:num w:numId="11" w16cid:durableId="956643357">
    <w:abstractNumId w:val="2"/>
  </w:num>
  <w:num w:numId="12" w16cid:durableId="7895867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5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0788D"/>
    <w:rsid w:val="00004AE6"/>
    <w:rsid w:val="0000788D"/>
    <w:rsid w:val="00023F5C"/>
    <w:rsid w:val="00040D5A"/>
    <w:rsid w:val="00056359"/>
    <w:rsid w:val="000577A2"/>
    <w:rsid w:val="00065AB9"/>
    <w:rsid w:val="000835E5"/>
    <w:rsid w:val="000973FC"/>
    <w:rsid w:val="000A13B5"/>
    <w:rsid w:val="000A42CD"/>
    <w:rsid w:val="000B1DAD"/>
    <w:rsid w:val="000E18CD"/>
    <w:rsid w:val="00141C34"/>
    <w:rsid w:val="001A335F"/>
    <w:rsid w:val="001B6859"/>
    <w:rsid w:val="001D22E1"/>
    <w:rsid w:val="002133D3"/>
    <w:rsid w:val="0023750F"/>
    <w:rsid w:val="00241490"/>
    <w:rsid w:val="00264458"/>
    <w:rsid w:val="00296F3A"/>
    <w:rsid w:val="002C46AA"/>
    <w:rsid w:val="00302F89"/>
    <w:rsid w:val="003378E8"/>
    <w:rsid w:val="00356C9A"/>
    <w:rsid w:val="00373F0E"/>
    <w:rsid w:val="003A1D15"/>
    <w:rsid w:val="003A6F70"/>
    <w:rsid w:val="003E681E"/>
    <w:rsid w:val="0042096F"/>
    <w:rsid w:val="004478AA"/>
    <w:rsid w:val="00463AB1"/>
    <w:rsid w:val="00474394"/>
    <w:rsid w:val="00480EFE"/>
    <w:rsid w:val="004A7BCD"/>
    <w:rsid w:val="004A7ED1"/>
    <w:rsid w:val="004C2313"/>
    <w:rsid w:val="004D3870"/>
    <w:rsid w:val="004E1ECD"/>
    <w:rsid w:val="00502C3F"/>
    <w:rsid w:val="00503070"/>
    <w:rsid w:val="00503DF8"/>
    <w:rsid w:val="0051426F"/>
    <w:rsid w:val="00534663"/>
    <w:rsid w:val="005538BE"/>
    <w:rsid w:val="005631E0"/>
    <w:rsid w:val="005648B4"/>
    <w:rsid w:val="00564AAB"/>
    <w:rsid w:val="005A59E8"/>
    <w:rsid w:val="005B4399"/>
    <w:rsid w:val="005B6094"/>
    <w:rsid w:val="005C3EAB"/>
    <w:rsid w:val="005E106C"/>
    <w:rsid w:val="0068471B"/>
    <w:rsid w:val="006C6D60"/>
    <w:rsid w:val="006C72E3"/>
    <w:rsid w:val="006E6EA4"/>
    <w:rsid w:val="006E7186"/>
    <w:rsid w:val="006F7451"/>
    <w:rsid w:val="00740C62"/>
    <w:rsid w:val="00792356"/>
    <w:rsid w:val="00793352"/>
    <w:rsid w:val="00797326"/>
    <w:rsid w:val="007C66E7"/>
    <w:rsid w:val="007E6CBE"/>
    <w:rsid w:val="007F7FD0"/>
    <w:rsid w:val="00807D3C"/>
    <w:rsid w:val="00822754"/>
    <w:rsid w:val="00837E92"/>
    <w:rsid w:val="00863EF2"/>
    <w:rsid w:val="00865AF6"/>
    <w:rsid w:val="008910C1"/>
    <w:rsid w:val="008C39D0"/>
    <w:rsid w:val="008C5631"/>
    <w:rsid w:val="008E4774"/>
    <w:rsid w:val="008F0053"/>
    <w:rsid w:val="00932A6D"/>
    <w:rsid w:val="00940395"/>
    <w:rsid w:val="009453CB"/>
    <w:rsid w:val="00967B75"/>
    <w:rsid w:val="00981AD0"/>
    <w:rsid w:val="00982BFA"/>
    <w:rsid w:val="009962BF"/>
    <w:rsid w:val="00996338"/>
    <w:rsid w:val="009D5B48"/>
    <w:rsid w:val="009E7F49"/>
    <w:rsid w:val="00A03F21"/>
    <w:rsid w:val="00A13A4C"/>
    <w:rsid w:val="00A439E5"/>
    <w:rsid w:val="00A559B0"/>
    <w:rsid w:val="00A93B28"/>
    <w:rsid w:val="00AA507A"/>
    <w:rsid w:val="00AA78DD"/>
    <w:rsid w:val="00AB1561"/>
    <w:rsid w:val="00AC62CC"/>
    <w:rsid w:val="00AE7854"/>
    <w:rsid w:val="00AF1072"/>
    <w:rsid w:val="00B006CB"/>
    <w:rsid w:val="00B1741F"/>
    <w:rsid w:val="00B34E41"/>
    <w:rsid w:val="00B749E3"/>
    <w:rsid w:val="00BA051D"/>
    <w:rsid w:val="00BA7C19"/>
    <w:rsid w:val="00BB26E9"/>
    <w:rsid w:val="00BC4234"/>
    <w:rsid w:val="00BE7C87"/>
    <w:rsid w:val="00BF622D"/>
    <w:rsid w:val="00BF6277"/>
    <w:rsid w:val="00C555C2"/>
    <w:rsid w:val="00C5632C"/>
    <w:rsid w:val="00C6471C"/>
    <w:rsid w:val="00CA73EA"/>
    <w:rsid w:val="00D040DB"/>
    <w:rsid w:val="00D07494"/>
    <w:rsid w:val="00D1624F"/>
    <w:rsid w:val="00D57C41"/>
    <w:rsid w:val="00D711B7"/>
    <w:rsid w:val="00D749E2"/>
    <w:rsid w:val="00D823B5"/>
    <w:rsid w:val="00D90FD4"/>
    <w:rsid w:val="00D95139"/>
    <w:rsid w:val="00DA7CEF"/>
    <w:rsid w:val="00DB47D9"/>
    <w:rsid w:val="00DD324D"/>
    <w:rsid w:val="00DD7551"/>
    <w:rsid w:val="00DE7CE6"/>
    <w:rsid w:val="00DF443E"/>
    <w:rsid w:val="00E00093"/>
    <w:rsid w:val="00E0741F"/>
    <w:rsid w:val="00E12A0E"/>
    <w:rsid w:val="00E47A79"/>
    <w:rsid w:val="00E47E1D"/>
    <w:rsid w:val="00E55333"/>
    <w:rsid w:val="00E64B90"/>
    <w:rsid w:val="00E81CFF"/>
    <w:rsid w:val="00EA5BA1"/>
    <w:rsid w:val="00EB2B35"/>
    <w:rsid w:val="00EB6E00"/>
    <w:rsid w:val="00EB784E"/>
    <w:rsid w:val="00EE7A20"/>
    <w:rsid w:val="00F1680E"/>
    <w:rsid w:val="00F201F6"/>
    <w:rsid w:val="00F23D66"/>
    <w:rsid w:val="00F26473"/>
    <w:rsid w:val="00F47D71"/>
    <w:rsid w:val="00F624FA"/>
    <w:rsid w:val="00F82F8B"/>
    <w:rsid w:val="00F96EC8"/>
    <w:rsid w:val="00FB33F7"/>
    <w:rsid w:val="00FF7E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24646FEE"/>
  <w15:docId w15:val="{7EB34092-ADFD-44E3-90CE-91E2DC01C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71B"/>
  </w:style>
  <w:style w:type="paragraph" w:styleId="Heading1">
    <w:name w:val="heading 1"/>
    <w:basedOn w:val="Normal"/>
    <w:next w:val="Normal"/>
    <w:link w:val="Heading1Char"/>
    <w:uiPriority w:val="9"/>
    <w:qFormat/>
    <w:pPr>
      <w:spacing w:before="60"/>
      <w:ind w:left="342" w:right="2098"/>
      <w:jc w:val="center"/>
      <w:outlineLvl w:val="0"/>
    </w:pPr>
    <w:rPr>
      <w:b/>
      <w:sz w:val="32"/>
      <w:szCs w:val="32"/>
    </w:rPr>
  </w:style>
  <w:style w:type="paragraph" w:styleId="Heading2">
    <w:name w:val="heading 2"/>
    <w:basedOn w:val="Normal"/>
    <w:next w:val="Normal"/>
    <w:uiPriority w:val="9"/>
    <w:unhideWhenUsed/>
    <w:qFormat/>
    <w:pPr>
      <w:ind w:left="902" w:hanging="423"/>
      <w:outlineLvl w:val="1"/>
    </w:pPr>
    <w:rPr>
      <w:b/>
      <w:sz w:val="28"/>
      <w:szCs w:val="28"/>
    </w:rPr>
  </w:style>
  <w:style w:type="paragraph" w:styleId="Heading3">
    <w:name w:val="heading 3"/>
    <w:basedOn w:val="Normal"/>
    <w:next w:val="Normal"/>
    <w:link w:val="Heading3Char"/>
    <w:uiPriority w:val="9"/>
    <w:unhideWhenUsed/>
    <w:qFormat/>
    <w:pPr>
      <w:keepNext/>
      <w:keepLines/>
      <w:spacing w:before="40"/>
      <w:outlineLvl w:val="2"/>
    </w:pPr>
    <w:rPr>
      <w:rFonts w:ascii="Cambria" w:eastAsia="Cambria" w:hAnsi="Cambria" w:cs="Cambria"/>
      <w:color w:val="243F61"/>
      <w:sz w:val="24"/>
      <w:szCs w:val="24"/>
    </w:rPr>
  </w:style>
  <w:style w:type="paragraph" w:styleId="Heading4">
    <w:name w:val="heading 4"/>
    <w:basedOn w:val="Normal"/>
    <w:next w:val="Normal"/>
    <w:uiPriority w:val="9"/>
    <w:semiHidden/>
    <w:unhideWhenUsed/>
    <w:qFormat/>
    <w:pPr>
      <w:keepNext/>
      <w:keepLines/>
      <w:spacing w:before="4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pPr>
      <w:widowControl/>
    </w:pPr>
    <w:rPr>
      <w:sz w:val="20"/>
      <w:szCs w:val="20"/>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23D66"/>
    <w:pPr>
      <w:ind w:left="720"/>
      <w:contextualSpacing/>
    </w:pPr>
  </w:style>
  <w:style w:type="character" w:customStyle="1" w:styleId="given-name">
    <w:name w:val="given-name"/>
    <w:basedOn w:val="DefaultParagraphFont"/>
    <w:rsid w:val="00807D3C"/>
  </w:style>
  <w:style w:type="character" w:customStyle="1" w:styleId="text">
    <w:name w:val="text"/>
    <w:basedOn w:val="DefaultParagraphFont"/>
    <w:rsid w:val="00807D3C"/>
  </w:style>
  <w:style w:type="character" w:styleId="Hyperlink">
    <w:name w:val="Hyperlink"/>
    <w:basedOn w:val="DefaultParagraphFont"/>
    <w:uiPriority w:val="99"/>
    <w:unhideWhenUsed/>
    <w:rsid w:val="00E12A0E"/>
    <w:rPr>
      <w:color w:val="0000FF"/>
      <w:u w:val="single"/>
    </w:rPr>
  </w:style>
  <w:style w:type="character" w:customStyle="1" w:styleId="Heading3Char">
    <w:name w:val="Heading 3 Char"/>
    <w:basedOn w:val="DefaultParagraphFont"/>
    <w:link w:val="Heading3"/>
    <w:uiPriority w:val="9"/>
    <w:rsid w:val="008E4774"/>
    <w:rPr>
      <w:rFonts w:ascii="Cambria" w:eastAsia="Cambria" w:hAnsi="Cambria" w:cs="Cambria"/>
      <w:color w:val="243F61"/>
      <w:sz w:val="24"/>
      <w:szCs w:val="24"/>
    </w:rPr>
  </w:style>
  <w:style w:type="table" w:styleId="TableGrid">
    <w:name w:val="Table Grid"/>
    <w:basedOn w:val="TableNormal"/>
    <w:uiPriority w:val="39"/>
    <w:rsid w:val="00C64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632C"/>
    <w:pPr>
      <w:widowControl/>
      <w:spacing w:before="100" w:beforeAutospacing="1" w:after="100" w:afterAutospacing="1" w:line="240" w:lineRule="auto"/>
    </w:pPr>
    <w:rPr>
      <w:sz w:val="24"/>
      <w:szCs w:val="24"/>
      <w:lang w:val="en-IN"/>
    </w:rPr>
  </w:style>
  <w:style w:type="character" w:customStyle="1" w:styleId="Heading1Char">
    <w:name w:val="Heading 1 Char"/>
    <w:basedOn w:val="DefaultParagraphFont"/>
    <w:link w:val="Heading1"/>
    <w:uiPriority w:val="9"/>
    <w:rsid w:val="00056359"/>
    <w:rPr>
      <w:b/>
      <w:sz w:val="32"/>
      <w:szCs w:val="32"/>
    </w:rPr>
  </w:style>
  <w:style w:type="paragraph" w:styleId="TOC1">
    <w:name w:val="toc 1"/>
    <w:basedOn w:val="Normal"/>
    <w:next w:val="Normal"/>
    <w:autoRedefine/>
    <w:uiPriority w:val="39"/>
    <w:unhideWhenUsed/>
    <w:rsid w:val="00B34E41"/>
    <w:pPr>
      <w:spacing w:after="100"/>
    </w:pPr>
  </w:style>
  <w:style w:type="paragraph" w:styleId="TOC3">
    <w:name w:val="toc 3"/>
    <w:basedOn w:val="Normal"/>
    <w:next w:val="Normal"/>
    <w:autoRedefine/>
    <w:uiPriority w:val="39"/>
    <w:unhideWhenUsed/>
    <w:rsid w:val="00B34E41"/>
    <w:pPr>
      <w:spacing w:after="100"/>
      <w:ind w:left="440"/>
    </w:pPr>
  </w:style>
  <w:style w:type="paragraph" w:styleId="TOC2">
    <w:name w:val="toc 2"/>
    <w:basedOn w:val="Normal"/>
    <w:next w:val="Normal"/>
    <w:autoRedefine/>
    <w:uiPriority w:val="39"/>
    <w:unhideWhenUsed/>
    <w:rsid w:val="00B34E41"/>
    <w:pPr>
      <w:spacing w:after="100"/>
      <w:ind w:left="220"/>
    </w:pPr>
  </w:style>
  <w:style w:type="character" w:styleId="UnresolvedMention">
    <w:name w:val="Unresolved Mention"/>
    <w:basedOn w:val="DefaultParagraphFont"/>
    <w:uiPriority w:val="99"/>
    <w:semiHidden/>
    <w:unhideWhenUsed/>
    <w:rsid w:val="00023F5C"/>
    <w:rPr>
      <w:color w:val="605E5C"/>
      <w:shd w:val="clear" w:color="auto" w:fill="E1DFDD"/>
    </w:rPr>
  </w:style>
  <w:style w:type="paragraph" w:styleId="Caption">
    <w:name w:val="caption"/>
    <w:basedOn w:val="Normal"/>
    <w:next w:val="Normal"/>
    <w:uiPriority w:val="35"/>
    <w:unhideWhenUsed/>
    <w:qFormat/>
    <w:rsid w:val="00E47A79"/>
    <w:pPr>
      <w:spacing w:after="200" w:line="240" w:lineRule="auto"/>
      <w:jc w:val="center"/>
    </w:pPr>
    <w:rPr>
      <w:i/>
      <w:iCs/>
      <w:sz w:val="20"/>
      <w:szCs w:val="20"/>
      <w:lang w:val="en-IN"/>
    </w:rPr>
  </w:style>
  <w:style w:type="paragraph" w:styleId="TableofFigures">
    <w:name w:val="table of figures"/>
    <w:basedOn w:val="Normal"/>
    <w:next w:val="Normal"/>
    <w:uiPriority w:val="99"/>
    <w:unhideWhenUsed/>
    <w:rsid w:val="00981AD0"/>
    <w:pPr>
      <w:spacing w:after="0"/>
    </w:pPr>
  </w:style>
  <w:style w:type="character" w:styleId="FollowedHyperlink">
    <w:name w:val="FollowedHyperlink"/>
    <w:basedOn w:val="DefaultParagraphFont"/>
    <w:uiPriority w:val="99"/>
    <w:semiHidden/>
    <w:unhideWhenUsed/>
    <w:rsid w:val="006E6EA4"/>
    <w:rPr>
      <w:color w:val="800080" w:themeColor="followedHyperlink"/>
      <w:u w:val="single"/>
    </w:rPr>
  </w:style>
  <w:style w:type="paragraph" w:styleId="Header">
    <w:name w:val="header"/>
    <w:basedOn w:val="Normal"/>
    <w:link w:val="HeaderChar"/>
    <w:uiPriority w:val="99"/>
    <w:unhideWhenUsed/>
    <w:rsid w:val="007C66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66E7"/>
  </w:style>
  <w:style w:type="paragraph" w:styleId="Footer">
    <w:name w:val="footer"/>
    <w:basedOn w:val="Normal"/>
    <w:link w:val="FooterChar"/>
    <w:uiPriority w:val="99"/>
    <w:unhideWhenUsed/>
    <w:rsid w:val="007C66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66E7"/>
  </w:style>
  <w:style w:type="character" w:styleId="PlaceholderText">
    <w:name w:val="Placeholder Text"/>
    <w:basedOn w:val="DefaultParagraphFont"/>
    <w:uiPriority w:val="99"/>
    <w:semiHidden/>
    <w:rsid w:val="000B1DAD"/>
    <w:rPr>
      <w:color w:val="808080"/>
    </w:rPr>
  </w:style>
  <w:style w:type="character" w:styleId="LineNumber">
    <w:name w:val="line number"/>
    <w:basedOn w:val="DefaultParagraphFont"/>
    <w:uiPriority w:val="99"/>
    <w:semiHidden/>
    <w:unhideWhenUsed/>
    <w:rsid w:val="007923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37952">
      <w:bodyDiv w:val="1"/>
      <w:marLeft w:val="0"/>
      <w:marRight w:val="0"/>
      <w:marTop w:val="0"/>
      <w:marBottom w:val="0"/>
      <w:divBdr>
        <w:top w:val="none" w:sz="0" w:space="0" w:color="auto"/>
        <w:left w:val="none" w:sz="0" w:space="0" w:color="auto"/>
        <w:bottom w:val="none" w:sz="0" w:space="0" w:color="auto"/>
        <w:right w:val="none" w:sz="0" w:space="0" w:color="auto"/>
      </w:divBdr>
      <w:divsChild>
        <w:div w:id="1984579816">
          <w:marLeft w:val="547"/>
          <w:marRight w:val="0"/>
          <w:marTop w:val="0"/>
          <w:marBottom w:val="0"/>
          <w:divBdr>
            <w:top w:val="none" w:sz="0" w:space="0" w:color="auto"/>
            <w:left w:val="none" w:sz="0" w:space="0" w:color="auto"/>
            <w:bottom w:val="none" w:sz="0" w:space="0" w:color="auto"/>
            <w:right w:val="none" w:sz="0" w:space="0" w:color="auto"/>
          </w:divBdr>
        </w:div>
      </w:divsChild>
    </w:div>
    <w:div w:id="296105481">
      <w:bodyDiv w:val="1"/>
      <w:marLeft w:val="0"/>
      <w:marRight w:val="0"/>
      <w:marTop w:val="0"/>
      <w:marBottom w:val="0"/>
      <w:divBdr>
        <w:top w:val="none" w:sz="0" w:space="0" w:color="auto"/>
        <w:left w:val="none" w:sz="0" w:space="0" w:color="auto"/>
        <w:bottom w:val="none" w:sz="0" w:space="0" w:color="auto"/>
        <w:right w:val="none" w:sz="0" w:space="0" w:color="auto"/>
      </w:divBdr>
    </w:div>
    <w:div w:id="358093365">
      <w:bodyDiv w:val="1"/>
      <w:marLeft w:val="0"/>
      <w:marRight w:val="0"/>
      <w:marTop w:val="0"/>
      <w:marBottom w:val="0"/>
      <w:divBdr>
        <w:top w:val="none" w:sz="0" w:space="0" w:color="auto"/>
        <w:left w:val="none" w:sz="0" w:space="0" w:color="auto"/>
        <w:bottom w:val="none" w:sz="0" w:space="0" w:color="auto"/>
        <w:right w:val="none" w:sz="0" w:space="0" w:color="auto"/>
      </w:divBdr>
    </w:div>
    <w:div w:id="389697275">
      <w:bodyDiv w:val="1"/>
      <w:marLeft w:val="0"/>
      <w:marRight w:val="0"/>
      <w:marTop w:val="0"/>
      <w:marBottom w:val="0"/>
      <w:divBdr>
        <w:top w:val="none" w:sz="0" w:space="0" w:color="auto"/>
        <w:left w:val="none" w:sz="0" w:space="0" w:color="auto"/>
        <w:bottom w:val="none" w:sz="0" w:space="0" w:color="auto"/>
        <w:right w:val="none" w:sz="0" w:space="0" w:color="auto"/>
      </w:divBdr>
    </w:div>
    <w:div w:id="974215448">
      <w:bodyDiv w:val="1"/>
      <w:marLeft w:val="0"/>
      <w:marRight w:val="0"/>
      <w:marTop w:val="0"/>
      <w:marBottom w:val="0"/>
      <w:divBdr>
        <w:top w:val="none" w:sz="0" w:space="0" w:color="auto"/>
        <w:left w:val="none" w:sz="0" w:space="0" w:color="auto"/>
        <w:bottom w:val="none" w:sz="0" w:space="0" w:color="auto"/>
        <w:right w:val="none" w:sz="0" w:space="0" w:color="auto"/>
      </w:divBdr>
    </w:div>
    <w:div w:id="977101846">
      <w:bodyDiv w:val="1"/>
      <w:marLeft w:val="0"/>
      <w:marRight w:val="0"/>
      <w:marTop w:val="0"/>
      <w:marBottom w:val="0"/>
      <w:divBdr>
        <w:top w:val="none" w:sz="0" w:space="0" w:color="auto"/>
        <w:left w:val="none" w:sz="0" w:space="0" w:color="auto"/>
        <w:bottom w:val="none" w:sz="0" w:space="0" w:color="auto"/>
        <w:right w:val="none" w:sz="0" w:space="0" w:color="auto"/>
      </w:divBdr>
    </w:div>
    <w:div w:id="1097166701">
      <w:bodyDiv w:val="1"/>
      <w:marLeft w:val="0"/>
      <w:marRight w:val="0"/>
      <w:marTop w:val="0"/>
      <w:marBottom w:val="0"/>
      <w:divBdr>
        <w:top w:val="none" w:sz="0" w:space="0" w:color="auto"/>
        <w:left w:val="none" w:sz="0" w:space="0" w:color="auto"/>
        <w:bottom w:val="none" w:sz="0" w:space="0" w:color="auto"/>
        <w:right w:val="none" w:sz="0" w:space="0" w:color="auto"/>
      </w:divBdr>
    </w:div>
    <w:div w:id="1184899864">
      <w:bodyDiv w:val="1"/>
      <w:marLeft w:val="0"/>
      <w:marRight w:val="0"/>
      <w:marTop w:val="0"/>
      <w:marBottom w:val="0"/>
      <w:divBdr>
        <w:top w:val="none" w:sz="0" w:space="0" w:color="auto"/>
        <w:left w:val="none" w:sz="0" w:space="0" w:color="auto"/>
        <w:bottom w:val="none" w:sz="0" w:space="0" w:color="auto"/>
        <w:right w:val="none" w:sz="0" w:space="0" w:color="auto"/>
      </w:divBdr>
    </w:div>
    <w:div w:id="1186209033">
      <w:bodyDiv w:val="1"/>
      <w:marLeft w:val="0"/>
      <w:marRight w:val="0"/>
      <w:marTop w:val="0"/>
      <w:marBottom w:val="0"/>
      <w:divBdr>
        <w:top w:val="none" w:sz="0" w:space="0" w:color="auto"/>
        <w:left w:val="none" w:sz="0" w:space="0" w:color="auto"/>
        <w:bottom w:val="none" w:sz="0" w:space="0" w:color="auto"/>
        <w:right w:val="none" w:sz="0" w:space="0" w:color="auto"/>
      </w:divBdr>
    </w:div>
    <w:div w:id="1195466009">
      <w:bodyDiv w:val="1"/>
      <w:marLeft w:val="0"/>
      <w:marRight w:val="0"/>
      <w:marTop w:val="0"/>
      <w:marBottom w:val="0"/>
      <w:divBdr>
        <w:top w:val="none" w:sz="0" w:space="0" w:color="auto"/>
        <w:left w:val="none" w:sz="0" w:space="0" w:color="auto"/>
        <w:bottom w:val="none" w:sz="0" w:space="0" w:color="auto"/>
        <w:right w:val="none" w:sz="0" w:space="0" w:color="auto"/>
      </w:divBdr>
    </w:div>
    <w:div w:id="1563056971">
      <w:bodyDiv w:val="1"/>
      <w:marLeft w:val="0"/>
      <w:marRight w:val="0"/>
      <w:marTop w:val="0"/>
      <w:marBottom w:val="0"/>
      <w:divBdr>
        <w:top w:val="none" w:sz="0" w:space="0" w:color="auto"/>
        <w:left w:val="none" w:sz="0" w:space="0" w:color="auto"/>
        <w:bottom w:val="none" w:sz="0" w:space="0" w:color="auto"/>
        <w:right w:val="none" w:sz="0" w:space="0" w:color="auto"/>
      </w:divBdr>
    </w:div>
    <w:div w:id="1695884174">
      <w:bodyDiv w:val="1"/>
      <w:marLeft w:val="0"/>
      <w:marRight w:val="0"/>
      <w:marTop w:val="0"/>
      <w:marBottom w:val="0"/>
      <w:divBdr>
        <w:top w:val="none" w:sz="0" w:space="0" w:color="auto"/>
        <w:left w:val="none" w:sz="0" w:space="0" w:color="auto"/>
        <w:bottom w:val="none" w:sz="0" w:space="0" w:color="auto"/>
        <w:right w:val="none" w:sz="0" w:space="0" w:color="auto"/>
      </w:divBdr>
    </w:div>
    <w:div w:id="1842155613">
      <w:bodyDiv w:val="1"/>
      <w:marLeft w:val="0"/>
      <w:marRight w:val="0"/>
      <w:marTop w:val="0"/>
      <w:marBottom w:val="0"/>
      <w:divBdr>
        <w:top w:val="none" w:sz="0" w:space="0" w:color="auto"/>
        <w:left w:val="none" w:sz="0" w:space="0" w:color="auto"/>
        <w:bottom w:val="none" w:sz="0" w:space="0" w:color="auto"/>
        <w:right w:val="none" w:sz="0" w:space="0" w:color="auto"/>
      </w:divBdr>
    </w:div>
    <w:div w:id="1899240631">
      <w:bodyDiv w:val="1"/>
      <w:marLeft w:val="0"/>
      <w:marRight w:val="0"/>
      <w:marTop w:val="0"/>
      <w:marBottom w:val="0"/>
      <w:divBdr>
        <w:top w:val="none" w:sz="0" w:space="0" w:color="auto"/>
        <w:left w:val="none" w:sz="0" w:space="0" w:color="auto"/>
        <w:bottom w:val="none" w:sz="0" w:space="0" w:color="auto"/>
        <w:right w:val="none" w:sz="0" w:space="0" w:color="auto"/>
      </w:divBdr>
    </w:div>
    <w:div w:id="2059476457">
      <w:bodyDiv w:val="1"/>
      <w:marLeft w:val="0"/>
      <w:marRight w:val="0"/>
      <w:marTop w:val="0"/>
      <w:marBottom w:val="0"/>
      <w:divBdr>
        <w:top w:val="none" w:sz="0" w:space="0" w:color="auto"/>
        <w:left w:val="none" w:sz="0" w:space="0" w:color="auto"/>
        <w:bottom w:val="none" w:sz="0" w:space="0" w:color="auto"/>
        <w:right w:val="none" w:sz="0" w:space="0" w:color="auto"/>
      </w:divBdr>
    </w:div>
    <w:div w:id="20743073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hyperlink" Target="https://www.frontiersin.org/people/u/400519" TargetMode="External"/><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7.jpeg"/><Relationship Id="rId16" Type="http://schemas.openxmlformats.org/officeDocument/2006/relationships/header" Target="header1.xml"/><Relationship Id="rId11" Type="http://schemas.openxmlformats.org/officeDocument/2006/relationships/hyperlink" Target="mailto:postbox@vnrvjiet.ac.in"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jpe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g"/><Relationship Id="rId22" Type="http://schemas.openxmlformats.org/officeDocument/2006/relationships/hyperlink" Target="https://ceramics.onlinelibrary.wiley.com/authored-by/ContribAuthorRaw/EAGAN/ROBERT+J." TargetMode="External"/><Relationship Id="rId27" Type="http://schemas.openxmlformats.org/officeDocument/2006/relationships/diagramLayout" Target="diagrams/layout1.xml"/><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2.jpeg"/><Relationship Id="rId69" Type="http://schemas.openxmlformats.org/officeDocument/2006/relationships/image" Target="media/image47.jpeg"/><Relationship Id="rId80" Type="http://schemas.openxmlformats.org/officeDocument/2006/relationships/image" Target="media/image58.jpeg"/><Relationship Id="rId85" Type="http://schemas.openxmlformats.org/officeDocument/2006/relationships/image" Target="media/image63.jpeg"/><Relationship Id="rId12" Type="http://schemas.openxmlformats.org/officeDocument/2006/relationships/hyperlink" Target="http://www.vnrvjiet.ac.in" TargetMode="External"/><Relationship Id="rId17" Type="http://schemas.openxmlformats.org/officeDocument/2006/relationships/footer" Target="footer2.xml"/><Relationship Id="rId25" Type="http://schemas.openxmlformats.org/officeDocument/2006/relationships/hyperlink" Target="javascript:;"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jpeg"/><Relationship Id="rId103" Type="http://schemas.openxmlformats.org/officeDocument/2006/relationships/fontTable" Target="fontTable.xml"/><Relationship Id="rId20" Type="http://schemas.openxmlformats.org/officeDocument/2006/relationships/image" Target="media/image8.jp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88" Type="http://schemas.openxmlformats.org/officeDocument/2006/relationships/image" Target="media/image66.png"/><Relationship Id="rId91" Type="http://schemas.openxmlformats.org/officeDocument/2006/relationships/image" Target="media/image69.jpeg"/><Relationship Id="rId96" Type="http://schemas.openxmlformats.org/officeDocument/2006/relationships/image" Target="media/image7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ceramics.onlinelibrary.wiley.com/authored-by/ContribAuthorRaw/Januchta/Kacper" TargetMode="External"/><Relationship Id="rId28" Type="http://schemas.openxmlformats.org/officeDocument/2006/relationships/diagramQuickStyle" Target="diagrams/quickStyle1.xml"/><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image" Target="media/image3.jpe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2.jpg"/><Relationship Id="rId99" Type="http://schemas.openxmlformats.org/officeDocument/2006/relationships/image" Target="media/image77.jpeg"/><Relationship Id="rId101"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footer" Target="foot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hyperlink" Target="javascript:;" TargetMode="External"/><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5.jpeg"/><Relationship Id="rId61" Type="http://schemas.openxmlformats.org/officeDocument/2006/relationships/image" Target="media/image39.jpeg"/><Relationship Id="rId82" Type="http://schemas.openxmlformats.org/officeDocument/2006/relationships/image" Target="media/image60.jpeg"/><Relationship Id="rId19" Type="http://schemas.openxmlformats.org/officeDocument/2006/relationships/image" Target="media/image7.jpg"/><Relationship Id="rId14" Type="http://schemas.openxmlformats.org/officeDocument/2006/relationships/image" Target="media/image5.jpg"/><Relationship Id="rId30" Type="http://schemas.microsoft.com/office/2007/relationships/diagramDrawing" Target="diagrams/drawing1.xml"/><Relationship Id="rId35" Type="http://schemas.openxmlformats.org/officeDocument/2006/relationships/image" Target="media/image13.pn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jpe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A07007-6C87-44BD-AB8B-EBDFC0D45B72}" type="doc">
      <dgm:prSet loTypeId="urn:microsoft.com/office/officeart/2005/8/layout/process4" loCatId="process" qsTypeId="urn:microsoft.com/office/officeart/2005/8/quickstyle/simple2" qsCatId="simple" csTypeId="urn:microsoft.com/office/officeart/2005/8/colors/colorful1" csCatId="colorful" phldr="1"/>
      <dgm:spPr/>
      <dgm:t>
        <a:bodyPr/>
        <a:lstStyle/>
        <a:p>
          <a:endParaRPr lang="en-IN"/>
        </a:p>
      </dgm:t>
    </dgm:pt>
    <dgm:pt modelId="{A28DEF25-8BD5-400E-8E68-5709D023C877}">
      <dgm:prSet phldrT="[Text]" custT="1"/>
      <dgm:spPr/>
      <dgm:t>
        <a:bodyPr/>
        <a:lstStyle/>
        <a:p>
          <a:pPr algn="ctr"/>
          <a:r>
            <a:rPr lang="en-US" sz="1800">
              <a:latin typeface="+mn-lt"/>
              <a:cs typeface="Times New Roman" panose="02020603050405020304" pitchFamily="18" charset="0"/>
            </a:rPr>
            <a:t>Select the matrix material</a:t>
          </a:r>
          <a:endParaRPr lang="en-IN" sz="1800">
            <a:latin typeface="+mn-lt"/>
            <a:cs typeface="Times New Roman" panose="02020603050405020304" pitchFamily="18" charset="0"/>
          </a:endParaRPr>
        </a:p>
      </dgm:t>
    </dgm:pt>
    <dgm:pt modelId="{14E9F381-68EE-4190-A91F-7C56983718CF}" type="parTrans" cxnId="{6F5C5F1A-49CE-4748-BDB9-B2B1EEDCDC7F}">
      <dgm:prSet/>
      <dgm:spPr/>
      <dgm:t>
        <a:bodyPr/>
        <a:lstStyle/>
        <a:p>
          <a:pPr algn="ctr"/>
          <a:endParaRPr lang="en-IN"/>
        </a:p>
      </dgm:t>
    </dgm:pt>
    <dgm:pt modelId="{4CABD4BF-B9FC-4737-99D7-A1394870DF2A}" type="sibTrans" cxnId="{6F5C5F1A-49CE-4748-BDB9-B2B1EEDCDC7F}">
      <dgm:prSet/>
      <dgm:spPr/>
      <dgm:t>
        <a:bodyPr/>
        <a:lstStyle/>
        <a:p>
          <a:pPr algn="ctr"/>
          <a:endParaRPr lang="en-IN"/>
        </a:p>
      </dgm:t>
    </dgm:pt>
    <dgm:pt modelId="{A46CD229-B15C-4769-BB05-82761E9E61AF}">
      <dgm:prSet phldrT="[Text]"/>
      <dgm:spPr/>
      <dgm:t>
        <a:bodyPr/>
        <a:lstStyle/>
        <a:p>
          <a:pPr algn="ctr"/>
          <a:r>
            <a:rPr lang="en-IN"/>
            <a:t>Literature research on Reinforcement material</a:t>
          </a:r>
        </a:p>
      </dgm:t>
    </dgm:pt>
    <dgm:pt modelId="{D438D2E5-7ABF-44DD-9664-E405B25CA4E4}" type="parTrans" cxnId="{5AE8EDF8-77A8-4A0C-A688-D1B4465974D6}">
      <dgm:prSet/>
      <dgm:spPr/>
      <dgm:t>
        <a:bodyPr/>
        <a:lstStyle/>
        <a:p>
          <a:pPr algn="ctr"/>
          <a:endParaRPr lang="en-IN"/>
        </a:p>
      </dgm:t>
    </dgm:pt>
    <dgm:pt modelId="{1B926F99-2AF8-4B2C-BF66-D49E7B234446}" type="sibTrans" cxnId="{5AE8EDF8-77A8-4A0C-A688-D1B4465974D6}">
      <dgm:prSet/>
      <dgm:spPr/>
      <dgm:t>
        <a:bodyPr/>
        <a:lstStyle/>
        <a:p>
          <a:pPr algn="ctr"/>
          <a:endParaRPr lang="en-IN"/>
        </a:p>
      </dgm:t>
    </dgm:pt>
    <dgm:pt modelId="{8C68A787-A0D3-4756-B00E-AEA17D97FEEF}">
      <dgm:prSet/>
      <dgm:spPr/>
      <dgm:t>
        <a:bodyPr/>
        <a:lstStyle/>
        <a:p>
          <a:pPr algn="ctr"/>
          <a:r>
            <a:rPr lang="en-US"/>
            <a:t>Select the reinforcement material</a:t>
          </a:r>
          <a:endParaRPr lang="en-IN"/>
        </a:p>
      </dgm:t>
    </dgm:pt>
    <dgm:pt modelId="{47E90332-0E78-4216-8DCB-8179CBC23FFE}" type="parTrans" cxnId="{27D3D890-9226-4124-8AD2-A1E6074C2E77}">
      <dgm:prSet/>
      <dgm:spPr/>
      <dgm:t>
        <a:bodyPr/>
        <a:lstStyle/>
        <a:p>
          <a:pPr algn="ctr"/>
          <a:endParaRPr lang="en-IN"/>
        </a:p>
      </dgm:t>
    </dgm:pt>
    <dgm:pt modelId="{D8BDA363-C5A4-4BB3-BB38-809B283DCB59}" type="sibTrans" cxnId="{27D3D890-9226-4124-8AD2-A1E6074C2E77}">
      <dgm:prSet/>
      <dgm:spPr/>
      <dgm:t>
        <a:bodyPr/>
        <a:lstStyle/>
        <a:p>
          <a:pPr algn="ctr"/>
          <a:endParaRPr lang="en-IN"/>
        </a:p>
      </dgm:t>
    </dgm:pt>
    <dgm:pt modelId="{7960A97D-903B-4C20-BB63-FAACF7624F86}">
      <dgm:prSet/>
      <dgm:spPr/>
      <dgm:t>
        <a:bodyPr/>
        <a:lstStyle/>
        <a:p>
          <a:pPr algn="ctr"/>
          <a:r>
            <a:rPr lang="en-US"/>
            <a:t>Prepare the Composite Material</a:t>
          </a:r>
          <a:endParaRPr lang="en-IN"/>
        </a:p>
      </dgm:t>
    </dgm:pt>
    <dgm:pt modelId="{4A1F9C4B-0BB8-4007-8ABB-B8C8BD851021}" type="parTrans" cxnId="{2CDF0888-267E-4353-B3F0-83F3F11BD6E2}">
      <dgm:prSet/>
      <dgm:spPr/>
      <dgm:t>
        <a:bodyPr/>
        <a:lstStyle/>
        <a:p>
          <a:pPr algn="ctr"/>
          <a:endParaRPr lang="en-IN"/>
        </a:p>
      </dgm:t>
    </dgm:pt>
    <dgm:pt modelId="{83CE6696-9345-4E78-B7BE-AA9F671E31FD}" type="sibTrans" cxnId="{2CDF0888-267E-4353-B3F0-83F3F11BD6E2}">
      <dgm:prSet/>
      <dgm:spPr/>
      <dgm:t>
        <a:bodyPr/>
        <a:lstStyle/>
        <a:p>
          <a:pPr algn="ctr"/>
          <a:endParaRPr lang="en-IN"/>
        </a:p>
      </dgm:t>
    </dgm:pt>
    <dgm:pt modelId="{D2FD3EA2-DDE3-4EC3-B648-8927C293B6A5}">
      <dgm:prSet/>
      <dgm:spPr/>
      <dgm:t>
        <a:bodyPr/>
        <a:lstStyle/>
        <a:p>
          <a:pPr algn="ctr"/>
          <a:r>
            <a:rPr lang="en-IN"/>
            <a:t>Mixing the Materials through Grinding</a:t>
          </a:r>
        </a:p>
      </dgm:t>
    </dgm:pt>
    <dgm:pt modelId="{E8E9901A-FBA8-4FEA-B294-DC2E28F6D8F8}" type="parTrans" cxnId="{AC88F4B9-E80A-4237-A658-0151EFD104EF}">
      <dgm:prSet/>
      <dgm:spPr/>
      <dgm:t>
        <a:bodyPr/>
        <a:lstStyle/>
        <a:p>
          <a:pPr algn="ctr"/>
          <a:endParaRPr lang="en-IN"/>
        </a:p>
      </dgm:t>
    </dgm:pt>
    <dgm:pt modelId="{5F5BC216-F753-4291-8BFC-BB8ECE0D7AED}" type="sibTrans" cxnId="{AC88F4B9-E80A-4237-A658-0151EFD104EF}">
      <dgm:prSet/>
      <dgm:spPr/>
      <dgm:t>
        <a:bodyPr/>
        <a:lstStyle/>
        <a:p>
          <a:pPr algn="ctr"/>
          <a:endParaRPr lang="en-IN"/>
        </a:p>
      </dgm:t>
    </dgm:pt>
    <dgm:pt modelId="{C1E37AEA-73B7-4E03-9002-2F27534D191A}">
      <dgm:prSet/>
      <dgm:spPr/>
      <dgm:t>
        <a:bodyPr/>
        <a:lstStyle/>
        <a:p>
          <a:pPr algn="ctr"/>
          <a:r>
            <a:rPr lang="en-US"/>
            <a:t>Determine the volume fraction</a:t>
          </a:r>
          <a:endParaRPr lang="en-IN"/>
        </a:p>
      </dgm:t>
    </dgm:pt>
    <dgm:pt modelId="{47459243-96CF-4590-9BF9-BA22725B32C8}" type="parTrans" cxnId="{6D6C8D2D-55B3-469F-924D-DAF83E126790}">
      <dgm:prSet/>
      <dgm:spPr/>
      <dgm:t>
        <a:bodyPr/>
        <a:lstStyle/>
        <a:p>
          <a:pPr algn="ctr"/>
          <a:endParaRPr lang="en-IN"/>
        </a:p>
      </dgm:t>
    </dgm:pt>
    <dgm:pt modelId="{E26731C3-4DB7-4234-A986-00546A549218}" type="sibTrans" cxnId="{6D6C8D2D-55B3-469F-924D-DAF83E126790}">
      <dgm:prSet/>
      <dgm:spPr/>
      <dgm:t>
        <a:bodyPr/>
        <a:lstStyle/>
        <a:p>
          <a:pPr algn="ctr"/>
          <a:endParaRPr lang="en-IN"/>
        </a:p>
      </dgm:t>
    </dgm:pt>
    <dgm:pt modelId="{B238029D-1B67-47DC-9A78-D2F3AC9C9EDB}">
      <dgm:prSet/>
      <dgm:spPr/>
      <dgm:t>
        <a:bodyPr/>
        <a:lstStyle/>
        <a:p>
          <a:pPr algn="ctr"/>
          <a:r>
            <a:rPr lang="en-IN"/>
            <a:t>Manufacturing pellets with Hydraulic press</a:t>
          </a:r>
        </a:p>
      </dgm:t>
    </dgm:pt>
    <dgm:pt modelId="{CB7C6D17-0B08-42E9-8CB8-F78BAFC85B45}" type="parTrans" cxnId="{812E841D-7C1D-4782-89A2-C170E6E684A1}">
      <dgm:prSet/>
      <dgm:spPr/>
      <dgm:t>
        <a:bodyPr/>
        <a:lstStyle/>
        <a:p>
          <a:pPr algn="ctr"/>
          <a:endParaRPr lang="en-IN"/>
        </a:p>
      </dgm:t>
    </dgm:pt>
    <dgm:pt modelId="{FA248F86-C16A-4D4F-8E1E-C607AAAE41F5}" type="sibTrans" cxnId="{812E841D-7C1D-4782-89A2-C170E6E684A1}">
      <dgm:prSet/>
      <dgm:spPr/>
      <dgm:t>
        <a:bodyPr/>
        <a:lstStyle/>
        <a:p>
          <a:pPr algn="ctr"/>
          <a:endParaRPr lang="en-IN"/>
        </a:p>
      </dgm:t>
    </dgm:pt>
    <dgm:pt modelId="{4DCAE2D3-7E8C-4A85-80BB-01C0F3298916}">
      <dgm:prSet/>
      <dgm:spPr/>
      <dgm:t>
        <a:bodyPr/>
        <a:lstStyle/>
        <a:p>
          <a:pPr algn="ctr"/>
          <a:r>
            <a:rPr lang="en-IN"/>
            <a:t>Sintering the Pellets in a Muffle Furnace</a:t>
          </a:r>
        </a:p>
      </dgm:t>
    </dgm:pt>
    <dgm:pt modelId="{F3C893EC-EBC7-413A-95E3-1579797B7C98}" type="parTrans" cxnId="{B2F35595-033F-447A-BCF5-B47D73879540}">
      <dgm:prSet/>
      <dgm:spPr/>
      <dgm:t>
        <a:bodyPr/>
        <a:lstStyle/>
        <a:p>
          <a:pPr algn="ctr"/>
          <a:endParaRPr lang="en-IN"/>
        </a:p>
      </dgm:t>
    </dgm:pt>
    <dgm:pt modelId="{7EA16BF5-1142-41BD-A56C-406D527E9114}" type="sibTrans" cxnId="{B2F35595-033F-447A-BCF5-B47D73879540}">
      <dgm:prSet/>
      <dgm:spPr/>
      <dgm:t>
        <a:bodyPr/>
        <a:lstStyle/>
        <a:p>
          <a:pPr algn="ctr"/>
          <a:endParaRPr lang="en-IN"/>
        </a:p>
      </dgm:t>
    </dgm:pt>
    <dgm:pt modelId="{F8E518F1-D38A-4086-983D-CB63EE9582FE}">
      <dgm:prSet/>
      <dgm:spPr/>
      <dgm:t>
        <a:bodyPr/>
        <a:lstStyle/>
        <a:p>
          <a:pPr algn="ctr"/>
          <a:r>
            <a:rPr lang="en-IN"/>
            <a:t>Testing the Pellet composites</a:t>
          </a:r>
        </a:p>
      </dgm:t>
    </dgm:pt>
    <dgm:pt modelId="{AF1D582D-51B4-4746-93E0-6A2F93EB16E6}" type="parTrans" cxnId="{770C01C4-97E6-455A-A73F-25F5B57E6291}">
      <dgm:prSet/>
      <dgm:spPr/>
      <dgm:t>
        <a:bodyPr/>
        <a:lstStyle/>
        <a:p>
          <a:pPr algn="ctr"/>
          <a:endParaRPr lang="en-IN"/>
        </a:p>
      </dgm:t>
    </dgm:pt>
    <dgm:pt modelId="{6F4D7FBD-C6D0-49D6-8FD3-A895EF73EA41}" type="sibTrans" cxnId="{770C01C4-97E6-455A-A73F-25F5B57E6291}">
      <dgm:prSet/>
      <dgm:spPr/>
      <dgm:t>
        <a:bodyPr/>
        <a:lstStyle/>
        <a:p>
          <a:pPr algn="ctr"/>
          <a:endParaRPr lang="en-IN"/>
        </a:p>
      </dgm:t>
    </dgm:pt>
    <dgm:pt modelId="{52000FE5-072D-4DC7-8EF8-8C8B1A47E1D8}" type="pres">
      <dgm:prSet presAssocID="{3BA07007-6C87-44BD-AB8B-EBDFC0D45B72}" presName="Name0" presStyleCnt="0">
        <dgm:presLayoutVars>
          <dgm:dir/>
          <dgm:animLvl val="lvl"/>
          <dgm:resizeHandles val="exact"/>
        </dgm:presLayoutVars>
      </dgm:prSet>
      <dgm:spPr/>
    </dgm:pt>
    <dgm:pt modelId="{D162C062-DEBC-47A1-8D8A-F0079ACEC5D9}" type="pres">
      <dgm:prSet presAssocID="{F8E518F1-D38A-4086-983D-CB63EE9582FE}" presName="boxAndChildren" presStyleCnt="0"/>
      <dgm:spPr/>
    </dgm:pt>
    <dgm:pt modelId="{6C8A072B-7381-40E7-99DA-9E0AEDCB81A8}" type="pres">
      <dgm:prSet presAssocID="{F8E518F1-D38A-4086-983D-CB63EE9582FE}" presName="parentTextBox" presStyleLbl="node1" presStyleIdx="0" presStyleCnt="9"/>
      <dgm:spPr/>
    </dgm:pt>
    <dgm:pt modelId="{57B0EBB1-8CBD-41F4-AF04-1E2B3AEA75D5}" type="pres">
      <dgm:prSet presAssocID="{7EA16BF5-1142-41BD-A56C-406D527E9114}" presName="sp" presStyleCnt="0"/>
      <dgm:spPr/>
    </dgm:pt>
    <dgm:pt modelId="{99A10F81-E16A-429B-94A8-A29C491785FB}" type="pres">
      <dgm:prSet presAssocID="{4DCAE2D3-7E8C-4A85-80BB-01C0F3298916}" presName="arrowAndChildren" presStyleCnt="0"/>
      <dgm:spPr/>
    </dgm:pt>
    <dgm:pt modelId="{F689EBAE-5894-432C-AFFA-5C29DBC5704A}" type="pres">
      <dgm:prSet presAssocID="{4DCAE2D3-7E8C-4A85-80BB-01C0F3298916}" presName="parentTextArrow" presStyleLbl="node1" presStyleIdx="1" presStyleCnt="9"/>
      <dgm:spPr/>
    </dgm:pt>
    <dgm:pt modelId="{7CCB09E0-8393-464F-980D-A49497EF9E7F}" type="pres">
      <dgm:prSet presAssocID="{FA248F86-C16A-4D4F-8E1E-C607AAAE41F5}" presName="sp" presStyleCnt="0"/>
      <dgm:spPr/>
    </dgm:pt>
    <dgm:pt modelId="{A08D23BE-579A-4D40-97A9-821520DEA460}" type="pres">
      <dgm:prSet presAssocID="{B238029D-1B67-47DC-9A78-D2F3AC9C9EDB}" presName="arrowAndChildren" presStyleCnt="0"/>
      <dgm:spPr/>
    </dgm:pt>
    <dgm:pt modelId="{D1BD17A5-82B3-47D6-A981-A7644E1130D3}" type="pres">
      <dgm:prSet presAssocID="{B238029D-1B67-47DC-9A78-D2F3AC9C9EDB}" presName="parentTextArrow" presStyleLbl="node1" presStyleIdx="2" presStyleCnt="9"/>
      <dgm:spPr/>
    </dgm:pt>
    <dgm:pt modelId="{C08792D3-A1DA-487F-B51C-6B4A2DF1EDC6}" type="pres">
      <dgm:prSet presAssocID="{5F5BC216-F753-4291-8BFC-BB8ECE0D7AED}" presName="sp" presStyleCnt="0"/>
      <dgm:spPr/>
    </dgm:pt>
    <dgm:pt modelId="{4F5FDB7A-F86A-4F1E-ADFB-257EEA76FFC8}" type="pres">
      <dgm:prSet presAssocID="{D2FD3EA2-DDE3-4EC3-B648-8927C293B6A5}" presName="arrowAndChildren" presStyleCnt="0"/>
      <dgm:spPr/>
    </dgm:pt>
    <dgm:pt modelId="{0EEA40FC-D070-4880-9DEE-B9F2F294EC04}" type="pres">
      <dgm:prSet presAssocID="{D2FD3EA2-DDE3-4EC3-B648-8927C293B6A5}" presName="parentTextArrow" presStyleLbl="node1" presStyleIdx="3" presStyleCnt="9"/>
      <dgm:spPr/>
    </dgm:pt>
    <dgm:pt modelId="{43D2A3C7-53E2-4C6C-AE4B-98ED111DE74E}" type="pres">
      <dgm:prSet presAssocID="{83CE6696-9345-4E78-B7BE-AA9F671E31FD}" presName="sp" presStyleCnt="0"/>
      <dgm:spPr/>
    </dgm:pt>
    <dgm:pt modelId="{02ACFB39-4D2D-409C-B3E6-EC75416EF217}" type="pres">
      <dgm:prSet presAssocID="{7960A97D-903B-4C20-BB63-FAACF7624F86}" presName="arrowAndChildren" presStyleCnt="0"/>
      <dgm:spPr/>
    </dgm:pt>
    <dgm:pt modelId="{0CAAE0F5-725D-4DAE-A531-F26A83B80AFE}" type="pres">
      <dgm:prSet presAssocID="{7960A97D-903B-4C20-BB63-FAACF7624F86}" presName="parentTextArrow" presStyleLbl="node1" presStyleIdx="4" presStyleCnt="9"/>
      <dgm:spPr/>
    </dgm:pt>
    <dgm:pt modelId="{7A6137D1-FACA-4D5E-A0D4-C61A8E30B12D}" type="pres">
      <dgm:prSet presAssocID="{E26731C3-4DB7-4234-A986-00546A549218}" presName="sp" presStyleCnt="0"/>
      <dgm:spPr/>
    </dgm:pt>
    <dgm:pt modelId="{5A78904E-38C1-43F5-984E-A4F0E48D378A}" type="pres">
      <dgm:prSet presAssocID="{C1E37AEA-73B7-4E03-9002-2F27534D191A}" presName="arrowAndChildren" presStyleCnt="0"/>
      <dgm:spPr/>
    </dgm:pt>
    <dgm:pt modelId="{A6493A2C-B90F-44D8-8437-6C3D1F88002A}" type="pres">
      <dgm:prSet presAssocID="{C1E37AEA-73B7-4E03-9002-2F27534D191A}" presName="parentTextArrow" presStyleLbl="node1" presStyleIdx="5" presStyleCnt="9"/>
      <dgm:spPr/>
    </dgm:pt>
    <dgm:pt modelId="{8CC81324-ADAC-4373-8EBB-D4E2771C8648}" type="pres">
      <dgm:prSet presAssocID="{D8BDA363-C5A4-4BB3-BB38-809B283DCB59}" presName="sp" presStyleCnt="0"/>
      <dgm:spPr/>
    </dgm:pt>
    <dgm:pt modelId="{947A3152-D9EC-4945-AC0B-62FAE4488D2F}" type="pres">
      <dgm:prSet presAssocID="{8C68A787-A0D3-4756-B00E-AEA17D97FEEF}" presName="arrowAndChildren" presStyleCnt="0"/>
      <dgm:spPr/>
    </dgm:pt>
    <dgm:pt modelId="{E1BC4066-D68A-435C-961E-A1DC1CAF2250}" type="pres">
      <dgm:prSet presAssocID="{8C68A787-A0D3-4756-B00E-AEA17D97FEEF}" presName="parentTextArrow" presStyleLbl="node1" presStyleIdx="6" presStyleCnt="9"/>
      <dgm:spPr/>
    </dgm:pt>
    <dgm:pt modelId="{7E6CD628-683D-4851-AFEF-BBCEFF48B7D0}" type="pres">
      <dgm:prSet presAssocID="{1B926F99-2AF8-4B2C-BF66-D49E7B234446}" presName="sp" presStyleCnt="0"/>
      <dgm:spPr/>
    </dgm:pt>
    <dgm:pt modelId="{399F9AFF-D1DA-41E5-8F39-B415DAFB08BF}" type="pres">
      <dgm:prSet presAssocID="{A46CD229-B15C-4769-BB05-82761E9E61AF}" presName="arrowAndChildren" presStyleCnt="0"/>
      <dgm:spPr/>
    </dgm:pt>
    <dgm:pt modelId="{3FB8C439-8B66-4A9D-96B2-B99DBE14B9DE}" type="pres">
      <dgm:prSet presAssocID="{A46CD229-B15C-4769-BB05-82761E9E61AF}" presName="parentTextArrow" presStyleLbl="node1" presStyleIdx="7" presStyleCnt="9"/>
      <dgm:spPr/>
    </dgm:pt>
    <dgm:pt modelId="{621B772C-45A4-454D-AF12-776A9F62864F}" type="pres">
      <dgm:prSet presAssocID="{4CABD4BF-B9FC-4737-99D7-A1394870DF2A}" presName="sp" presStyleCnt="0"/>
      <dgm:spPr/>
    </dgm:pt>
    <dgm:pt modelId="{6FAFB101-96DC-4EBE-A298-B7217FE614EC}" type="pres">
      <dgm:prSet presAssocID="{A28DEF25-8BD5-400E-8E68-5709D023C877}" presName="arrowAndChildren" presStyleCnt="0"/>
      <dgm:spPr/>
    </dgm:pt>
    <dgm:pt modelId="{4CB83C82-7B87-44B0-8558-F735BDC99DFC}" type="pres">
      <dgm:prSet presAssocID="{A28DEF25-8BD5-400E-8E68-5709D023C877}" presName="parentTextArrow" presStyleLbl="node1" presStyleIdx="8" presStyleCnt="9"/>
      <dgm:spPr/>
    </dgm:pt>
  </dgm:ptLst>
  <dgm:cxnLst>
    <dgm:cxn modelId="{6F5C5F1A-49CE-4748-BDB9-B2B1EEDCDC7F}" srcId="{3BA07007-6C87-44BD-AB8B-EBDFC0D45B72}" destId="{A28DEF25-8BD5-400E-8E68-5709D023C877}" srcOrd="0" destOrd="0" parTransId="{14E9F381-68EE-4190-A91F-7C56983718CF}" sibTransId="{4CABD4BF-B9FC-4737-99D7-A1394870DF2A}"/>
    <dgm:cxn modelId="{812E841D-7C1D-4782-89A2-C170E6E684A1}" srcId="{3BA07007-6C87-44BD-AB8B-EBDFC0D45B72}" destId="{B238029D-1B67-47DC-9A78-D2F3AC9C9EDB}" srcOrd="6" destOrd="0" parTransId="{CB7C6D17-0B08-42E9-8CB8-F78BAFC85B45}" sibTransId="{FA248F86-C16A-4D4F-8E1E-C607AAAE41F5}"/>
    <dgm:cxn modelId="{6D6C8D2D-55B3-469F-924D-DAF83E126790}" srcId="{3BA07007-6C87-44BD-AB8B-EBDFC0D45B72}" destId="{C1E37AEA-73B7-4E03-9002-2F27534D191A}" srcOrd="3" destOrd="0" parTransId="{47459243-96CF-4590-9BF9-BA22725B32C8}" sibTransId="{E26731C3-4DB7-4234-A986-00546A549218}"/>
    <dgm:cxn modelId="{33B7BC67-84D2-4937-B4C9-C3F3DFF51BC3}" type="presOf" srcId="{A28DEF25-8BD5-400E-8E68-5709D023C877}" destId="{4CB83C82-7B87-44B0-8558-F735BDC99DFC}" srcOrd="0" destOrd="0" presId="urn:microsoft.com/office/officeart/2005/8/layout/process4"/>
    <dgm:cxn modelId="{136EA574-7EB0-475F-8D71-B03218036293}" type="presOf" srcId="{C1E37AEA-73B7-4E03-9002-2F27534D191A}" destId="{A6493A2C-B90F-44D8-8437-6C3D1F88002A}" srcOrd="0" destOrd="0" presId="urn:microsoft.com/office/officeart/2005/8/layout/process4"/>
    <dgm:cxn modelId="{59A0DD7E-26EA-4712-AD11-D4A28AAAB9BE}" type="presOf" srcId="{B238029D-1B67-47DC-9A78-D2F3AC9C9EDB}" destId="{D1BD17A5-82B3-47D6-A981-A7644E1130D3}" srcOrd="0" destOrd="0" presId="urn:microsoft.com/office/officeart/2005/8/layout/process4"/>
    <dgm:cxn modelId="{CFB22C83-12DC-4B84-A335-B7C824F9E06F}" type="presOf" srcId="{A46CD229-B15C-4769-BB05-82761E9E61AF}" destId="{3FB8C439-8B66-4A9D-96B2-B99DBE14B9DE}" srcOrd="0" destOrd="0" presId="urn:microsoft.com/office/officeart/2005/8/layout/process4"/>
    <dgm:cxn modelId="{2CDF0888-267E-4353-B3F0-83F3F11BD6E2}" srcId="{3BA07007-6C87-44BD-AB8B-EBDFC0D45B72}" destId="{7960A97D-903B-4C20-BB63-FAACF7624F86}" srcOrd="4" destOrd="0" parTransId="{4A1F9C4B-0BB8-4007-8ABB-B8C8BD851021}" sibTransId="{83CE6696-9345-4E78-B7BE-AA9F671E31FD}"/>
    <dgm:cxn modelId="{27D3D890-9226-4124-8AD2-A1E6074C2E77}" srcId="{3BA07007-6C87-44BD-AB8B-EBDFC0D45B72}" destId="{8C68A787-A0D3-4756-B00E-AEA17D97FEEF}" srcOrd="2" destOrd="0" parTransId="{47E90332-0E78-4216-8DCB-8179CBC23FFE}" sibTransId="{D8BDA363-C5A4-4BB3-BB38-809B283DCB59}"/>
    <dgm:cxn modelId="{B2F35595-033F-447A-BCF5-B47D73879540}" srcId="{3BA07007-6C87-44BD-AB8B-EBDFC0D45B72}" destId="{4DCAE2D3-7E8C-4A85-80BB-01C0F3298916}" srcOrd="7" destOrd="0" parTransId="{F3C893EC-EBC7-413A-95E3-1579797B7C98}" sibTransId="{7EA16BF5-1142-41BD-A56C-406D527E9114}"/>
    <dgm:cxn modelId="{AC88F4B9-E80A-4237-A658-0151EFD104EF}" srcId="{3BA07007-6C87-44BD-AB8B-EBDFC0D45B72}" destId="{D2FD3EA2-DDE3-4EC3-B648-8927C293B6A5}" srcOrd="5" destOrd="0" parTransId="{E8E9901A-FBA8-4FEA-B294-DC2E28F6D8F8}" sibTransId="{5F5BC216-F753-4291-8BFC-BB8ECE0D7AED}"/>
    <dgm:cxn modelId="{12C5FEC3-154D-442B-B52A-7C6BDAE99584}" type="presOf" srcId="{D2FD3EA2-DDE3-4EC3-B648-8927C293B6A5}" destId="{0EEA40FC-D070-4880-9DEE-B9F2F294EC04}" srcOrd="0" destOrd="0" presId="urn:microsoft.com/office/officeart/2005/8/layout/process4"/>
    <dgm:cxn modelId="{770C01C4-97E6-455A-A73F-25F5B57E6291}" srcId="{3BA07007-6C87-44BD-AB8B-EBDFC0D45B72}" destId="{F8E518F1-D38A-4086-983D-CB63EE9582FE}" srcOrd="8" destOrd="0" parTransId="{AF1D582D-51B4-4746-93E0-6A2F93EB16E6}" sibTransId="{6F4D7FBD-C6D0-49D6-8FD3-A895EF73EA41}"/>
    <dgm:cxn modelId="{A9B8F8C5-9410-457C-80DC-5422DECAF699}" type="presOf" srcId="{4DCAE2D3-7E8C-4A85-80BB-01C0F3298916}" destId="{F689EBAE-5894-432C-AFFA-5C29DBC5704A}" srcOrd="0" destOrd="0" presId="urn:microsoft.com/office/officeart/2005/8/layout/process4"/>
    <dgm:cxn modelId="{77E399D8-8A16-4F93-B6C7-FDF7469546C2}" type="presOf" srcId="{F8E518F1-D38A-4086-983D-CB63EE9582FE}" destId="{6C8A072B-7381-40E7-99DA-9E0AEDCB81A8}" srcOrd="0" destOrd="0" presId="urn:microsoft.com/office/officeart/2005/8/layout/process4"/>
    <dgm:cxn modelId="{F4E742F5-DC7F-4A7C-A590-FD01976C2A8D}" type="presOf" srcId="{8C68A787-A0D3-4756-B00E-AEA17D97FEEF}" destId="{E1BC4066-D68A-435C-961E-A1DC1CAF2250}" srcOrd="0" destOrd="0" presId="urn:microsoft.com/office/officeart/2005/8/layout/process4"/>
    <dgm:cxn modelId="{CD1B81F8-F025-45DB-ABAF-671D44C6FC6D}" type="presOf" srcId="{3BA07007-6C87-44BD-AB8B-EBDFC0D45B72}" destId="{52000FE5-072D-4DC7-8EF8-8C8B1A47E1D8}" srcOrd="0" destOrd="0" presId="urn:microsoft.com/office/officeart/2005/8/layout/process4"/>
    <dgm:cxn modelId="{5AE8EDF8-77A8-4A0C-A688-D1B4465974D6}" srcId="{3BA07007-6C87-44BD-AB8B-EBDFC0D45B72}" destId="{A46CD229-B15C-4769-BB05-82761E9E61AF}" srcOrd="1" destOrd="0" parTransId="{D438D2E5-7ABF-44DD-9664-E405B25CA4E4}" sibTransId="{1B926F99-2AF8-4B2C-BF66-D49E7B234446}"/>
    <dgm:cxn modelId="{32AFF5FD-C9F4-4D09-B229-543BD3DCF37A}" type="presOf" srcId="{7960A97D-903B-4C20-BB63-FAACF7624F86}" destId="{0CAAE0F5-725D-4DAE-A531-F26A83B80AFE}" srcOrd="0" destOrd="0" presId="urn:microsoft.com/office/officeart/2005/8/layout/process4"/>
    <dgm:cxn modelId="{83E0DC7A-081E-4A1A-AA77-FAFE3FDB7C19}" type="presParOf" srcId="{52000FE5-072D-4DC7-8EF8-8C8B1A47E1D8}" destId="{D162C062-DEBC-47A1-8D8A-F0079ACEC5D9}" srcOrd="0" destOrd="0" presId="urn:microsoft.com/office/officeart/2005/8/layout/process4"/>
    <dgm:cxn modelId="{3F041EDC-5F7B-4EF7-B58A-C048C585560A}" type="presParOf" srcId="{D162C062-DEBC-47A1-8D8A-F0079ACEC5D9}" destId="{6C8A072B-7381-40E7-99DA-9E0AEDCB81A8}" srcOrd="0" destOrd="0" presId="urn:microsoft.com/office/officeart/2005/8/layout/process4"/>
    <dgm:cxn modelId="{BA438A41-093D-45F2-9ED3-DDD95A93292A}" type="presParOf" srcId="{52000FE5-072D-4DC7-8EF8-8C8B1A47E1D8}" destId="{57B0EBB1-8CBD-41F4-AF04-1E2B3AEA75D5}" srcOrd="1" destOrd="0" presId="urn:microsoft.com/office/officeart/2005/8/layout/process4"/>
    <dgm:cxn modelId="{1A0F3990-43CE-4E5D-86AC-8DB75F466EBD}" type="presParOf" srcId="{52000FE5-072D-4DC7-8EF8-8C8B1A47E1D8}" destId="{99A10F81-E16A-429B-94A8-A29C491785FB}" srcOrd="2" destOrd="0" presId="urn:microsoft.com/office/officeart/2005/8/layout/process4"/>
    <dgm:cxn modelId="{ABFE535A-E876-4292-9849-BFDAB604F7FE}" type="presParOf" srcId="{99A10F81-E16A-429B-94A8-A29C491785FB}" destId="{F689EBAE-5894-432C-AFFA-5C29DBC5704A}" srcOrd="0" destOrd="0" presId="urn:microsoft.com/office/officeart/2005/8/layout/process4"/>
    <dgm:cxn modelId="{32F7462C-F409-4364-9D0C-7591A2710070}" type="presParOf" srcId="{52000FE5-072D-4DC7-8EF8-8C8B1A47E1D8}" destId="{7CCB09E0-8393-464F-980D-A49497EF9E7F}" srcOrd="3" destOrd="0" presId="urn:microsoft.com/office/officeart/2005/8/layout/process4"/>
    <dgm:cxn modelId="{D370AFF5-84B3-42C3-9309-435EF00E99A7}" type="presParOf" srcId="{52000FE5-072D-4DC7-8EF8-8C8B1A47E1D8}" destId="{A08D23BE-579A-4D40-97A9-821520DEA460}" srcOrd="4" destOrd="0" presId="urn:microsoft.com/office/officeart/2005/8/layout/process4"/>
    <dgm:cxn modelId="{A158019D-57FB-42DE-AF7C-B0F945E260F0}" type="presParOf" srcId="{A08D23BE-579A-4D40-97A9-821520DEA460}" destId="{D1BD17A5-82B3-47D6-A981-A7644E1130D3}" srcOrd="0" destOrd="0" presId="urn:microsoft.com/office/officeart/2005/8/layout/process4"/>
    <dgm:cxn modelId="{47CDAEBA-21C7-4E72-B19C-77E3658253BB}" type="presParOf" srcId="{52000FE5-072D-4DC7-8EF8-8C8B1A47E1D8}" destId="{C08792D3-A1DA-487F-B51C-6B4A2DF1EDC6}" srcOrd="5" destOrd="0" presId="urn:microsoft.com/office/officeart/2005/8/layout/process4"/>
    <dgm:cxn modelId="{DBB23E66-839A-4DDB-BF8B-C7F2C47B50B5}" type="presParOf" srcId="{52000FE5-072D-4DC7-8EF8-8C8B1A47E1D8}" destId="{4F5FDB7A-F86A-4F1E-ADFB-257EEA76FFC8}" srcOrd="6" destOrd="0" presId="urn:microsoft.com/office/officeart/2005/8/layout/process4"/>
    <dgm:cxn modelId="{907C533B-972C-4037-8DBC-2B25452747CE}" type="presParOf" srcId="{4F5FDB7A-F86A-4F1E-ADFB-257EEA76FFC8}" destId="{0EEA40FC-D070-4880-9DEE-B9F2F294EC04}" srcOrd="0" destOrd="0" presId="urn:microsoft.com/office/officeart/2005/8/layout/process4"/>
    <dgm:cxn modelId="{8E6A03B5-290A-460D-9DB0-71A124380063}" type="presParOf" srcId="{52000FE5-072D-4DC7-8EF8-8C8B1A47E1D8}" destId="{43D2A3C7-53E2-4C6C-AE4B-98ED111DE74E}" srcOrd="7" destOrd="0" presId="urn:microsoft.com/office/officeart/2005/8/layout/process4"/>
    <dgm:cxn modelId="{F6B49FE0-88DD-4407-81B7-095617AD484D}" type="presParOf" srcId="{52000FE5-072D-4DC7-8EF8-8C8B1A47E1D8}" destId="{02ACFB39-4D2D-409C-B3E6-EC75416EF217}" srcOrd="8" destOrd="0" presId="urn:microsoft.com/office/officeart/2005/8/layout/process4"/>
    <dgm:cxn modelId="{B2276A55-A227-47A0-95BA-62E3B7E4A42E}" type="presParOf" srcId="{02ACFB39-4D2D-409C-B3E6-EC75416EF217}" destId="{0CAAE0F5-725D-4DAE-A531-F26A83B80AFE}" srcOrd="0" destOrd="0" presId="urn:microsoft.com/office/officeart/2005/8/layout/process4"/>
    <dgm:cxn modelId="{A92F7BBF-CD64-4C4F-9420-074121E2C3B2}" type="presParOf" srcId="{52000FE5-072D-4DC7-8EF8-8C8B1A47E1D8}" destId="{7A6137D1-FACA-4D5E-A0D4-C61A8E30B12D}" srcOrd="9" destOrd="0" presId="urn:microsoft.com/office/officeart/2005/8/layout/process4"/>
    <dgm:cxn modelId="{3E60792D-1B85-4219-83AA-75F55CE41807}" type="presParOf" srcId="{52000FE5-072D-4DC7-8EF8-8C8B1A47E1D8}" destId="{5A78904E-38C1-43F5-984E-A4F0E48D378A}" srcOrd="10" destOrd="0" presId="urn:microsoft.com/office/officeart/2005/8/layout/process4"/>
    <dgm:cxn modelId="{B8C22D48-1238-4934-8926-DC48CB1FDA4E}" type="presParOf" srcId="{5A78904E-38C1-43F5-984E-A4F0E48D378A}" destId="{A6493A2C-B90F-44D8-8437-6C3D1F88002A}" srcOrd="0" destOrd="0" presId="urn:microsoft.com/office/officeart/2005/8/layout/process4"/>
    <dgm:cxn modelId="{9C3D709F-D9F0-41C4-B59F-E0AB390ACE97}" type="presParOf" srcId="{52000FE5-072D-4DC7-8EF8-8C8B1A47E1D8}" destId="{8CC81324-ADAC-4373-8EBB-D4E2771C8648}" srcOrd="11" destOrd="0" presId="urn:microsoft.com/office/officeart/2005/8/layout/process4"/>
    <dgm:cxn modelId="{DB8E286C-D5A8-4F50-9017-3FE3601085AC}" type="presParOf" srcId="{52000FE5-072D-4DC7-8EF8-8C8B1A47E1D8}" destId="{947A3152-D9EC-4945-AC0B-62FAE4488D2F}" srcOrd="12" destOrd="0" presId="urn:microsoft.com/office/officeart/2005/8/layout/process4"/>
    <dgm:cxn modelId="{CEF664BD-68C5-4A90-BD36-D60EDE9280EC}" type="presParOf" srcId="{947A3152-D9EC-4945-AC0B-62FAE4488D2F}" destId="{E1BC4066-D68A-435C-961E-A1DC1CAF2250}" srcOrd="0" destOrd="0" presId="urn:microsoft.com/office/officeart/2005/8/layout/process4"/>
    <dgm:cxn modelId="{5D103FC6-2D65-448A-B340-2C1EA7A97F0D}" type="presParOf" srcId="{52000FE5-072D-4DC7-8EF8-8C8B1A47E1D8}" destId="{7E6CD628-683D-4851-AFEF-BBCEFF48B7D0}" srcOrd="13" destOrd="0" presId="urn:microsoft.com/office/officeart/2005/8/layout/process4"/>
    <dgm:cxn modelId="{30F4AA72-2E31-4B8B-99EB-0CF811A8749C}" type="presParOf" srcId="{52000FE5-072D-4DC7-8EF8-8C8B1A47E1D8}" destId="{399F9AFF-D1DA-41E5-8F39-B415DAFB08BF}" srcOrd="14" destOrd="0" presId="urn:microsoft.com/office/officeart/2005/8/layout/process4"/>
    <dgm:cxn modelId="{DCA02313-ABB3-4674-9319-47121E11C67B}" type="presParOf" srcId="{399F9AFF-D1DA-41E5-8F39-B415DAFB08BF}" destId="{3FB8C439-8B66-4A9D-96B2-B99DBE14B9DE}" srcOrd="0" destOrd="0" presId="urn:microsoft.com/office/officeart/2005/8/layout/process4"/>
    <dgm:cxn modelId="{1A00EBFF-A1A3-4028-B982-3FA9F9F9F3FC}" type="presParOf" srcId="{52000FE5-072D-4DC7-8EF8-8C8B1A47E1D8}" destId="{621B772C-45A4-454D-AF12-776A9F62864F}" srcOrd="15" destOrd="0" presId="urn:microsoft.com/office/officeart/2005/8/layout/process4"/>
    <dgm:cxn modelId="{F8737F29-E8EA-468D-AA53-FD38A584B3D6}" type="presParOf" srcId="{52000FE5-072D-4DC7-8EF8-8C8B1A47E1D8}" destId="{6FAFB101-96DC-4EBE-A298-B7217FE614EC}" srcOrd="16" destOrd="0" presId="urn:microsoft.com/office/officeart/2005/8/layout/process4"/>
    <dgm:cxn modelId="{8337CA48-41D6-4E86-BE04-248FC579660C}" type="presParOf" srcId="{6FAFB101-96DC-4EBE-A298-B7217FE614EC}" destId="{4CB83C82-7B87-44B0-8558-F735BDC99DFC}" srcOrd="0" destOrd="0" presId="urn:microsoft.com/office/officeart/2005/8/layout/process4"/>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8A072B-7381-40E7-99DA-9E0AEDCB81A8}">
      <dsp:nvSpPr>
        <dsp:cNvPr id="0" name=""/>
        <dsp:cNvSpPr/>
      </dsp:nvSpPr>
      <dsp:spPr>
        <a:xfrm>
          <a:off x="0" y="6366501"/>
          <a:ext cx="5536565" cy="522366"/>
        </a:xfrm>
        <a:prstGeom prst="rec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IN" sz="1800" kern="1200"/>
            <a:t>Testing the Pellet composites</a:t>
          </a:r>
        </a:p>
      </dsp:txBody>
      <dsp:txXfrm>
        <a:off x="0" y="6366501"/>
        <a:ext cx="5536565" cy="522366"/>
      </dsp:txXfrm>
    </dsp:sp>
    <dsp:sp modelId="{F689EBAE-5894-432C-AFFA-5C29DBC5704A}">
      <dsp:nvSpPr>
        <dsp:cNvPr id="0" name=""/>
        <dsp:cNvSpPr/>
      </dsp:nvSpPr>
      <dsp:spPr>
        <a:xfrm rot="10800000">
          <a:off x="0" y="5570938"/>
          <a:ext cx="5536565" cy="803399"/>
        </a:xfrm>
        <a:prstGeom prst="upArrowCallout">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IN" sz="1800" kern="1200"/>
            <a:t>Sintering the Pellets in a Muffle Furnace</a:t>
          </a:r>
        </a:p>
      </dsp:txBody>
      <dsp:txXfrm rot="10800000">
        <a:off x="0" y="5570938"/>
        <a:ext cx="5536565" cy="522025"/>
      </dsp:txXfrm>
    </dsp:sp>
    <dsp:sp modelId="{D1BD17A5-82B3-47D6-A981-A7644E1130D3}">
      <dsp:nvSpPr>
        <dsp:cNvPr id="0" name=""/>
        <dsp:cNvSpPr/>
      </dsp:nvSpPr>
      <dsp:spPr>
        <a:xfrm rot="10800000">
          <a:off x="0" y="4775374"/>
          <a:ext cx="5536565" cy="803399"/>
        </a:xfrm>
        <a:prstGeom prst="upArrowCallout">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IN" sz="1800" kern="1200"/>
            <a:t>Manufacturing pellets with Hydraulic press</a:t>
          </a:r>
        </a:p>
      </dsp:txBody>
      <dsp:txXfrm rot="10800000">
        <a:off x="0" y="4775374"/>
        <a:ext cx="5536565" cy="522025"/>
      </dsp:txXfrm>
    </dsp:sp>
    <dsp:sp modelId="{0EEA40FC-D070-4880-9DEE-B9F2F294EC04}">
      <dsp:nvSpPr>
        <dsp:cNvPr id="0" name=""/>
        <dsp:cNvSpPr/>
      </dsp:nvSpPr>
      <dsp:spPr>
        <a:xfrm rot="10800000">
          <a:off x="0" y="3979810"/>
          <a:ext cx="5536565" cy="803399"/>
        </a:xfrm>
        <a:prstGeom prst="upArrowCallout">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IN" sz="1800" kern="1200"/>
            <a:t>Mixing the Materials through Grinding</a:t>
          </a:r>
        </a:p>
      </dsp:txBody>
      <dsp:txXfrm rot="10800000">
        <a:off x="0" y="3979810"/>
        <a:ext cx="5536565" cy="522025"/>
      </dsp:txXfrm>
    </dsp:sp>
    <dsp:sp modelId="{0CAAE0F5-725D-4DAE-A531-F26A83B80AFE}">
      <dsp:nvSpPr>
        <dsp:cNvPr id="0" name=""/>
        <dsp:cNvSpPr/>
      </dsp:nvSpPr>
      <dsp:spPr>
        <a:xfrm rot="10800000">
          <a:off x="0" y="3184246"/>
          <a:ext cx="5536565" cy="803399"/>
        </a:xfrm>
        <a:prstGeom prst="upArrowCallout">
          <a:avLst/>
        </a:prstGeom>
        <a:solidFill>
          <a:schemeClr val="accent6">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t>Prepare the Composite Material</a:t>
          </a:r>
          <a:endParaRPr lang="en-IN" sz="1800" kern="1200"/>
        </a:p>
      </dsp:txBody>
      <dsp:txXfrm rot="10800000">
        <a:off x="0" y="3184246"/>
        <a:ext cx="5536565" cy="522025"/>
      </dsp:txXfrm>
    </dsp:sp>
    <dsp:sp modelId="{A6493A2C-B90F-44D8-8437-6C3D1F88002A}">
      <dsp:nvSpPr>
        <dsp:cNvPr id="0" name=""/>
        <dsp:cNvSpPr/>
      </dsp:nvSpPr>
      <dsp:spPr>
        <a:xfrm rot="10800000">
          <a:off x="0" y="2388683"/>
          <a:ext cx="5536565" cy="803399"/>
        </a:xfrm>
        <a:prstGeom prst="upArrowCallout">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t>Determine the volume fraction</a:t>
          </a:r>
          <a:endParaRPr lang="en-IN" sz="1800" kern="1200"/>
        </a:p>
      </dsp:txBody>
      <dsp:txXfrm rot="10800000">
        <a:off x="0" y="2388683"/>
        <a:ext cx="5536565" cy="522025"/>
      </dsp:txXfrm>
    </dsp:sp>
    <dsp:sp modelId="{E1BC4066-D68A-435C-961E-A1DC1CAF2250}">
      <dsp:nvSpPr>
        <dsp:cNvPr id="0" name=""/>
        <dsp:cNvSpPr/>
      </dsp:nvSpPr>
      <dsp:spPr>
        <a:xfrm rot="10800000">
          <a:off x="0" y="1593119"/>
          <a:ext cx="5536565" cy="803399"/>
        </a:xfrm>
        <a:prstGeom prst="upArrowCallout">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t>Select the reinforcement material</a:t>
          </a:r>
          <a:endParaRPr lang="en-IN" sz="1800" kern="1200"/>
        </a:p>
      </dsp:txBody>
      <dsp:txXfrm rot="10800000">
        <a:off x="0" y="1593119"/>
        <a:ext cx="5536565" cy="522025"/>
      </dsp:txXfrm>
    </dsp:sp>
    <dsp:sp modelId="{3FB8C439-8B66-4A9D-96B2-B99DBE14B9DE}">
      <dsp:nvSpPr>
        <dsp:cNvPr id="0" name=""/>
        <dsp:cNvSpPr/>
      </dsp:nvSpPr>
      <dsp:spPr>
        <a:xfrm rot="10800000">
          <a:off x="0" y="797555"/>
          <a:ext cx="5536565" cy="803399"/>
        </a:xfrm>
        <a:prstGeom prst="upArrowCallout">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IN" sz="1800" kern="1200"/>
            <a:t>Literature research on Reinforcement material</a:t>
          </a:r>
        </a:p>
      </dsp:txBody>
      <dsp:txXfrm rot="10800000">
        <a:off x="0" y="797555"/>
        <a:ext cx="5536565" cy="522025"/>
      </dsp:txXfrm>
    </dsp:sp>
    <dsp:sp modelId="{4CB83C82-7B87-44B0-8558-F735BDC99DFC}">
      <dsp:nvSpPr>
        <dsp:cNvPr id="0" name=""/>
        <dsp:cNvSpPr/>
      </dsp:nvSpPr>
      <dsp:spPr>
        <a:xfrm rot="10800000">
          <a:off x="0" y="1991"/>
          <a:ext cx="5536565" cy="803399"/>
        </a:xfrm>
        <a:prstGeom prst="upArrowCallout">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kern="1200">
              <a:latin typeface="+mn-lt"/>
              <a:cs typeface="Times New Roman" panose="02020603050405020304" pitchFamily="18" charset="0"/>
            </a:rPr>
            <a:t>Select the matrix material</a:t>
          </a:r>
          <a:endParaRPr lang="en-IN" sz="1800" kern="1200">
            <a:latin typeface="+mn-lt"/>
            <a:cs typeface="Times New Roman" panose="02020603050405020304" pitchFamily="18" charset="0"/>
          </a:endParaRPr>
        </a:p>
      </dsp:txBody>
      <dsp:txXfrm rot="10800000">
        <a:off x="0" y="1991"/>
        <a:ext cx="5536565" cy="52202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DD926-84DF-4067-A142-92553BC7751E}">
  <we:reference id="wa104382081" version="1.55.1.0" store="en-GB" storeType="OMEX"/>
  <we:alternateReferences>
    <we:reference id="wa104382081" version="1.55.1.0" store=""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F806C-68AA-41F2-9C49-4C1A8B331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61</Pages>
  <Words>21646</Words>
  <Characters>123383</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Siddardth Pathipaka</dc:creator>
  <cp:keywords/>
  <dc:description/>
  <cp:lastModifiedBy>Siddardth Pathipaka</cp:lastModifiedBy>
  <cp:revision>4</cp:revision>
  <cp:lastPrinted>2023-05-11T14:39:00Z</cp:lastPrinted>
  <dcterms:created xsi:type="dcterms:W3CDTF">2023-05-11T07:13:00Z</dcterms:created>
  <dcterms:modified xsi:type="dcterms:W3CDTF">2023-05-11T20:38:00Z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d739bdfbb5d411bd97ec4e69077175f03cc6db8988579a20fce97157cd480a0c</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af38ee84-c1a9-3605-875c-6a51b70e3fb8</vt:lpwstr>
  </property>
  <property fmtid="{D5CDD505-2E9C-101B-9397-08002B2CF9AE}" pid="25" name="Mendeley Citation Style_1">
    <vt:lpwstr>http://www.zotero.org/styles/ieee</vt:lpwstr>
  </property>
</Properties>
</file>